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126B" w14:textId="29A93E8A" w:rsidR="00C84FB8" w:rsidRDefault="00E60B0A">
      <w:pPr>
        <w:pStyle w:val="PlainText"/>
        <w:jc w:val="right"/>
        <w:rPr>
          <w:rFonts w:ascii="Times New Roman" w:eastAsia="MS Mincho" w:hAnsi="Times New Roman"/>
          <w:vanish/>
        </w:rPr>
      </w:pPr>
      <w:r>
        <w:rPr>
          <w:rFonts w:ascii="Times New Roman" w:eastAsia="MS Mincho" w:hAnsi="Times New Roman"/>
          <w:vanish/>
        </w:rPr>
        <w:t>0</w:t>
      </w:r>
      <w:r w:rsidR="00883B14">
        <w:rPr>
          <w:rFonts w:ascii="Times New Roman" w:eastAsia="MS Mincho" w:hAnsi="Times New Roman"/>
          <w:vanish/>
        </w:rPr>
        <w:t>8</w:t>
      </w:r>
      <w:r>
        <w:rPr>
          <w:rFonts w:ascii="Times New Roman" w:eastAsia="MS Mincho" w:hAnsi="Times New Roman"/>
          <w:vanish/>
        </w:rPr>
        <w:t>/</w:t>
      </w:r>
      <w:r w:rsidR="00883B14">
        <w:rPr>
          <w:rFonts w:ascii="Times New Roman" w:eastAsia="MS Mincho" w:hAnsi="Times New Roman"/>
          <w:vanish/>
        </w:rPr>
        <w:t>26</w:t>
      </w:r>
      <w:r w:rsidR="00E05CA1">
        <w:rPr>
          <w:rFonts w:ascii="Times New Roman" w:eastAsia="MS Mincho" w:hAnsi="Times New Roman"/>
          <w:vanish/>
        </w:rPr>
        <w:t>/20</w:t>
      </w:r>
      <w:r w:rsidR="00E43B3E">
        <w:rPr>
          <w:rFonts w:ascii="Times New Roman" w:eastAsia="MS Mincho" w:hAnsi="Times New Roman"/>
          <w:vanish/>
        </w:rPr>
        <w:t>2</w:t>
      </w:r>
      <w:r w:rsidR="00002F94">
        <w:rPr>
          <w:rFonts w:ascii="Times New Roman" w:eastAsia="MS Mincho" w:hAnsi="Times New Roman"/>
          <w:vanish/>
        </w:rPr>
        <w:t>4</w:t>
      </w:r>
    </w:p>
    <w:p w14:paraId="71F7496B" w14:textId="68C7A4F4" w:rsidR="00C84FB8" w:rsidRDefault="00C84FB8">
      <w:pPr>
        <w:pStyle w:val="PlainText"/>
        <w:jc w:val="right"/>
        <w:rPr>
          <w:rFonts w:ascii="Times New Roman" w:eastAsia="MS Mincho" w:hAnsi="Times New Roman"/>
          <w:vanish/>
        </w:rPr>
      </w:pPr>
      <w:r>
        <w:rPr>
          <w:rFonts w:ascii="Times New Roman" w:eastAsia="MS Mincho" w:hAnsi="Times New Roman"/>
          <w:vanish/>
        </w:rPr>
        <w:t>108</w:t>
      </w:r>
      <w:r w:rsidR="00883B14">
        <w:rPr>
          <w:rFonts w:ascii="Times New Roman" w:eastAsia="MS Mincho" w:hAnsi="Times New Roman"/>
          <w:vanish/>
        </w:rPr>
        <w:t>-fp14</w:t>
      </w:r>
      <w:r>
        <w:rPr>
          <w:rFonts w:ascii="Times New Roman" w:eastAsia="MS Mincho" w:hAnsi="Times New Roman"/>
          <w:vanish/>
        </w:rPr>
        <w:t>.doc</w:t>
      </w:r>
      <w:r w:rsidR="00134EE8">
        <w:rPr>
          <w:rFonts w:ascii="Times New Roman" w:eastAsia="MS Mincho" w:hAnsi="Times New Roman"/>
          <w:vanish/>
        </w:rPr>
        <w:t>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C84FB8" w14:paraId="42987358" w14:textId="77777777" w:rsidTr="00971DAD">
        <w:trPr>
          <w:hidden/>
        </w:trPr>
        <w:tc>
          <w:tcPr>
            <w:tcW w:w="9576" w:type="dxa"/>
          </w:tcPr>
          <w:p w14:paraId="36C870B4" w14:textId="77777777" w:rsidR="00C84FB8" w:rsidRDefault="00C84FB8">
            <w:pPr>
              <w:pStyle w:val="PlainText"/>
              <w:rPr>
                <w:rFonts w:ascii="Times New Roman" w:eastAsia="MS Mincho" w:hAnsi="Times New Roman"/>
                <w:vanish/>
                <w:color w:val="0000FF"/>
                <w:sz w:val="24"/>
              </w:rPr>
            </w:pPr>
            <w:r>
              <w:rPr>
                <w:rFonts w:ascii="Arial" w:eastAsia="MS Mincho" w:hAnsi="Arial"/>
                <w:vanish/>
                <w:color w:val="0000FF"/>
              </w:rPr>
              <w:t xml:space="preserve">Add the following to all contracts unless there is a compelling reason not to do so, or if the partner agency requires more restrictive non-work schedules.  If applicable, list interim completion dates, liquidated damages, and incentives in Subsection 108.04 and add a reference to Subsection 108.04 in Subsection 108.01, but </w:t>
            </w:r>
            <w:r>
              <w:rPr>
                <w:rFonts w:ascii="Arial" w:eastAsia="MS Mincho" w:hAnsi="Arial"/>
                <w:b/>
                <w:bCs/>
                <w:vanish/>
                <w:color w:val="0000FF"/>
              </w:rPr>
              <w:t>DO NOT</w:t>
            </w:r>
            <w:r>
              <w:rPr>
                <w:rFonts w:ascii="Arial" w:eastAsia="MS Mincho" w:hAnsi="Arial"/>
                <w:vanish/>
                <w:color w:val="0000FF"/>
              </w:rPr>
              <w:t xml:space="preserve"> duplicate interim completion dates in Subsection 108.01.</w:t>
            </w:r>
          </w:p>
        </w:tc>
      </w:tr>
    </w:tbl>
    <w:p w14:paraId="6D8DDB85" w14:textId="77777777" w:rsidR="00971DAD" w:rsidRPr="003A33E2" w:rsidRDefault="00971DAD" w:rsidP="00971DAD">
      <w:pPr>
        <w:pStyle w:val="Heading2"/>
      </w:pPr>
      <w:bookmarkStart w:id="0" w:name="_Toc35158846"/>
      <w:bookmarkStart w:id="1" w:name="_Toc334092488"/>
      <w:bookmarkStart w:id="2" w:name="_Toc382981253"/>
      <w:r w:rsidRPr="003A33E2">
        <w:t>Section 108. — PROSECUTION AND PROGRESS</w:t>
      </w:r>
      <w:bookmarkEnd w:id="0"/>
      <w:bookmarkEnd w:id="1"/>
      <w:bookmarkEnd w:id="2"/>
    </w:p>
    <w:p w14:paraId="36541C23" w14:textId="53C82BE7" w:rsidR="005529E6" w:rsidRDefault="00C84FB8" w:rsidP="005529E6">
      <w:pPr>
        <w:pStyle w:val="PlainText"/>
        <w:spacing w:before="100" w:beforeAutospacing="1" w:after="240" w:line="240" w:lineRule="atLeast"/>
        <w:rPr>
          <w:rFonts w:ascii="Times New Roman" w:eastAsia="MS Mincho" w:hAnsi="Times New Roman"/>
          <w:sz w:val="24"/>
        </w:rPr>
      </w:pPr>
      <w:r w:rsidRPr="00D253EA">
        <w:rPr>
          <w:rFonts w:ascii="Times New Roman" w:eastAsia="MS Mincho" w:hAnsi="Times New Roman"/>
          <w:b/>
          <w:bCs/>
          <w:sz w:val="24"/>
        </w:rPr>
        <w:t>108.01 Commencement, Prosecution, and Completion of Work</w:t>
      </w:r>
      <w:r w:rsidR="007F4FD7" w:rsidRPr="00D253EA">
        <w:rPr>
          <w:rFonts w:ascii="Times New Roman" w:eastAsia="MS Mincho" w:hAnsi="Times New Roman"/>
          <w:b/>
          <w:bCs/>
          <w:sz w:val="24"/>
        </w:rPr>
        <w:t>.</w:t>
      </w:r>
      <w:r w:rsidRPr="00D253EA">
        <w:rPr>
          <w:rFonts w:ascii="Times New Roman" w:eastAsia="MS Mincho" w:hAnsi="Times New Roman"/>
          <w:sz w:val="24"/>
        </w:rPr>
        <w:t xml:space="preserve"> </w:t>
      </w:r>
      <w:r w:rsidRPr="00D253EA">
        <w:rPr>
          <w:rFonts w:ascii="Times New Roman" w:eastAsia="MS Mincho" w:hAnsi="Times New Roman"/>
          <w:sz w:val="24"/>
          <w:u w:val="single"/>
        </w:rPr>
        <w:t>Add the following:</w:t>
      </w:r>
    </w:p>
    <w:p w14:paraId="2CD78226" w14:textId="24E312C7" w:rsidR="00316711" w:rsidRDefault="00316711" w:rsidP="00316711">
      <w:pPr>
        <w:pStyle w:val="PlainText"/>
        <w:tabs>
          <w:tab w:val="left" w:pos="741"/>
        </w:tabs>
        <w:spacing w:after="160"/>
        <w:rPr>
          <w:rFonts w:ascii="Times New Roman" w:eastAsia="MS Mincho" w:hAnsi="Times New Roman"/>
          <w:sz w:val="24"/>
        </w:rPr>
      </w:pPr>
      <w:r>
        <w:rPr>
          <w:rFonts w:ascii="Times New Roman" w:eastAsia="MS Mincho" w:hAnsi="Times New Roman"/>
          <w:sz w:val="24"/>
        </w:rPr>
        <w:t>Limit operations</w:t>
      </w:r>
      <w:r w:rsidRPr="00134EE8" w:rsidDel="009232A8">
        <w:rPr>
          <w:rFonts w:ascii="Times New Roman" w:eastAsia="MS Mincho" w:hAnsi="Times New Roman"/>
          <w:b/>
          <w:sz w:val="24"/>
        </w:rPr>
        <w:t xml:space="preserve"> </w:t>
      </w:r>
      <w:r w:rsidRPr="00D11EF0">
        <w:rPr>
          <w:rFonts w:ascii="Times New Roman" w:eastAsia="MS Mincho" w:hAnsi="Times New Roman"/>
          <w:sz w:val="24"/>
        </w:rPr>
        <w:t>according to</w:t>
      </w:r>
      <w:r>
        <w:rPr>
          <w:rFonts w:ascii="Times New Roman" w:eastAsia="MS Mincho" w:hAnsi="Times New Roman"/>
          <w:b/>
          <w:sz w:val="24"/>
        </w:rPr>
        <w:t xml:space="preserve"> </w:t>
      </w:r>
      <w:r>
        <w:rPr>
          <w:rFonts w:ascii="Times New Roman" w:eastAsia="MS Mincho" w:hAnsi="Times New Roman"/>
          <w:sz w:val="24"/>
        </w:rPr>
        <w:t>Subsection 107.10(e) and Section 156.</w:t>
      </w:r>
    </w:p>
    <w:tbl>
      <w:tblPr>
        <w:tblpPr w:leftFromText="180" w:rightFromText="180" w:vertAnchor="text" w:tblpY="2"/>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5529E6" w:rsidRPr="00316711" w14:paraId="211A2582" w14:textId="77777777" w:rsidTr="005529E6">
        <w:trPr>
          <w:hidden/>
        </w:trPr>
        <w:tc>
          <w:tcPr>
            <w:tcW w:w="9270" w:type="dxa"/>
          </w:tcPr>
          <w:p w14:paraId="11C5CBE4" w14:textId="77777777" w:rsidR="005529E6" w:rsidRPr="005529E6" w:rsidRDefault="005529E6" w:rsidP="005529E6">
            <w:pPr>
              <w:pStyle w:val="PlainText"/>
              <w:spacing w:after="240"/>
              <w:rPr>
                <w:rFonts w:ascii="Arial" w:eastAsia="MS Mincho" w:hAnsi="Arial"/>
                <w:vanish/>
                <w:color w:val="0000FF"/>
              </w:rPr>
            </w:pPr>
            <w:r w:rsidRPr="005529E6">
              <w:rPr>
                <w:rFonts w:ascii="Arial" w:eastAsia="MS Mincho" w:hAnsi="Arial"/>
                <w:vanish/>
                <w:color w:val="0000FF"/>
              </w:rPr>
              <w:t>Add any general work restrictions that limit the contractor’s site availability (winter shutdown, holidays, etc).</w:t>
            </w:r>
          </w:p>
          <w:p w14:paraId="6C2B9A74" w14:textId="77777777" w:rsidR="005529E6" w:rsidRPr="005529E6" w:rsidRDefault="005529E6" w:rsidP="005529E6">
            <w:pPr>
              <w:pStyle w:val="PlainText"/>
              <w:spacing w:after="240"/>
              <w:rPr>
                <w:rFonts w:ascii="Arial" w:eastAsia="MS Mincho" w:hAnsi="Arial"/>
                <w:vanish/>
                <w:color w:val="0000FF"/>
              </w:rPr>
            </w:pPr>
            <w:r w:rsidRPr="005529E6">
              <w:rPr>
                <w:rFonts w:ascii="Arial" w:eastAsia="MS Mincho" w:hAnsi="Arial"/>
                <w:b/>
                <w:vanish/>
                <w:color w:val="0000FF"/>
              </w:rPr>
              <w:t>DO NOT</w:t>
            </w:r>
            <w:r w:rsidRPr="005529E6">
              <w:rPr>
                <w:rFonts w:ascii="Arial" w:eastAsia="MS Mincho" w:hAnsi="Arial"/>
                <w:vanish/>
                <w:color w:val="0000FF"/>
              </w:rPr>
              <w:t xml:space="preserve"> duplicate information in multiple sections.</w:t>
            </w:r>
          </w:p>
          <w:p w14:paraId="5FD14FEC" w14:textId="77777777" w:rsidR="005529E6" w:rsidRPr="005529E6" w:rsidRDefault="005529E6" w:rsidP="005529E6">
            <w:pPr>
              <w:pStyle w:val="PlainText"/>
              <w:spacing w:after="240"/>
              <w:rPr>
                <w:rFonts w:ascii="Arial" w:eastAsia="MS Mincho" w:hAnsi="Arial"/>
                <w:vanish/>
                <w:color w:val="0000FF"/>
              </w:rPr>
            </w:pPr>
            <w:r w:rsidRPr="005529E6">
              <w:rPr>
                <w:rFonts w:ascii="Arial" w:eastAsia="MS Mincho" w:hAnsi="Arial"/>
                <w:vanish/>
                <w:color w:val="0000FF"/>
              </w:rPr>
              <w:t>Examples for this section:</w:t>
            </w:r>
          </w:p>
          <w:p w14:paraId="7BF3ED44" w14:textId="77777777" w:rsidR="005529E6" w:rsidRPr="005529E6" w:rsidRDefault="005529E6" w:rsidP="005529E6">
            <w:pPr>
              <w:pStyle w:val="PlainText"/>
              <w:spacing w:after="240"/>
              <w:ind w:left="720"/>
              <w:rPr>
                <w:rFonts w:ascii="Arial" w:eastAsia="MS Mincho" w:hAnsi="Arial"/>
                <w:vanish/>
                <w:color w:val="0000FF"/>
              </w:rPr>
            </w:pPr>
            <w:r w:rsidRPr="005529E6">
              <w:rPr>
                <w:rFonts w:ascii="Arial" w:eastAsia="MS Mincho" w:hAnsi="Arial"/>
                <w:vanish/>
                <w:color w:val="0000FF"/>
              </w:rPr>
              <w:t>Do not perform onsite work from October 1 through April 30.</w:t>
            </w:r>
          </w:p>
          <w:p w14:paraId="57E2566B" w14:textId="77777777" w:rsidR="005529E6" w:rsidRPr="00316711" w:rsidRDefault="005529E6" w:rsidP="005529E6">
            <w:pPr>
              <w:pStyle w:val="PlainText"/>
              <w:spacing w:after="240"/>
              <w:ind w:left="720"/>
              <w:rPr>
                <w:rFonts w:ascii="Times New Roman" w:eastAsia="MS Mincho" w:hAnsi="Times New Roman"/>
                <w:vanish/>
                <w:color w:val="0000FF"/>
                <w:sz w:val="24"/>
              </w:rPr>
            </w:pPr>
            <w:r w:rsidRPr="005529E6">
              <w:rPr>
                <w:rFonts w:ascii="Arial" w:eastAsia="MS Mincho" w:hAnsi="Arial"/>
                <w:vanish/>
                <w:color w:val="0000FF"/>
              </w:rPr>
              <w:t>Complete underground utility work before constructing the subgrade.</w:t>
            </w:r>
          </w:p>
        </w:tc>
      </w:tr>
    </w:tbl>
    <w:p w14:paraId="7C1C78D6" w14:textId="7DD97BFD" w:rsidR="00C84FB8" w:rsidRDefault="00C84FB8" w:rsidP="00134EE8">
      <w:pPr>
        <w:pStyle w:val="PlainText"/>
        <w:spacing w:after="240"/>
        <w:rPr>
          <w:rFonts w:ascii="Times New Roman" w:eastAsia="MS Mincho" w:hAnsi="Times New Roman"/>
          <w:sz w:val="24"/>
        </w:rPr>
      </w:pPr>
      <w:r>
        <w:rPr>
          <w:rFonts w:ascii="Times New Roman" w:eastAsia="MS Mincho" w:hAnsi="Times New Roman"/>
          <w:sz w:val="24"/>
        </w:rPr>
        <w:t>Limit operations as follows:</w:t>
      </w:r>
    </w:p>
    <w:p w14:paraId="6B54B495" w14:textId="6D7E4D6E" w:rsidR="009514F5" w:rsidRDefault="009514F5" w:rsidP="00134EE8">
      <w:pPr>
        <w:pStyle w:val="PlainText"/>
        <w:tabs>
          <w:tab w:val="left" w:pos="741"/>
        </w:tabs>
        <w:spacing w:after="160"/>
        <w:ind w:left="360"/>
        <w:rPr>
          <w:rFonts w:ascii="Times New Roman" w:eastAsia="MS Mincho" w:hAnsi="Times New Roman"/>
          <w:sz w:val="24"/>
          <w:highlight w:val="yellow"/>
        </w:rPr>
      </w:pPr>
      <w:r w:rsidRPr="00134EE8">
        <w:rPr>
          <w:rFonts w:ascii="Times New Roman" w:eastAsia="MS Mincho" w:hAnsi="Times New Roman"/>
          <w:b/>
          <w:sz w:val="24"/>
        </w:rPr>
        <w:t>(a)</w:t>
      </w:r>
      <w:r>
        <w:rPr>
          <w:rFonts w:ascii="Times New Roman" w:eastAsia="MS Mincho" w:hAnsi="Times New Roman"/>
          <w:sz w:val="24"/>
        </w:rPr>
        <w:t xml:space="preserve"> </w:t>
      </w:r>
      <w:r w:rsidR="00C84FB8" w:rsidRPr="00134EE8">
        <w:rPr>
          <w:rFonts w:ascii="Times New Roman" w:eastAsia="MS Mincho" w:hAnsi="Times New Roman"/>
          <w:sz w:val="24"/>
          <w:highlight w:val="yellow"/>
        </w:rPr>
        <w:t>(describe limitations)</w:t>
      </w:r>
    </w:p>
    <w:p w14:paraId="2BA0A84C" w14:textId="216D5FE3" w:rsidR="009514F5" w:rsidRPr="00AB343C" w:rsidRDefault="009514F5" w:rsidP="00134EE8">
      <w:pPr>
        <w:pStyle w:val="PlainText"/>
        <w:tabs>
          <w:tab w:val="left" w:pos="741"/>
        </w:tabs>
        <w:spacing w:after="160"/>
        <w:ind w:left="360"/>
        <w:rPr>
          <w:rFonts w:ascii="Times New Roman" w:eastAsia="MS Mincho" w:hAnsi="Times New Roman"/>
          <w:sz w:val="24"/>
          <w:highlight w:val="yellow"/>
        </w:rPr>
      </w:pPr>
      <w:r w:rsidRPr="00AB343C">
        <w:rPr>
          <w:rFonts w:ascii="Times New Roman" w:eastAsia="MS Mincho" w:hAnsi="Times New Roman"/>
          <w:b/>
          <w:sz w:val="24"/>
        </w:rPr>
        <w:t>(</w:t>
      </w:r>
      <w:r>
        <w:rPr>
          <w:rFonts w:ascii="Times New Roman" w:eastAsia="MS Mincho" w:hAnsi="Times New Roman"/>
          <w:b/>
          <w:sz w:val="24"/>
        </w:rPr>
        <w:t>b</w:t>
      </w:r>
      <w:r w:rsidRPr="00AB343C">
        <w:rPr>
          <w:rFonts w:ascii="Times New Roman" w:eastAsia="MS Mincho" w:hAnsi="Times New Roman"/>
          <w:b/>
          <w:sz w:val="24"/>
        </w:rPr>
        <w:t>)</w:t>
      </w:r>
      <w:r>
        <w:rPr>
          <w:rFonts w:ascii="Times New Roman" w:eastAsia="MS Mincho" w:hAnsi="Times New Roman"/>
          <w:sz w:val="24"/>
        </w:rPr>
        <w:t xml:space="preserve"> </w:t>
      </w:r>
      <w:r w:rsidRPr="00AB343C">
        <w:rPr>
          <w:rFonts w:ascii="Times New Roman" w:eastAsia="MS Mincho" w:hAnsi="Times New Roman"/>
          <w:sz w:val="24"/>
          <w:highlight w:val="yellow"/>
        </w:rPr>
        <w:t>(describe limitations)</w:t>
      </w:r>
    </w:p>
    <w:p w14:paraId="4D65424D" w14:textId="7C0442BB" w:rsidR="009514F5" w:rsidRPr="00AB343C" w:rsidRDefault="009514F5" w:rsidP="00134EE8">
      <w:pPr>
        <w:pStyle w:val="PlainText"/>
        <w:tabs>
          <w:tab w:val="left" w:pos="741"/>
        </w:tabs>
        <w:spacing w:after="160"/>
        <w:ind w:left="360"/>
        <w:rPr>
          <w:rFonts w:ascii="Times New Roman" w:eastAsia="MS Mincho" w:hAnsi="Times New Roman"/>
          <w:sz w:val="24"/>
          <w:highlight w:val="yellow"/>
        </w:rPr>
      </w:pPr>
      <w:r w:rsidRPr="00AB343C">
        <w:rPr>
          <w:rFonts w:ascii="Times New Roman" w:eastAsia="MS Mincho" w:hAnsi="Times New Roman"/>
          <w:b/>
          <w:sz w:val="24"/>
        </w:rPr>
        <w:t>(</w:t>
      </w:r>
      <w:r>
        <w:rPr>
          <w:rFonts w:ascii="Times New Roman" w:eastAsia="MS Mincho" w:hAnsi="Times New Roman"/>
          <w:b/>
          <w:sz w:val="24"/>
        </w:rPr>
        <w:t>c</w:t>
      </w:r>
      <w:r w:rsidRPr="00AB343C">
        <w:rPr>
          <w:rFonts w:ascii="Times New Roman" w:eastAsia="MS Mincho" w:hAnsi="Times New Roman"/>
          <w:b/>
          <w:sz w:val="24"/>
        </w:rPr>
        <w:t>)</w:t>
      </w:r>
      <w:r>
        <w:rPr>
          <w:rFonts w:ascii="Times New Roman" w:eastAsia="MS Mincho" w:hAnsi="Times New Roman"/>
          <w:sz w:val="24"/>
        </w:rPr>
        <w:t xml:space="preserve"> </w:t>
      </w:r>
      <w:r w:rsidRPr="00AB343C">
        <w:rPr>
          <w:rFonts w:ascii="Times New Roman" w:eastAsia="MS Mincho" w:hAnsi="Times New Roman"/>
          <w:sz w:val="24"/>
          <w:highlight w:val="yellow"/>
        </w:rPr>
        <w:t>(describe limitations)</w:t>
      </w:r>
    </w:p>
    <w:p w14:paraId="40AD63E2" w14:textId="4A80F3C6" w:rsidR="009514F5" w:rsidRDefault="009514F5" w:rsidP="00134EE8">
      <w:pPr>
        <w:pStyle w:val="PlainText"/>
        <w:tabs>
          <w:tab w:val="left" w:pos="741"/>
        </w:tabs>
        <w:spacing w:after="160"/>
        <w:ind w:left="360"/>
        <w:rPr>
          <w:rFonts w:ascii="Times New Roman" w:eastAsia="MS Mincho" w:hAnsi="Times New Roman"/>
          <w:sz w:val="24"/>
          <w:highlight w:val="yellow"/>
        </w:rPr>
      </w:pPr>
      <w:r w:rsidRPr="00AB343C">
        <w:rPr>
          <w:rFonts w:ascii="Times New Roman" w:eastAsia="MS Mincho" w:hAnsi="Times New Roman"/>
          <w:b/>
          <w:sz w:val="24"/>
        </w:rPr>
        <w:t>(</w:t>
      </w:r>
      <w:r>
        <w:rPr>
          <w:rFonts w:ascii="Times New Roman" w:eastAsia="MS Mincho" w:hAnsi="Times New Roman"/>
          <w:b/>
          <w:sz w:val="24"/>
        </w:rPr>
        <w:t>d</w:t>
      </w:r>
      <w:r w:rsidRPr="00AB343C">
        <w:rPr>
          <w:rFonts w:ascii="Times New Roman" w:eastAsia="MS Mincho" w:hAnsi="Times New Roman"/>
          <w:b/>
          <w:sz w:val="24"/>
        </w:rPr>
        <w:t>)</w:t>
      </w:r>
      <w:r>
        <w:rPr>
          <w:rFonts w:ascii="Times New Roman" w:eastAsia="MS Mincho" w:hAnsi="Times New Roman"/>
          <w:sz w:val="24"/>
        </w:rPr>
        <w:t xml:space="preserve"> </w:t>
      </w:r>
      <w:r w:rsidRPr="00AB343C">
        <w:rPr>
          <w:rFonts w:ascii="Times New Roman" w:eastAsia="MS Mincho" w:hAnsi="Times New Roman"/>
          <w:sz w:val="24"/>
          <w:highlight w:val="yellow"/>
        </w:rPr>
        <w:t>(describe limitations)</w:t>
      </w:r>
    </w:p>
    <w:tbl>
      <w:tblPr>
        <w:tblpPr w:leftFromText="180" w:rightFromText="180" w:vertAnchor="text" w:tblpY="2"/>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02F94" w:rsidRPr="00316711" w14:paraId="79C1F0E4" w14:textId="77777777" w:rsidTr="00C331F4">
        <w:trPr>
          <w:hidden/>
        </w:trPr>
        <w:tc>
          <w:tcPr>
            <w:tcW w:w="9270" w:type="dxa"/>
          </w:tcPr>
          <w:p w14:paraId="25176E31" w14:textId="77777777" w:rsidR="00002F94" w:rsidRDefault="00002F94" w:rsidP="00002F94">
            <w:pPr>
              <w:pStyle w:val="PlainText"/>
              <w:spacing w:after="240"/>
              <w:rPr>
                <w:rFonts w:ascii="Arial" w:eastAsia="MS Mincho" w:hAnsi="Arial"/>
                <w:vanish/>
                <w:color w:val="0000FF"/>
              </w:rPr>
            </w:pPr>
            <w:r>
              <w:rPr>
                <w:rFonts w:ascii="Arial" w:eastAsia="MS Mincho" w:hAnsi="Arial"/>
                <w:vanish/>
                <w:color w:val="0000FF"/>
              </w:rPr>
              <w:t>Use on all projects.</w:t>
            </w:r>
          </w:p>
          <w:p w14:paraId="185115E7" w14:textId="7581AC0B" w:rsidR="00002F94" w:rsidRPr="00316711" w:rsidRDefault="00002F94" w:rsidP="00002F94">
            <w:pPr>
              <w:pStyle w:val="PlainText"/>
              <w:spacing w:after="240"/>
              <w:rPr>
                <w:rFonts w:ascii="Times New Roman" w:eastAsia="MS Mincho" w:hAnsi="Times New Roman"/>
                <w:vanish/>
                <w:color w:val="0000FF"/>
                <w:sz w:val="24"/>
              </w:rPr>
            </w:pPr>
            <w:r>
              <w:rPr>
                <w:rFonts w:ascii="Arial" w:eastAsia="MS Mincho" w:hAnsi="Arial"/>
                <w:vanish/>
                <w:color w:val="0000FF"/>
              </w:rPr>
              <w:t>Coordinate with the CFT and Partner Agency on specific holiday limitations.  Adjust table as needed (for example, delete some of the federal holidays or add local holidays or events that may require work restrictions).</w:t>
            </w:r>
          </w:p>
        </w:tc>
      </w:tr>
    </w:tbl>
    <w:p w14:paraId="56DD9BC2" w14:textId="3D318C6B" w:rsidR="00C84FB8" w:rsidRDefault="00C84FB8" w:rsidP="00134EE8">
      <w:pPr>
        <w:pStyle w:val="PlainText"/>
        <w:spacing w:after="240"/>
        <w:rPr>
          <w:rFonts w:ascii="Times New Roman" w:eastAsia="MS Mincho" w:hAnsi="Times New Roman"/>
          <w:sz w:val="24"/>
        </w:rPr>
      </w:pPr>
      <w:r>
        <w:rPr>
          <w:rFonts w:ascii="Times New Roman" w:eastAsia="MS Mincho" w:hAnsi="Times New Roman"/>
          <w:sz w:val="24"/>
        </w:rPr>
        <w:t>Perform no work except to maintain traffic control devices, erosion control devices, the roadway driving surface, and to control dust during the listed Federal holidays and surrounding days</w:t>
      </w:r>
      <w:r w:rsidR="00906E57">
        <w:rPr>
          <w:rFonts w:ascii="Times New Roman" w:eastAsia="MS Mincho" w:hAnsi="Times New Roman"/>
          <w:sz w:val="24"/>
        </w:rPr>
        <w:t xml:space="preserve"> as shown in Table 108-2</w:t>
      </w:r>
      <w:r w:rsidR="00967726">
        <w:rPr>
          <w:rFonts w:ascii="Times New Roman" w:eastAsia="MS Mincho" w:hAnsi="Times New Roman"/>
          <w:sz w:val="24"/>
        </w:rPr>
        <w:t>.</w:t>
      </w:r>
    </w:p>
    <w:tbl>
      <w:tblPr>
        <w:tblW w:w="0" w:type="auto"/>
        <w:jc w:val="center"/>
        <w:tblLayout w:type="fixed"/>
        <w:tblCellMar>
          <w:left w:w="288" w:type="dxa"/>
          <w:right w:w="288" w:type="dxa"/>
        </w:tblCellMar>
        <w:tblLook w:val="0000" w:firstRow="0" w:lastRow="0" w:firstColumn="0" w:lastColumn="0" w:noHBand="0" w:noVBand="0"/>
      </w:tblPr>
      <w:tblGrid>
        <w:gridCol w:w="8687"/>
      </w:tblGrid>
      <w:tr w:rsidR="00906E57" w:rsidRPr="003A33E2" w14:paraId="6980BA66" w14:textId="77777777" w:rsidTr="00134EE8">
        <w:trPr>
          <w:cantSplit/>
          <w:trHeight w:val="398"/>
          <w:jc w:val="center"/>
        </w:trPr>
        <w:tc>
          <w:tcPr>
            <w:tcW w:w="8687" w:type="dxa"/>
            <w:tcBorders>
              <w:bottom w:val="single" w:sz="6" w:space="0" w:color="auto"/>
            </w:tcBorders>
            <w:shd w:val="clear" w:color="auto" w:fill="FFFFFF"/>
            <w:vAlign w:val="center"/>
          </w:tcPr>
          <w:tbl>
            <w:tblPr>
              <w:tblW w:w="0" w:type="auto"/>
              <w:jc w:val="center"/>
              <w:tblLayout w:type="fixed"/>
              <w:tblCellMar>
                <w:left w:w="288" w:type="dxa"/>
                <w:right w:w="288" w:type="dxa"/>
              </w:tblCellMar>
              <w:tblLook w:val="0000" w:firstRow="0" w:lastRow="0" w:firstColumn="0" w:lastColumn="0" w:noHBand="0" w:noVBand="0"/>
            </w:tblPr>
            <w:tblGrid>
              <w:gridCol w:w="2070"/>
              <w:gridCol w:w="3240"/>
              <w:gridCol w:w="3377"/>
            </w:tblGrid>
            <w:tr w:rsidR="00AC17EB" w:rsidRPr="003A33E2" w14:paraId="2E1F4401" w14:textId="77777777" w:rsidTr="00AC17EB">
              <w:trPr>
                <w:cantSplit/>
                <w:trHeight w:val="398"/>
                <w:jc w:val="center"/>
              </w:trPr>
              <w:tc>
                <w:tcPr>
                  <w:tcW w:w="8687" w:type="dxa"/>
                  <w:gridSpan w:val="3"/>
                  <w:tcBorders>
                    <w:bottom w:val="single" w:sz="4" w:space="0" w:color="auto"/>
                  </w:tcBorders>
                  <w:shd w:val="clear" w:color="auto" w:fill="FFFFFF"/>
                  <w:vAlign w:val="center"/>
                </w:tcPr>
                <w:p w14:paraId="5743C367" w14:textId="77777777" w:rsidR="00AC17EB" w:rsidRPr="003A33E2" w:rsidRDefault="00AC17EB" w:rsidP="00AC17EB">
                  <w:pPr>
                    <w:pStyle w:val="tableheaderfont10"/>
                    <w:rPr>
                      <w:sz w:val="24"/>
                      <w:szCs w:val="24"/>
                    </w:rPr>
                  </w:pPr>
                  <w:r w:rsidRPr="003A33E2">
                    <w:rPr>
                      <w:sz w:val="24"/>
                      <w:szCs w:val="24"/>
                    </w:rPr>
                    <w:lastRenderedPageBreak/>
                    <w:t>Table 108-</w:t>
                  </w:r>
                  <w:r>
                    <w:rPr>
                      <w:sz w:val="24"/>
                      <w:szCs w:val="24"/>
                    </w:rPr>
                    <w:t>2</w:t>
                  </w:r>
                </w:p>
                <w:p w14:paraId="5DAC17F0" w14:textId="77777777" w:rsidR="00AC17EB" w:rsidRPr="00134EE8" w:rsidRDefault="00AC17EB" w:rsidP="00AC17EB">
                  <w:pPr>
                    <w:pStyle w:val="table10text"/>
                    <w:spacing w:after="40"/>
                    <w:jc w:val="center"/>
                    <w:rPr>
                      <w:b/>
                      <w:sz w:val="24"/>
                      <w:szCs w:val="24"/>
                    </w:rPr>
                  </w:pPr>
                  <w:r w:rsidRPr="00134EE8">
                    <w:rPr>
                      <w:b/>
                      <w:sz w:val="24"/>
                      <w:szCs w:val="24"/>
                    </w:rPr>
                    <w:t>Federal Holidays and Surrounding Days</w:t>
                  </w:r>
                </w:p>
              </w:tc>
            </w:tr>
            <w:tr w:rsidR="00AC17EB" w:rsidRPr="003A33E2" w14:paraId="47EB52F5" w14:textId="77777777" w:rsidTr="00AC17EB">
              <w:trPr>
                <w:cantSplit/>
                <w:trHeight w:val="547"/>
                <w:jc w:val="center"/>
              </w:trPr>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14:paraId="0080B0D6" w14:textId="77777777" w:rsidR="00AC17EB" w:rsidRPr="003A33E2" w:rsidRDefault="00AC17EB" w:rsidP="00AC17EB">
                  <w:pPr>
                    <w:pStyle w:val="table10text"/>
                    <w:jc w:val="center"/>
                    <w:rPr>
                      <w:b/>
                      <w:bCs/>
                      <w:sz w:val="24"/>
                      <w:szCs w:val="24"/>
                    </w:rPr>
                  </w:pPr>
                  <w:r>
                    <w:rPr>
                      <w:b/>
                      <w:bCs/>
                      <w:sz w:val="24"/>
                      <w:szCs w:val="24"/>
                    </w:rPr>
                    <w:t>Federal Holiday</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640CA661" w14:textId="77777777" w:rsidR="00AC17EB" w:rsidRPr="003A33E2" w:rsidRDefault="00AC17EB" w:rsidP="00AC17EB">
                  <w:pPr>
                    <w:pStyle w:val="table10text"/>
                    <w:jc w:val="center"/>
                    <w:rPr>
                      <w:b/>
                      <w:bCs/>
                      <w:sz w:val="24"/>
                      <w:szCs w:val="24"/>
                    </w:rPr>
                  </w:pPr>
                  <w:r>
                    <w:rPr>
                      <w:b/>
                      <w:bCs/>
                      <w:sz w:val="24"/>
                      <w:szCs w:val="24"/>
                    </w:rPr>
                    <w:t>Time</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5457D09F" w14:textId="77777777" w:rsidR="00AC17EB" w:rsidRPr="00134EE8" w:rsidRDefault="00AC17EB" w:rsidP="00AC17EB">
                  <w:pPr>
                    <w:pStyle w:val="table10text"/>
                    <w:jc w:val="center"/>
                    <w:rPr>
                      <w:b/>
                      <w:sz w:val="24"/>
                      <w:szCs w:val="24"/>
                    </w:rPr>
                  </w:pPr>
                  <w:r w:rsidRPr="00134EE8">
                    <w:rPr>
                      <w:b/>
                      <w:sz w:val="24"/>
                      <w:szCs w:val="24"/>
                    </w:rPr>
                    <w:t>Remark</w:t>
                  </w:r>
                  <w:r>
                    <w:rPr>
                      <w:b/>
                      <w:sz w:val="24"/>
                      <w:szCs w:val="24"/>
                    </w:rPr>
                    <w:t>s</w:t>
                  </w:r>
                </w:p>
              </w:tc>
            </w:tr>
            <w:tr w:rsidR="00AC17EB" w:rsidRPr="003A33E2" w14:paraId="4E7A5396" w14:textId="77777777" w:rsidTr="005A382B">
              <w:trPr>
                <w:cantSplit/>
                <w:trHeight w:val="307"/>
                <w:jc w:val="center"/>
              </w:trPr>
              <w:tc>
                <w:tcPr>
                  <w:tcW w:w="2070" w:type="dxa"/>
                  <w:tcBorders>
                    <w:top w:val="single" w:sz="4" w:space="0" w:color="auto"/>
                    <w:left w:val="single" w:sz="6" w:space="0" w:color="auto"/>
                    <w:bottom w:val="nil"/>
                    <w:right w:val="nil"/>
                  </w:tcBorders>
                  <w:shd w:val="clear" w:color="auto" w:fill="FFFFFF"/>
                  <w:vAlign w:val="center"/>
                </w:tcPr>
                <w:p w14:paraId="29DA49C3" w14:textId="77777777" w:rsidR="00AC17EB" w:rsidRDefault="00AC17EB" w:rsidP="00AC17EB">
                  <w:pPr>
                    <w:pStyle w:val="table10text"/>
                    <w:jc w:val="center"/>
                    <w:rPr>
                      <w:rFonts w:eastAsia="MS Mincho"/>
                      <w:sz w:val="24"/>
                    </w:rPr>
                  </w:pPr>
                  <w:r>
                    <w:rPr>
                      <w:rFonts w:eastAsia="MS Mincho"/>
                      <w:sz w:val="24"/>
                    </w:rPr>
                    <w:t>Birthday of Martin Luther King, Jr.</w:t>
                  </w:r>
                </w:p>
              </w:tc>
              <w:tc>
                <w:tcPr>
                  <w:tcW w:w="3240" w:type="dxa"/>
                  <w:tcBorders>
                    <w:top w:val="single" w:sz="4" w:space="0" w:color="auto"/>
                    <w:left w:val="single" w:sz="6" w:space="0" w:color="auto"/>
                    <w:bottom w:val="nil"/>
                    <w:right w:val="nil"/>
                  </w:tcBorders>
                  <w:shd w:val="clear" w:color="auto" w:fill="FFFFFF"/>
                  <w:vAlign w:val="center"/>
                </w:tcPr>
                <w:p w14:paraId="364C7FA1" w14:textId="77777777" w:rsidR="00AC17EB" w:rsidRDefault="00AC17EB" w:rsidP="00AC17EB">
                  <w:pPr>
                    <w:pStyle w:val="table10text"/>
                    <w:jc w:val="center"/>
                    <w:rPr>
                      <w:rFonts w:eastAsia="MS Mincho"/>
                      <w:sz w:val="24"/>
                    </w:rPr>
                  </w:pPr>
                  <w:r>
                    <w:rPr>
                      <w:rFonts w:eastAsia="MS Mincho"/>
                      <w:sz w:val="24"/>
                    </w:rPr>
                    <w:t>12:00 Noon Friday to</w:t>
                  </w:r>
                  <w:r>
                    <w:rPr>
                      <w:rFonts w:eastAsia="MS Mincho"/>
                      <w:sz w:val="24"/>
                    </w:rPr>
                    <w:br/>
                    <w:t>6:00 am Tuesday</w:t>
                  </w:r>
                </w:p>
              </w:tc>
              <w:tc>
                <w:tcPr>
                  <w:tcW w:w="3377" w:type="dxa"/>
                  <w:tcBorders>
                    <w:top w:val="single" w:sz="4" w:space="0" w:color="auto"/>
                    <w:left w:val="single" w:sz="6" w:space="0" w:color="auto"/>
                    <w:bottom w:val="nil"/>
                    <w:right w:val="single" w:sz="6" w:space="0" w:color="auto"/>
                  </w:tcBorders>
                  <w:shd w:val="clear" w:color="auto" w:fill="FFFFFF"/>
                  <w:vAlign w:val="center"/>
                </w:tcPr>
                <w:p w14:paraId="2FC90966" w14:textId="77777777" w:rsidR="00AC17EB" w:rsidRDefault="00AC17EB" w:rsidP="00AC17EB">
                  <w:pPr>
                    <w:pStyle w:val="table10text"/>
                    <w:jc w:val="center"/>
                    <w:rPr>
                      <w:sz w:val="24"/>
                      <w:szCs w:val="24"/>
                    </w:rPr>
                  </w:pPr>
                  <w:r>
                    <w:rPr>
                      <w:sz w:val="24"/>
                      <w:szCs w:val="24"/>
                    </w:rPr>
                    <w:t>-</w:t>
                  </w:r>
                </w:p>
              </w:tc>
            </w:tr>
            <w:tr w:rsidR="00AC17EB" w:rsidRPr="003A33E2" w14:paraId="54EC46A8" w14:textId="77777777" w:rsidTr="008E2712">
              <w:trPr>
                <w:cantSplit/>
                <w:trHeight w:val="307"/>
                <w:jc w:val="center"/>
              </w:trPr>
              <w:tc>
                <w:tcPr>
                  <w:tcW w:w="2070" w:type="dxa"/>
                  <w:tcBorders>
                    <w:top w:val="single" w:sz="6" w:space="0" w:color="auto"/>
                    <w:left w:val="single" w:sz="6" w:space="0" w:color="auto"/>
                    <w:bottom w:val="nil"/>
                    <w:right w:val="nil"/>
                  </w:tcBorders>
                  <w:shd w:val="clear" w:color="auto" w:fill="FFFFFF"/>
                  <w:vAlign w:val="center"/>
                </w:tcPr>
                <w:p w14:paraId="45E590E9" w14:textId="77777777" w:rsidR="00AC17EB" w:rsidRDefault="00AC17EB" w:rsidP="00AC17EB">
                  <w:pPr>
                    <w:pStyle w:val="table10text"/>
                    <w:jc w:val="center"/>
                    <w:rPr>
                      <w:rFonts w:eastAsia="MS Mincho"/>
                      <w:sz w:val="24"/>
                    </w:rPr>
                  </w:pPr>
                  <w:r>
                    <w:rPr>
                      <w:rFonts w:eastAsia="MS Mincho"/>
                      <w:sz w:val="24"/>
                    </w:rPr>
                    <w:t>Washington’s Birthday</w:t>
                  </w:r>
                </w:p>
              </w:tc>
              <w:tc>
                <w:tcPr>
                  <w:tcW w:w="3240" w:type="dxa"/>
                  <w:tcBorders>
                    <w:top w:val="single" w:sz="6" w:space="0" w:color="auto"/>
                    <w:left w:val="single" w:sz="6" w:space="0" w:color="auto"/>
                    <w:bottom w:val="nil"/>
                    <w:right w:val="nil"/>
                  </w:tcBorders>
                  <w:shd w:val="clear" w:color="auto" w:fill="FFFFFF"/>
                  <w:vAlign w:val="center"/>
                </w:tcPr>
                <w:p w14:paraId="12F5184F" w14:textId="77777777" w:rsidR="00AC17EB" w:rsidRDefault="00AC17EB" w:rsidP="00AC17EB">
                  <w:pPr>
                    <w:pStyle w:val="table10text"/>
                    <w:jc w:val="center"/>
                    <w:rPr>
                      <w:rFonts w:eastAsia="MS Mincho"/>
                      <w:sz w:val="24"/>
                    </w:rPr>
                  </w:pPr>
                  <w:r>
                    <w:rPr>
                      <w:rFonts w:eastAsia="MS Mincho"/>
                      <w:sz w:val="24"/>
                    </w:rPr>
                    <w:t>12:00 Noon Friday to</w:t>
                  </w:r>
                  <w:r>
                    <w:rPr>
                      <w:rFonts w:eastAsia="MS Mincho"/>
                      <w:sz w:val="24"/>
                    </w:rPr>
                    <w:br/>
                    <w:t>6:00 am Tuesday</w:t>
                  </w:r>
                </w:p>
              </w:tc>
              <w:tc>
                <w:tcPr>
                  <w:tcW w:w="3377" w:type="dxa"/>
                  <w:tcBorders>
                    <w:top w:val="single" w:sz="6" w:space="0" w:color="auto"/>
                    <w:left w:val="single" w:sz="6" w:space="0" w:color="auto"/>
                    <w:bottom w:val="nil"/>
                    <w:right w:val="single" w:sz="6" w:space="0" w:color="auto"/>
                  </w:tcBorders>
                  <w:shd w:val="clear" w:color="auto" w:fill="FFFFFF"/>
                  <w:vAlign w:val="center"/>
                </w:tcPr>
                <w:p w14:paraId="5FB2441F" w14:textId="77777777" w:rsidR="00AC17EB" w:rsidRDefault="00AC17EB" w:rsidP="00AC17EB">
                  <w:pPr>
                    <w:pStyle w:val="table10text"/>
                    <w:jc w:val="center"/>
                    <w:rPr>
                      <w:sz w:val="24"/>
                      <w:szCs w:val="24"/>
                    </w:rPr>
                  </w:pPr>
                  <w:r>
                    <w:rPr>
                      <w:sz w:val="24"/>
                      <w:szCs w:val="24"/>
                    </w:rPr>
                    <w:t>-</w:t>
                  </w:r>
                </w:p>
              </w:tc>
            </w:tr>
            <w:tr w:rsidR="00AC17EB" w:rsidRPr="003A33E2" w14:paraId="1FF5104F" w14:textId="77777777" w:rsidTr="008E2712">
              <w:trPr>
                <w:cantSplit/>
                <w:trHeight w:val="307"/>
                <w:jc w:val="center"/>
              </w:trPr>
              <w:tc>
                <w:tcPr>
                  <w:tcW w:w="2070" w:type="dxa"/>
                  <w:tcBorders>
                    <w:top w:val="single" w:sz="6" w:space="0" w:color="auto"/>
                    <w:left w:val="single" w:sz="6" w:space="0" w:color="auto"/>
                    <w:bottom w:val="nil"/>
                    <w:right w:val="nil"/>
                  </w:tcBorders>
                  <w:shd w:val="clear" w:color="auto" w:fill="FFFFFF"/>
                  <w:vAlign w:val="center"/>
                </w:tcPr>
                <w:p w14:paraId="075F7C5E" w14:textId="77777777" w:rsidR="00AC17EB" w:rsidRPr="003A33E2" w:rsidRDefault="00AC17EB" w:rsidP="00AC17EB">
                  <w:pPr>
                    <w:pStyle w:val="table10text"/>
                    <w:jc w:val="center"/>
                    <w:rPr>
                      <w:sz w:val="24"/>
                      <w:szCs w:val="24"/>
                    </w:rPr>
                  </w:pPr>
                  <w:r>
                    <w:rPr>
                      <w:rFonts w:eastAsia="MS Mincho"/>
                      <w:sz w:val="24"/>
                    </w:rPr>
                    <w:t>Memorial Day</w:t>
                  </w:r>
                </w:p>
              </w:tc>
              <w:tc>
                <w:tcPr>
                  <w:tcW w:w="3240" w:type="dxa"/>
                  <w:tcBorders>
                    <w:top w:val="single" w:sz="6" w:space="0" w:color="auto"/>
                    <w:left w:val="single" w:sz="6" w:space="0" w:color="auto"/>
                    <w:bottom w:val="nil"/>
                    <w:right w:val="nil"/>
                  </w:tcBorders>
                  <w:shd w:val="clear" w:color="auto" w:fill="FFFFFF"/>
                  <w:vAlign w:val="center"/>
                </w:tcPr>
                <w:p w14:paraId="7532D3C0" w14:textId="77777777" w:rsidR="00AC17EB" w:rsidRPr="003A33E2" w:rsidRDefault="00AC17EB" w:rsidP="00AC17EB">
                  <w:pPr>
                    <w:pStyle w:val="table10text"/>
                    <w:jc w:val="center"/>
                    <w:rPr>
                      <w:sz w:val="24"/>
                      <w:szCs w:val="24"/>
                    </w:rPr>
                  </w:pPr>
                  <w:r>
                    <w:rPr>
                      <w:rFonts w:eastAsia="MS Mincho"/>
                      <w:sz w:val="24"/>
                    </w:rPr>
                    <w:t>12:00 Noon Friday to</w:t>
                  </w:r>
                  <w:r>
                    <w:rPr>
                      <w:rFonts w:eastAsia="MS Mincho"/>
                      <w:sz w:val="24"/>
                    </w:rPr>
                    <w:br/>
                    <w:t>6:00 am Tuesday</w:t>
                  </w:r>
                </w:p>
              </w:tc>
              <w:tc>
                <w:tcPr>
                  <w:tcW w:w="3377" w:type="dxa"/>
                  <w:tcBorders>
                    <w:top w:val="single" w:sz="6" w:space="0" w:color="auto"/>
                    <w:left w:val="single" w:sz="6" w:space="0" w:color="auto"/>
                    <w:bottom w:val="nil"/>
                    <w:right w:val="single" w:sz="6" w:space="0" w:color="auto"/>
                  </w:tcBorders>
                  <w:shd w:val="clear" w:color="auto" w:fill="FFFFFF"/>
                  <w:vAlign w:val="center"/>
                </w:tcPr>
                <w:p w14:paraId="39F25008" w14:textId="77777777" w:rsidR="00AC17EB" w:rsidRPr="003A33E2" w:rsidRDefault="00AC17EB" w:rsidP="00AC17EB">
                  <w:pPr>
                    <w:pStyle w:val="table10text"/>
                    <w:jc w:val="center"/>
                    <w:rPr>
                      <w:sz w:val="24"/>
                      <w:szCs w:val="24"/>
                    </w:rPr>
                  </w:pPr>
                  <w:r>
                    <w:rPr>
                      <w:sz w:val="24"/>
                      <w:szCs w:val="24"/>
                    </w:rPr>
                    <w:t>-</w:t>
                  </w:r>
                </w:p>
              </w:tc>
            </w:tr>
            <w:tr w:rsidR="00AC17EB" w:rsidRPr="003A33E2" w14:paraId="6915F860" w14:textId="77777777" w:rsidTr="008E2712">
              <w:trPr>
                <w:cantSplit/>
                <w:trHeight w:val="307"/>
                <w:jc w:val="center"/>
              </w:trPr>
              <w:tc>
                <w:tcPr>
                  <w:tcW w:w="2070" w:type="dxa"/>
                  <w:tcBorders>
                    <w:top w:val="single" w:sz="6" w:space="0" w:color="auto"/>
                    <w:left w:val="single" w:sz="6" w:space="0" w:color="auto"/>
                    <w:bottom w:val="nil"/>
                    <w:right w:val="nil"/>
                  </w:tcBorders>
                  <w:shd w:val="clear" w:color="auto" w:fill="FFFFFF"/>
                  <w:vAlign w:val="center"/>
                </w:tcPr>
                <w:p w14:paraId="177F7288" w14:textId="77777777" w:rsidR="00AC17EB" w:rsidRDefault="00AC17EB" w:rsidP="00AC17EB">
                  <w:pPr>
                    <w:pStyle w:val="table10text"/>
                    <w:jc w:val="center"/>
                    <w:rPr>
                      <w:rFonts w:eastAsia="MS Mincho"/>
                      <w:sz w:val="24"/>
                    </w:rPr>
                  </w:pPr>
                  <w:r>
                    <w:rPr>
                      <w:rFonts w:eastAsia="MS Mincho"/>
                      <w:sz w:val="24"/>
                    </w:rPr>
                    <w:t>Juneteenth National Independence Day</w:t>
                  </w:r>
                </w:p>
              </w:tc>
              <w:tc>
                <w:tcPr>
                  <w:tcW w:w="3240" w:type="dxa"/>
                  <w:tcBorders>
                    <w:top w:val="single" w:sz="6" w:space="0" w:color="auto"/>
                    <w:left w:val="single" w:sz="6" w:space="0" w:color="auto"/>
                    <w:bottom w:val="nil"/>
                    <w:right w:val="nil"/>
                  </w:tcBorders>
                  <w:shd w:val="clear" w:color="auto" w:fill="FFFFFF"/>
                  <w:vAlign w:val="center"/>
                </w:tcPr>
                <w:p w14:paraId="0F5977FE" w14:textId="77777777" w:rsidR="00AC17EB" w:rsidRDefault="00AC17EB" w:rsidP="00AC17EB">
                  <w:pPr>
                    <w:pStyle w:val="table10text"/>
                    <w:jc w:val="center"/>
                    <w:rPr>
                      <w:rFonts w:eastAsia="MS Mincho"/>
                      <w:sz w:val="24"/>
                    </w:rPr>
                  </w:pPr>
                  <w:r>
                    <w:rPr>
                      <w:rFonts w:eastAsia="MS Mincho"/>
                      <w:sz w:val="24"/>
                    </w:rPr>
                    <w:t>12:00 Noon June 18 to 6:00 am June 20</w:t>
                  </w:r>
                </w:p>
              </w:tc>
              <w:tc>
                <w:tcPr>
                  <w:tcW w:w="3377" w:type="dxa"/>
                  <w:tcBorders>
                    <w:top w:val="single" w:sz="6" w:space="0" w:color="auto"/>
                    <w:left w:val="single" w:sz="6" w:space="0" w:color="auto"/>
                    <w:bottom w:val="nil"/>
                    <w:right w:val="single" w:sz="6" w:space="0" w:color="auto"/>
                  </w:tcBorders>
                  <w:shd w:val="clear" w:color="auto" w:fill="FFFFFF"/>
                  <w:vAlign w:val="center"/>
                </w:tcPr>
                <w:p w14:paraId="765D01AB" w14:textId="23200081" w:rsidR="00AC17EB" w:rsidRDefault="00F456A0" w:rsidP="00002F94">
                  <w:pPr>
                    <w:pStyle w:val="table10text"/>
                    <w:jc w:val="left"/>
                    <w:rPr>
                      <w:sz w:val="24"/>
                      <w:szCs w:val="24"/>
                    </w:rPr>
                  </w:pPr>
                  <w:r w:rsidRPr="00002F94">
                    <w:rPr>
                      <w:sz w:val="24"/>
                      <w:szCs w:val="24"/>
                    </w:rPr>
                    <w:t>If June 19 falls on a Saturday, do not work the preceding Friday. If June 19 falls on a Sunday, do not work the following Monday.</w:t>
                  </w:r>
                </w:p>
              </w:tc>
            </w:tr>
            <w:tr w:rsidR="00AC17EB" w:rsidRPr="003A33E2" w14:paraId="2DE94E4F" w14:textId="77777777" w:rsidTr="008E2712">
              <w:trPr>
                <w:cantSplit/>
                <w:trHeight w:val="307"/>
                <w:jc w:val="center"/>
              </w:trPr>
              <w:tc>
                <w:tcPr>
                  <w:tcW w:w="2070" w:type="dxa"/>
                  <w:tcBorders>
                    <w:top w:val="single" w:sz="6" w:space="0" w:color="auto"/>
                    <w:left w:val="single" w:sz="6" w:space="0" w:color="auto"/>
                    <w:bottom w:val="nil"/>
                    <w:right w:val="nil"/>
                  </w:tcBorders>
                  <w:shd w:val="clear" w:color="auto" w:fill="FFFFFF"/>
                  <w:vAlign w:val="center"/>
                </w:tcPr>
                <w:p w14:paraId="0AE67370" w14:textId="77777777" w:rsidR="00AC17EB" w:rsidRPr="003A33E2" w:rsidRDefault="00AC17EB" w:rsidP="00AC17EB">
                  <w:pPr>
                    <w:pStyle w:val="table10text"/>
                    <w:jc w:val="center"/>
                    <w:rPr>
                      <w:sz w:val="24"/>
                      <w:szCs w:val="24"/>
                    </w:rPr>
                  </w:pPr>
                  <w:r>
                    <w:rPr>
                      <w:rFonts w:eastAsia="MS Mincho"/>
                      <w:sz w:val="24"/>
                    </w:rPr>
                    <w:t>Independence Day</w:t>
                  </w:r>
                </w:p>
              </w:tc>
              <w:tc>
                <w:tcPr>
                  <w:tcW w:w="3240" w:type="dxa"/>
                  <w:tcBorders>
                    <w:top w:val="single" w:sz="6" w:space="0" w:color="auto"/>
                    <w:left w:val="single" w:sz="6" w:space="0" w:color="auto"/>
                    <w:bottom w:val="nil"/>
                    <w:right w:val="nil"/>
                  </w:tcBorders>
                  <w:shd w:val="clear" w:color="auto" w:fill="FFFFFF"/>
                  <w:vAlign w:val="center"/>
                </w:tcPr>
                <w:p w14:paraId="45E74D21" w14:textId="77777777" w:rsidR="00AC17EB" w:rsidRPr="003A33E2" w:rsidRDefault="00AC17EB" w:rsidP="00AC17EB">
                  <w:pPr>
                    <w:pStyle w:val="table10text"/>
                    <w:jc w:val="center"/>
                    <w:rPr>
                      <w:sz w:val="24"/>
                      <w:szCs w:val="24"/>
                    </w:rPr>
                  </w:pPr>
                  <w:r>
                    <w:rPr>
                      <w:rFonts w:eastAsia="MS Mincho"/>
                      <w:sz w:val="24"/>
                    </w:rPr>
                    <w:t>12:00 Noon July 3 to</w:t>
                  </w:r>
                  <w:r>
                    <w:rPr>
                      <w:rFonts w:eastAsia="MS Mincho"/>
                      <w:sz w:val="24"/>
                    </w:rPr>
                    <w:br/>
                    <w:t>6:00 am July 5</w:t>
                  </w:r>
                </w:p>
              </w:tc>
              <w:tc>
                <w:tcPr>
                  <w:tcW w:w="3377" w:type="dxa"/>
                  <w:tcBorders>
                    <w:top w:val="single" w:sz="6" w:space="0" w:color="auto"/>
                    <w:left w:val="single" w:sz="6" w:space="0" w:color="auto"/>
                    <w:bottom w:val="nil"/>
                    <w:right w:val="single" w:sz="6" w:space="0" w:color="auto"/>
                  </w:tcBorders>
                  <w:shd w:val="clear" w:color="auto" w:fill="FFFFFF"/>
                  <w:vAlign w:val="center"/>
                </w:tcPr>
                <w:p w14:paraId="5586C2BA" w14:textId="676B86D1" w:rsidR="00AC17EB" w:rsidRPr="003A33E2" w:rsidRDefault="00F456A0" w:rsidP="00002F94">
                  <w:pPr>
                    <w:pStyle w:val="table10text"/>
                    <w:jc w:val="left"/>
                    <w:rPr>
                      <w:sz w:val="24"/>
                      <w:szCs w:val="24"/>
                    </w:rPr>
                  </w:pPr>
                  <w:r w:rsidRPr="00002F94">
                    <w:rPr>
                      <w:rFonts w:eastAsia="MS Mincho"/>
                      <w:sz w:val="24"/>
                      <w:szCs w:val="24"/>
                    </w:rPr>
                    <w:t xml:space="preserve">If July 4 falls on a weekend, Friday, or Monday, do not work the weekend. </w:t>
                  </w:r>
                  <w:r w:rsidRPr="00002F94">
                    <w:rPr>
                      <w:sz w:val="24"/>
                      <w:szCs w:val="24"/>
                    </w:rPr>
                    <w:t>If July 4 falls on a Saturday, do not work the preceding Friday. If July 4 falls on a Sunday, do not work the following Monday</w:t>
                  </w:r>
                  <w:r>
                    <w:t>.</w:t>
                  </w:r>
                </w:p>
              </w:tc>
            </w:tr>
            <w:tr w:rsidR="00AC17EB" w:rsidRPr="003A33E2" w14:paraId="34948BE4" w14:textId="77777777" w:rsidTr="008E2712">
              <w:trPr>
                <w:cantSplit/>
                <w:trHeight w:val="307"/>
                <w:jc w:val="center"/>
              </w:trPr>
              <w:tc>
                <w:tcPr>
                  <w:tcW w:w="2070" w:type="dxa"/>
                  <w:tcBorders>
                    <w:top w:val="single" w:sz="6" w:space="0" w:color="auto"/>
                    <w:left w:val="single" w:sz="6" w:space="0" w:color="auto"/>
                    <w:bottom w:val="nil"/>
                    <w:right w:val="nil"/>
                  </w:tcBorders>
                  <w:shd w:val="clear" w:color="auto" w:fill="FFFFFF"/>
                  <w:vAlign w:val="center"/>
                </w:tcPr>
                <w:p w14:paraId="6A6E0663" w14:textId="77777777" w:rsidR="00AC17EB" w:rsidRPr="003A33E2" w:rsidRDefault="00AC17EB" w:rsidP="00AC17EB">
                  <w:pPr>
                    <w:pStyle w:val="table10text"/>
                    <w:jc w:val="center"/>
                    <w:rPr>
                      <w:sz w:val="24"/>
                      <w:szCs w:val="24"/>
                    </w:rPr>
                  </w:pPr>
                  <w:r>
                    <w:rPr>
                      <w:rFonts w:eastAsia="MS Mincho"/>
                      <w:sz w:val="24"/>
                    </w:rPr>
                    <w:t>Labor Day</w:t>
                  </w:r>
                </w:p>
              </w:tc>
              <w:tc>
                <w:tcPr>
                  <w:tcW w:w="3240" w:type="dxa"/>
                  <w:tcBorders>
                    <w:top w:val="single" w:sz="6" w:space="0" w:color="auto"/>
                    <w:left w:val="single" w:sz="6" w:space="0" w:color="auto"/>
                    <w:bottom w:val="nil"/>
                    <w:right w:val="nil"/>
                  </w:tcBorders>
                  <w:shd w:val="clear" w:color="auto" w:fill="FFFFFF"/>
                  <w:vAlign w:val="center"/>
                </w:tcPr>
                <w:p w14:paraId="19F7EE11" w14:textId="77777777" w:rsidR="00AC17EB" w:rsidRPr="003A33E2" w:rsidRDefault="00AC17EB" w:rsidP="00AC17EB">
                  <w:pPr>
                    <w:pStyle w:val="table10text"/>
                    <w:jc w:val="center"/>
                    <w:rPr>
                      <w:sz w:val="24"/>
                      <w:szCs w:val="24"/>
                    </w:rPr>
                  </w:pPr>
                  <w:r>
                    <w:rPr>
                      <w:rFonts w:eastAsia="MS Mincho"/>
                      <w:sz w:val="24"/>
                    </w:rPr>
                    <w:t>12:00 Noon Friday to</w:t>
                  </w:r>
                  <w:r>
                    <w:rPr>
                      <w:rFonts w:eastAsia="MS Mincho"/>
                      <w:sz w:val="24"/>
                    </w:rPr>
                    <w:br/>
                    <w:t>6:00 am Tuesday</w:t>
                  </w:r>
                </w:p>
              </w:tc>
              <w:tc>
                <w:tcPr>
                  <w:tcW w:w="3377" w:type="dxa"/>
                  <w:tcBorders>
                    <w:top w:val="single" w:sz="6" w:space="0" w:color="auto"/>
                    <w:left w:val="single" w:sz="6" w:space="0" w:color="auto"/>
                    <w:bottom w:val="nil"/>
                    <w:right w:val="single" w:sz="6" w:space="0" w:color="auto"/>
                  </w:tcBorders>
                  <w:shd w:val="clear" w:color="auto" w:fill="FFFFFF"/>
                  <w:vAlign w:val="center"/>
                </w:tcPr>
                <w:p w14:paraId="5774BD71" w14:textId="77777777" w:rsidR="00AC17EB" w:rsidRPr="003A33E2" w:rsidRDefault="00AC17EB" w:rsidP="00AC17EB">
                  <w:pPr>
                    <w:pStyle w:val="table10text"/>
                    <w:jc w:val="center"/>
                    <w:rPr>
                      <w:sz w:val="24"/>
                      <w:szCs w:val="24"/>
                    </w:rPr>
                  </w:pPr>
                  <w:r>
                    <w:rPr>
                      <w:sz w:val="24"/>
                      <w:szCs w:val="24"/>
                    </w:rPr>
                    <w:t>-</w:t>
                  </w:r>
                </w:p>
              </w:tc>
            </w:tr>
            <w:tr w:rsidR="00AC17EB" w:rsidRPr="003A33E2" w14:paraId="51DBF2E1" w14:textId="77777777" w:rsidTr="008E2712">
              <w:trPr>
                <w:cantSplit/>
                <w:trHeight w:val="307"/>
                <w:jc w:val="center"/>
              </w:trPr>
              <w:tc>
                <w:tcPr>
                  <w:tcW w:w="2070" w:type="dxa"/>
                  <w:tcBorders>
                    <w:top w:val="single" w:sz="6" w:space="0" w:color="auto"/>
                    <w:left w:val="single" w:sz="6" w:space="0" w:color="auto"/>
                    <w:bottom w:val="nil"/>
                    <w:right w:val="nil"/>
                  </w:tcBorders>
                  <w:shd w:val="clear" w:color="auto" w:fill="FFFFFF"/>
                  <w:vAlign w:val="center"/>
                </w:tcPr>
                <w:p w14:paraId="41C77CA0" w14:textId="77777777" w:rsidR="00AC17EB" w:rsidRDefault="00AC17EB" w:rsidP="00AC17EB">
                  <w:pPr>
                    <w:pStyle w:val="table10text"/>
                    <w:jc w:val="center"/>
                    <w:rPr>
                      <w:rFonts w:eastAsia="MS Mincho"/>
                      <w:sz w:val="24"/>
                    </w:rPr>
                  </w:pPr>
                  <w:r>
                    <w:rPr>
                      <w:rFonts w:eastAsia="MS Mincho"/>
                      <w:sz w:val="24"/>
                    </w:rPr>
                    <w:t>Columbus Day</w:t>
                  </w:r>
                </w:p>
              </w:tc>
              <w:tc>
                <w:tcPr>
                  <w:tcW w:w="3240" w:type="dxa"/>
                  <w:tcBorders>
                    <w:top w:val="single" w:sz="6" w:space="0" w:color="auto"/>
                    <w:left w:val="single" w:sz="6" w:space="0" w:color="auto"/>
                    <w:bottom w:val="nil"/>
                    <w:right w:val="nil"/>
                  </w:tcBorders>
                  <w:shd w:val="clear" w:color="auto" w:fill="FFFFFF"/>
                  <w:vAlign w:val="center"/>
                </w:tcPr>
                <w:p w14:paraId="1D04D4F4" w14:textId="77777777" w:rsidR="00AC17EB" w:rsidRDefault="00AC17EB" w:rsidP="00AC17EB">
                  <w:pPr>
                    <w:pStyle w:val="table10text"/>
                    <w:jc w:val="center"/>
                    <w:rPr>
                      <w:rFonts w:eastAsia="MS Mincho"/>
                      <w:sz w:val="24"/>
                    </w:rPr>
                  </w:pPr>
                  <w:r>
                    <w:rPr>
                      <w:rFonts w:eastAsia="MS Mincho"/>
                      <w:sz w:val="24"/>
                    </w:rPr>
                    <w:t>12:00 Noon Friday to</w:t>
                  </w:r>
                  <w:r>
                    <w:rPr>
                      <w:rFonts w:eastAsia="MS Mincho"/>
                      <w:sz w:val="24"/>
                    </w:rPr>
                    <w:br/>
                    <w:t>6:00 am Tuesday</w:t>
                  </w:r>
                </w:p>
              </w:tc>
              <w:tc>
                <w:tcPr>
                  <w:tcW w:w="3377" w:type="dxa"/>
                  <w:tcBorders>
                    <w:top w:val="single" w:sz="6" w:space="0" w:color="auto"/>
                    <w:left w:val="single" w:sz="6" w:space="0" w:color="auto"/>
                    <w:bottom w:val="nil"/>
                    <w:right w:val="single" w:sz="6" w:space="0" w:color="auto"/>
                  </w:tcBorders>
                  <w:shd w:val="clear" w:color="auto" w:fill="FFFFFF"/>
                  <w:vAlign w:val="center"/>
                </w:tcPr>
                <w:p w14:paraId="5D6A4B69" w14:textId="77777777" w:rsidR="00AC17EB" w:rsidRDefault="00AC17EB" w:rsidP="00AC17EB">
                  <w:pPr>
                    <w:pStyle w:val="table10text"/>
                    <w:jc w:val="center"/>
                    <w:rPr>
                      <w:sz w:val="24"/>
                      <w:szCs w:val="24"/>
                    </w:rPr>
                  </w:pPr>
                  <w:r>
                    <w:rPr>
                      <w:sz w:val="24"/>
                      <w:szCs w:val="24"/>
                    </w:rPr>
                    <w:t>-</w:t>
                  </w:r>
                </w:p>
              </w:tc>
            </w:tr>
            <w:tr w:rsidR="00AC17EB" w:rsidRPr="003A33E2" w14:paraId="79AE40A9" w14:textId="77777777" w:rsidTr="008E2712">
              <w:trPr>
                <w:cantSplit/>
                <w:trHeight w:val="307"/>
                <w:jc w:val="center"/>
              </w:trPr>
              <w:tc>
                <w:tcPr>
                  <w:tcW w:w="2070" w:type="dxa"/>
                  <w:tcBorders>
                    <w:top w:val="single" w:sz="6" w:space="0" w:color="auto"/>
                    <w:left w:val="single" w:sz="6" w:space="0" w:color="auto"/>
                    <w:bottom w:val="nil"/>
                    <w:right w:val="nil"/>
                  </w:tcBorders>
                  <w:shd w:val="clear" w:color="auto" w:fill="FFFFFF"/>
                  <w:vAlign w:val="center"/>
                </w:tcPr>
                <w:p w14:paraId="7E01859D" w14:textId="77777777" w:rsidR="00AC17EB" w:rsidRDefault="00AC17EB" w:rsidP="00AC17EB">
                  <w:pPr>
                    <w:pStyle w:val="table10text"/>
                    <w:jc w:val="center"/>
                    <w:rPr>
                      <w:rFonts w:eastAsia="MS Mincho"/>
                      <w:sz w:val="24"/>
                    </w:rPr>
                  </w:pPr>
                  <w:r>
                    <w:rPr>
                      <w:rFonts w:eastAsia="MS Mincho"/>
                      <w:sz w:val="24"/>
                    </w:rPr>
                    <w:t>Veterans Day</w:t>
                  </w:r>
                </w:p>
              </w:tc>
              <w:tc>
                <w:tcPr>
                  <w:tcW w:w="3240" w:type="dxa"/>
                  <w:tcBorders>
                    <w:top w:val="single" w:sz="6" w:space="0" w:color="auto"/>
                    <w:left w:val="single" w:sz="6" w:space="0" w:color="auto"/>
                    <w:bottom w:val="nil"/>
                    <w:right w:val="nil"/>
                  </w:tcBorders>
                  <w:shd w:val="clear" w:color="auto" w:fill="FFFFFF"/>
                  <w:vAlign w:val="center"/>
                </w:tcPr>
                <w:p w14:paraId="1B6FDD1C" w14:textId="77777777" w:rsidR="00AC17EB" w:rsidRDefault="00AC17EB" w:rsidP="00AC17EB">
                  <w:pPr>
                    <w:pStyle w:val="table10text"/>
                    <w:jc w:val="center"/>
                    <w:rPr>
                      <w:rFonts w:eastAsia="MS Mincho"/>
                      <w:sz w:val="24"/>
                    </w:rPr>
                  </w:pPr>
                  <w:r>
                    <w:rPr>
                      <w:rFonts w:eastAsia="MS Mincho"/>
                      <w:sz w:val="24"/>
                    </w:rPr>
                    <w:t>12:00 Noon November 10 to 6:00 am November 12</w:t>
                  </w:r>
                </w:p>
              </w:tc>
              <w:tc>
                <w:tcPr>
                  <w:tcW w:w="3377" w:type="dxa"/>
                  <w:tcBorders>
                    <w:top w:val="single" w:sz="6" w:space="0" w:color="auto"/>
                    <w:left w:val="single" w:sz="6" w:space="0" w:color="auto"/>
                    <w:bottom w:val="nil"/>
                    <w:right w:val="single" w:sz="6" w:space="0" w:color="auto"/>
                  </w:tcBorders>
                  <w:shd w:val="clear" w:color="auto" w:fill="FFFFFF"/>
                  <w:vAlign w:val="center"/>
                </w:tcPr>
                <w:p w14:paraId="2D82456D" w14:textId="643885A2" w:rsidR="00AC17EB" w:rsidRDefault="00F456A0" w:rsidP="00002F94">
                  <w:pPr>
                    <w:pStyle w:val="table10text"/>
                    <w:jc w:val="left"/>
                    <w:rPr>
                      <w:sz w:val="24"/>
                      <w:szCs w:val="24"/>
                    </w:rPr>
                  </w:pPr>
                  <w:r w:rsidRPr="00002F94">
                    <w:rPr>
                      <w:sz w:val="24"/>
                      <w:szCs w:val="24"/>
                    </w:rPr>
                    <w:t xml:space="preserve">If </w:t>
                  </w:r>
                  <w:r w:rsidRPr="00002F94">
                    <w:rPr>
                      <w:rFonts w:eastAsia="MS Mincho"/>
                      <w:sz w:val="24"/>
                      <w:szCs w:val="24"/>
                    </w:rPr>
                    <w:t>November 11 falls on a Saturday</w:t>
                  </w:r>
                  <w:r w:rsidRPr="00002F94">
                    <w:rPr>
                      <w:rFonts w:eastAsia="MS Mincho"/>
                      <w:sz w:val="24"/>
                    </w:rPr>
                    <w:t>, do not work the preceding Friday. If November 11 falls on a Sunday, do not work the following Monday.</w:t>
                  </w:r>
                </w:p>
              </w:tc>
            </w:tr>
            <w:tr w:rsidR="00AC17EB" w:rsidRPr="003A33E2" w14:paraId="139EF59E" w14:textId="77777777" w:rsidTr="008E2712">
              <w:trPr>
                <w:cantSplit/>
                <w:trHeight w:val="307"/>
                <w:jc w:val="center"/>
              </w:trPr>
              <w:tc>
                <w:tcPr>
                  <w:tcW w:w="2070" w:type="dxa"/>
                  <w:tcBorders>
                    <w:top w:val="single" w:sz="6" w:space="0" w:color="auto"/>
                    <w:left w:val="single" w:sz="6" w:space="0" w:color="auto"/>
                    <w:bottom w:val="nil"/>
                    <w:right w:val="nil"/>
                  </w:tcBorders>
                  <w:shd w:val="clear" w:color="auto" w:fill="FFFFFF"/>
                  <w:vAlign w:val="center"/>
                </w:tcPr>
                <w:p w14:paraId="2CF379F9" w14:textId="77777777" w:rsidR="00AC17EB" w:rsidRPr="003A33E2" w:rsidRDefault="00AC17EB" w:rsidP="00AC17EB">
                  <w:pPr>
                    <w:pStyle w:val="table10text"/>
                    <w:jc w:val="center"/>
                    <w:rPr>
                      <w:sz w:val="24"/>
                      <w:szCs w:val="24"/>
                    </w:rPr>
                  </w:pPr>
                  <w:r>
                    <w:rPr>
                      <w:rFonts w:eastAsia="MS Mincho"/>
                      <w:sz w:val="24"/>
                    </w:rPr>
                    <w:t>Thanksgiving</w:t>
                  </w:r>
                </w:p>
              </w:tc>
              <w:tc>
                <w:tcPr>
                  <w:tcW w:w="3240" w:type="dxa"/>
                  <w:tcBorders>
                    <w:top w:val="single" w:sz="6" w:space="0" w:color="auto"/>
                    <w:left w:val="single" w:sz="6" w:space="0" w:color="auto"/>
                    <w:bottom w:val="nil"/>
                    <w:right w:val="nil"/>
                  </w:tcBorders>
                  <w:shd w:val="clear" w:color="auto" w:fill="FFFFFF"/>
                  <w:vAlign w:val="center"/>
                </w:tcPr>
                <w:p w14:paraId="139B1290" w14:textId="77777777" w:rsidR="00AC17EB" w:rsidRDefault="00AC17EB" w:rsidP="00AC17EB">
                  <w:pPr>
                    <w:pStyle w:val="table10text"/>
                    <w:jc w:val="center"/>
                    <w:rPr>
                      <w:rFonts w:eastAsia="MS Mincho"/>
                      <w:sz w:val="24"/>
                    </w:rPr>
                  </w:pPr>
                  <w:r>
                    <w:rPr>
                      <w:rFonts w:eastAsia="MS Mincho"/>
                      <w:sz w:val="24"/>
                    </w:rPr>
                    <w:t>12:00 Noon Wednesday to</w:t>
                  </w:r>
                </w:p>
                <w:p w14:paraId="3F23CE44" w14:textId="77777777" w:rsidR="00AC17EB" w:rsidRPr="003A33E2" w:rsidRDefault="00AC17EB" w:rsidP="00AC17EB">
                  <w:pPr>
                    <w:pStyle w:val="table10text"/>
                    <w:jc w:val="center"/>
                    <w:rPr>
                      <w:sz w:val="24"/>
                      <w:szCs w:val="24"/>
                    </w:rPr>
                  </w:pPr>
                  <w:r>
                    <w:rPr>
                      <w:rFonts w:eastAsia="MS Mincho"/>
                      <w:sz w:val="24"/>
                    </w:rPr>
                    <w:t>6:00 am Monday</w:t>
                  </w:r>
                </w:p>
              </w:tc>
              <w:tc>
                <w:tcPr>
                  <w:tcW w:w="3377" w:type="dxa"/>
                  <w:tcBorders>
                    <w:top w:val="single" w:sz="6" w:space="0" w:color="auto"/>
                    <w:left w:val="single" w:sz="6" w:space="0" w:color="auto"/>
                    <w:bottom w:val="nil"/>
                    <w:right w:val="single" w:sz="6" w:space="0" w:color="auto"/>
                  </w:tcBorders>
                  <w:shd w:val="clear" w:color="auto" w:fill="FFFFFF"/>
                  <w:vAlign w:val="center"/>
                </w:tcPr>
                <w:p w14:paraId="5BACEA22" w14:textId="77777777" w:rsidR="00AC17EB" w:rsidRPr="003A33E2" w:rsidRDefault="00AC17EB" w:rsidP="00AC17EB">
                  <w:pPr>
                    <w:pStyle w:val="table10text"/>
                    <w:jc w:val="center"/>
                    <w:rPr>
                      <w:sz w:val="24"/>
                      <w:szCs w:val="24"/>
                    </w:rPr>
                  </w:pPr>
                  <w:r>
                    <w:rPr>
                      <w:sz w:val="24"/>
                      <w:szCs w:val="24"/>
                    </w:rPr>
                    <w:t>-</w:t>
                  </w:r>
                </w:p>
              </w:tc>
            </w:tr>
            <w:tr w:rsidR="00AC17EB" w:rsidRPr="003A33E2" w14:paraId="4DE95DC9" w14:textId="77777777" w:rsidTr="008E2712">
              <w:trPr>
                <w:cantSplit/>
                <w:trHeight w:val="326"/>
                <w:jc w:val="center"/>
              </w:trPr>
              <w:tc>
                <w:tcPr>
                  <w:tcW w:w="2070" w:type="dxa"/>
                  <w:tcBorders>
                    <w:top w:val="single" w:sz="6" w:space="0" w:color="auto"/>
                    <w:left w:val="single" w:sz="6" w:space="0" w:color="auto"/>
                    <w:bottom w:val="single" w:sz="6" w:space="0" w:color="auto"/>
                    <w:right w:val="nil"/>
                  </w:tcBorders>
                  <w:shd w:val="clear" w:color="auto" w:fill="FFFFFF"/>
                  <w:vAlign w:val="center"/>
                </w:tcPr>
                <w:p w14:paraId="54416B04" w14:textId="77777777" w:rsidR="00AC17EB" w:rsidRPr="003A33E2" w:rsidRDefault="00AC17EB" w:rsidP="00AC17EB">
                  <w:pPr>
                    <w:pStyle w:val="table10text"/>
                    <w:jc w:val="center"/>
                    <w:rPr>
                      <w:sz w:val="24"/>
                      <w:szCs w:val="24"/>
                    </w:rPr>
                  </w:pPr>
                  <w:r>
                    <w:rPr>
                      <w:rFonts w:eastAsia="MS Mincho"/>
                      <w:sz w:val="24"/>
                    </w:rPr>
                    <w:t>Christmas / New Year’s</w:t>
                  </w:r>
                </w:p>
              </w:tc>
              <w:tc>
                <w:tcPr>
                  <w:tcW w:w="3240" w:type="dxa"/>
                  <w:tcBorders>
                    <w:top w:val="single" w:sz="6" w:space="0" w:color="auto"/>
                    <w:left w:val="single" w:sz="6" w:space="0" w:color="auto"/>
                    <w:bottom w:val="single" w:sz="6" w:space="0" w:color="auto"/>
                    <w:right w:val="nil"/>
                  </w:tcBorders>
                  <w:shd w:val="clear" w:color="auto" w:fill="FFFFFF"/>
                  <w:vAlign w:val="center"/>
                </w:tcPr>
                <w:p w14:paraId="6CB35044" w14:textId="77777777" w:rsidR="00AC17EB" w:rsidRPr="003A33E2" w:rsidRDefault="00AC17EB" w:rsidP="00AC17EB">
                  <w:pPr>
                    <w:pStyle w:val="table10text"/>
                    <w:jc w:val="center"/>
                    <w:rPr>
                      <w:sz w:val="24"/>
                      <w:szCs w:val="24"/>
                    </w:rPr>
                  </w:pPr>
                  <w:r>
                    <w:rPr>
                      <w:rFonts w:eastAsia="MS Mincho"/>
                      <w:sz w:val="24"/>
                    </w:rPr>
                    <w:t>12:00 Noon December 23 to 6:00 am January 2</w:t>
                  </w:r>
                </w:p>
              </w:tc>
              <w:tc>
                <w:tcPr>
                  <w:tcW w:w="3377" w:type="dxa"/>
                  <w:tcBorders>
                    <w:top w:val="single" w:sz="6" w:space="0" w:color="auto"/>
                    <w:left w:val="single" w:sz="6" w:space="0" w:color="auto"/>
                    <w:bottom w:val="single" w:sz="6" w:space="0" w:color="auto"/>
                    <w:right w:val="single" w:sz="6" w:space="0" w:color="auto"/>
                  </w:tcBorders>
                  <w:shd w:val="clear" w:color="auto" w:fill="FFFFFF"/>
                  <w:vAlign w:val="center"/>
                </w:tcPr>
                <w:p w14:paraId="361B3C69" w14:textId="77777777" w:rsidR="00AC17EB" w:rsidRPr="003A33E2" w:rsidRDefault="00AC17EB" w:rsidP="00AC17EB">
                  <w:pPr>
                    <w:pStyle w:val="table10text"/>
                    <w:jc w:val="left"/>
                    <w:rPr>
                      <w:sz w:val="24"/>
                      <w:szCs w:val="24"/>
                    </w:rPr>
                  </w:pPr>
                  <w:r>
                    <w:rPr>
                      <w:rFonts w:eastAsia="MS Mincho"/>
                      <w:sz w:val="24"/>
                    </w:rPr>
                    <w:t>If December 23 or January 1 falls on a Monday, do not work the adjacent weekend and do not work on December 23.  If January 1 falls on a Friday, do not work the weekend.</w:t>
                  </w:r>
                </w:p>
              </w:tc>
            </w:tr>
          </w:tbl>
          <w:p w14:paraId="286FF117" w14:textId="0C9A94C6" w:rsidR="00906E57" w:rsidRPr="00134EE8" w:rsidRDefault="00906E57" w:rsidP="00AB343C">
            <w:pPr>
              <w:pStyle w:val="table10text"/>
              <w:spacing w:after="40"/>
              <w:jc w:val="center"/>
              <w:rPr>
                <w:b/>
                <w:sz w:val="24"/>
                <w:szCs w:val="24"/>
              </w:rPr>
            </w:pPr>
          </w:p>
        </w:tc>
      </w:tr>
    </w:tbl>
    <w:p w14:paraId="6AF2225E" w14:textId="77777777" w:rsidR="00906E57" w:rsidRDefault="00906E57" w:rsidP="00134EE8">
      <w:pPr>
        <w:pStyle w:val="PlainText"/>
        <w:spacing w:after="240"/>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C84FB8" w14:paraId="109D3357" w14:textId="77777777">
        <w:trPr>
          <w:hidden/>
        </w:trPr>
        <w:tc>
          <w:tcPr>
            <w:tcW w:w="9576" w:type="dxa"/>
          </w:tcPr>
          <w:p w14:paraId="661D6449" w14:textId="77777777" w:rsidR="00C84FB8" w:rsidRDefault="00C84FB8">
            <w:pPr>
              <w:pStyle w:val="PlainText"/>
              <w:rPr>
                <w:rFonts w:ascii="Times New Roman" w:eastAsia="MS Mincho" w:hAnsi="Times New Roman"/>
                <w:vanish/>
                <w:color w:val="0000FF"/>
                <w:sz w:val="24"/>
              </w:rPr>
            </w:pPr>
            <w:r>
              <w:rPr>
                <w:rFonts w:ascii="Arial" w:eastAsia="MS Mincho" w:hAnsi="Arial" w:cs="Arial"/>
                <w:b/>
                <w:bCs/>
                <w:vanish/>
                <w:color w:val="0000FF"/>
              </w:rPr>
              <w:t>NOTE TO DESIGNER:</w:t>
            </w:r>
            <w:r>
              <w:rPr>
                <w:rFonts w:ascii="Arial" w:eastAsia="MS Mincho" w:hAnsi="Arial" w:cs="Arial"/>
                <w:vanish/>
                <w:color w:val="0000FF"/>
              </w:rPr>
              <w:t xml:space="preserve">  also inquire with local and owner agency for local holidays/celebrations/events that might require work restrictions.</w:t>
            </w:r>
          </w:p>
        </w:tc>
      </w:tr>
    </w:tbl>
    <w:p w14:paraId="79C75CE1" w14:textId="5014C5E0" w:rsidR="00C84FB8" w:rsidRDefault="00C84FB8" w:rsidP="00134EE8">
      <w:pPr>
        <w:pStyle w:val="PlainText"/>
        <w:spacing w:after="240"/>
        <w:rPr>
          <w:rFonts w:ascii="Times New Roman" w:eastAsia="MS Mincho" w:hAnsi="Times New Roman"/>
          <w:sz w:val="24"/>
        </w:rPr>
      </w:pPr>
      <w:r>
        <w:rPr>
          <w:rFonts w:ascii="Times New Roman" w:eastAsia="MS Mincho" w:hAnsi="Times New Roman"/>
          <w:sz w:val="24"/>
        </w:rPr>
        <w:lastRenderedPageBreak/>
        <w:t xml:space="preserve">Schedule at least 2 non-work days out of every 14 calendar days.  The selected non-work days do not need to be consecutive, but they must be scheduled.  </w:t>
      </w:r>
      <w:r w:rsidR="002F0C64">
        <w:rPr>
          <w:rFonts w:ascii="Times New Roman" w:eastAsia="MS Mincho" w:hAnsi="Times New Roman"/>
          <w:sz w:val="24"/>
        </w:rPr>
        <w:t xml:space="preserve">Notify the CO at least 2 weeks before </w:t>
      </w:r>
      <w:r>
        <w:rPr>
          <w:rFonts w:ascii="Times New Roman" w:eastAsia="MS Mincho" w:hAnsi="Times New Roman"/>
          <w:sz w:val="24"/>
        </w:rPr>
        <w:t>changing the scheduled days off.</w:t>
      </w:r>
    </w:p>
    <w:p w14:paraId="7043207E" w14:textId="798150CA" w:rsidR="00C84FB8" w:rsidRDefault="002F0C64" w:rsidP="00134EE8">
      <w:pPr>
        <w:pStyle w:val="PlainText"/>
        <w:spacing w:after="240"/>
        <w:rPr>
          <w:rFonts w:ascii="Times New Roman" w:eastAsia="MS Mincho" w:hAnsi="Times New Roman"/>
          <w:sz w:val="24"/>
        </w:rPr>
      </w:pPr>
      <w:r>
        <w:rPr>
          <w:rFonts w:ascii="Times New Roman" w:eastAsia="MS Mincho" w:hAnsi="Times New Roman"/>
          <w:sz w:val="24"/>
        </w:rPr>
        <w:t>The CO may grant written approval for e</w:t>
      </w:r>
      <w:r w:rsidR="00C84FB8">
        <w:rPr>
          <w:rFonts w:ascii="Times New Roman" w:eastAsia="MS Mincho" w:hAnsi="Times New Roman"/>
          <w:sz w:val="24"/>
        </w:rPr>
        <w:t>xemptions to scheduled days off for specific project operations and for periods of limited duration.</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C84FB8" w14:paraId="413F8B12" w14:textId="77777777">
        <w:trPr>
          <w:hidden/>
        </w:trPr>
        <w:tc>
          <w:tcPr>
            <w:tcW w:w="9818" w:type="dxa"/>
          </w:tcPr>
          <w:p w14:paraId="5A426C3F" w14:textId="77777777" w:rsidR="00C84FB8" w:rsidRDefault="00C84FB8" w:rsidP="0054524F">
            <w:pPr>
              <w:pStyle w:val="PlainText"/>
              <w:rPr>
                <w:rFonts w:ascii="Arial" w:eastAsia="MS Mincho" w:hAnsi="Arial"/>
                <w:vanish/>
                <w:color w:val="0000FF"/>
              </w:rPr>
            </w:pPr>
            <w:r>
              <w:rPr>
                <w:rFonts w:ascii="Arial" w:eastAsia="MS Mincho" w:hAnsi="Arial"/>
                <w:vanish/>
                <w:color w:val="0000FF"/>
              </w:rPr>
              <w:t>Use on projects</w:t>
            </w:r>
            <w:r w:rsidR="00C572D9">
              <w:rPr>
                <w:rFonts w:ascii="Arial" w:eastAsia="MS Mincho" w:hAnsi="Arial"/>
                <w:vanish/>
                <w:color w:val="0000FF"/>
              </w:rPr>
              <w:t xml:space="preserve"> </w:t>
            </w:r>
            <w:r w:rsidR="00E56048">
              <w:rPr>
                <w:rFonts w:ascii="Arial" w:eastAsia="MS Mincho" w:hAnsi="Arial"/>
                <w:vanish/>
                <w:color w:val="0000FF"/>
              </w:rPr>
              <w:t>as applicable.</w:t>
            </w:r>
          </w:p>
        </w:tc>
      </w:tr>
    </w:tbl>
    <w:p w14:paraId="3DC717BE" w14:textId="77777777" w:rsidR="00C84FB8" w:rsidRDefault="00C84FB8" w:rsidP="00134EE8">
      <w:pPr>
        <w:pStyle w:val="PlainText"/>
        <w:spacing w:after="240"/>
        <w:rPr>
          <w:rFonts w:ascii="Times New Roman" w:eastAsia="MS Mincho" w:hAnsi="Times New Roman"/>
          <w:sz w:val="24"/>
          <w:u w:val="single"/>
        </w:rPr>
      </w:pPr>
      <w:r>
        <w:rPr>
          <w:rFonts w:ascii="Times New Roman" w:eastAsia="MS Mincho" w:hAnsi="Times New Roman"/>
          <w:sz w:val="24"/>
          <w:u w:val="single"/>
        </w:rPr>
        <w:t>Add the following:</w:t>
      </w:r>
    </w:p>
    <w:p w14:paraId="19E6A493" w14:textId="75242810" w:rsidR="0054524F" w:rsidRDefault="002F0C64" w:rsidP="00134EE8">
      <w:pPr>
        <w:pStyle w:val="PlainText"/>
        <w:spacing w:after="240"/>
        <w:rPr>
          <w:rFonts w:ascii="Times New Roman" w:eastAsia="MS Mincho" w:hAnsi="Times New Roman"/>
          <w:sz w:val="24"/>
        </w:rPr>
      </w:pPr>
      <w:r>
        <w:rPr>
          <w:rFonts w:ascii="Times New Roman" w:eastAsia="MS Mincho" w:hAnsi="Times New Roman"/>
          <w:sz w:val="24"/>
        </w:rPr>
        <w:t xml:space="preserve">The CO </w:t>
      </w:r>
      <w:r w:rsidR="000F2E7C">
        <w:rPr>
          <w:rFonts w:ascii="Times New Roman" w:eastAsia="MS Mincho" w:hAnsi="Times New Roman"/>
          <w:sz w:val="24"/>
        </w:rPr>
        <w:t>will</w:t>
      </w:r>
      <w:r>
        <w:rPr>
          <w:rFonts w:ascii="Times New Roman" w:eastAsia="MS Mincho" w:hAnsi="Times New Roman"/>
          <w:sz w:val="24"/>
        </w:rPr>
        <w:t xml:space="preserve"> issue a</w:t>
      </w:r>
      <w:r w:rsidR="00C84FB8">
        <w:rPr>
          <w:rFonts w:ascii="Times New Roman" w:eastAsia="MS Mincho" w:hAnsi="Times New Roman"/>
          <w:sz w:val="24"/>
        </w:rPr>
        <w:t xml:space="preserve"> Notice to Proceed before commencement of any work.</w:t>
      </w:r>
      <w:r w:rsidR="00774C98">
        <w:rPr>
          <w:rFonts w:ascii="Times New Roman" w:eastAsia="MS Mincho" w:hAnsi="Times New Roman"/>
          <w:sz w:val="24"/>
        </w:rPr>
        <w:t xml:space="preserve">  The contract completion date is </w:t>
      </w:r>
      <w:r w:rsidR="00774C98" w:rsidRPr="00774C98">
        <w:rPr>
          <w:rFonts w:ascii="Times New Roman" w:eastAsia="MS Mincho" w:hAnsi="Times New Roman"/>
          <w:sz w:val="24"/>
          <w:highlight w:val="yellow"/>
        </w:rPr>
        <w:t>(fill in)</w:t>
      </w:r>
      <w:r w:rsidR="00774C98">
        <w:rPr>
          <w:rFonts w:ascii="Times New Roman" w:eastAsia="MS Mincho" w:hAnsi="Times New Roman"/>
          <w:sz w:val="24"/>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54524F" w14:paraId="1916EDF4" w14:textId="77777777" w:rsidTr="00AB35D1">
        <w:trPr>
          <w:hidden/>
        </w:trPr>
        <w:tc>
          <w:tcPr>
            <w:tcW w:w="9576" w:type="dxa"/>
          </w:tcPr>
          <w:p w14:paraId="404458FE" w14:textId="77777777" w:rsidR="0054524F" w:rsidRDefault="0054524F" w:rsidP="0054524F">
            <w:pPr>
              <w:pStyle w:val="PlainText"/>
              <w:rPr>
                <w:rFonts w:ascii="Arial" w:eastAsia="MS Mincho" w:hAnsi="Arial"/>
                <w:vanish/>
                <w:color w:val="0000FF"/>
              </w:rPr>
            </w:pPr>
            <w:r>
              <w:rPr>
                <w:rFonts w:ascii="Arial" w:eastAsia="MS Mincho" w:hAnsi="Arial"/>
                <w:vanish/>
                <w:color w:val="0000FF"/>
              </w:rPr>
              <w:t>Include the following for A+B bidding (cost plus time).</w:t>
            </w:r>
          </w:p>
        </w:tc>
      </w:tr>
    </w:tbl>
    <w:p w14:paraId="1FB36FC7" w14:textId="77777777" w:rsidR="00AB35D1" w:rsidRDefault="00AB35D1" w:rsidP="00AB35D1">
      <w:pPr>
        <w:pStyle w:val="PlainText"/>
        <w:spacing w:after="240"/>
        <w:rPr>
          <w:rFonts w:ascii="Times New Roman" w:eastAsia="MS Mincho" w:hAnsi="Times New Roman"/>
          <w:sz w:val="24"/>
          <w:u w:val="single"/>
        </w:rPr>
      </w:pPr>
      <w:r>
        <w:rPr>
          <w:rFonts w:ascii="Times New Roman" w:eastAsia="MS Mincho" w:hAnsi="Times New Roman"/>
          <w:sz w:val="24"/>
          <w:u w:val="single"/>
        </w:rPr>
        <w:t>Add the following:</w:t>
      </w:r>
    </w:p>
    <w:p w14:paraId="41D3D95E" w14:textId="77777777" w:rsidR="00C84FB8" w:rsidRDefault="00C84FB8" w:rsidP="0054524F">
      <w:pPr>
        <w:pStyle w:val="PlainText"/>
        <w:spacing w:after="240"/>
        <w:rPr>
          <w:rFonts w:ascii="Times New Roman" w:eastAsia="MS Mincho" w:hAnsi="Times New Roman"/>
          <w:sz w:val="24"/>
        </w:rPr>
      </w:pPr>
      <w:r>
        <w:rPr>
          <w:rFonts w:ascii="Times New Roman" w:eastAsia="MS Mincho" w:hAnsi="Times New Roman"/>
          <w:sz w:val="24"/>
        </w:rPr>
        <w:t>The count of contract time will begin upon issuance of the Notice to Proceed and shall run continuously until final construction completion.</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54524F" w14:paraId="72617FAC" w14:textId="77777777" w:rsidTr="00AB343C">
        <w:trPr>
          <w:hidden/>
        </w:trPr>
        <w:tc>
          <w:tcPr>
            <w:tcW w:w="9818" w:type="dxa"/>
          </w:tcPr>
          <w:p w14:paraId="7746CE33" w14:textId="77777777" w:rsidR="0054524F" w:rsidRDefault="0054524F" w:rsidP="00AB343C">
            <w:pPr>
              <w:pStyle w:val="PlainText"/>
              <w:rPr>
                <w:rFonts w:ascii="Arial" w:eastAsia="MS Mincho" w:hAnsi="Arial"/>
                <w:vanish/>
                <w:color w:val="0000FF"/>
              </w:rPr>
            </w:pPr>
            <w:r>
              <w:rPr>
                <w:rFonts w:ascii="Arial" w:eastAsia="MS Mincho" w:hAnsi="Arial"/>
                <w:vanish/>
                <w:color w:val="0000FF"/>
              </w:rPr>
              <w:t>Use on all projects.</w:t>
            </w:r>
          </w:p>
        </w:tc>
      </w:tr>
    </w:tbl>
    <w:p w14:paraId="216BE126" w14:textId="77777777" w:rsidR="002861E0" w:rsidRPr="00D253EA" w:rsidRDefault="002861E0" w:rsidP="00134EE8">
      <w:pPr>
        <w:pStyle w:val="PlainText"/>
        <w:spacing w:after="240"/>
        <w:rPr>
          <w:rFonts w:ascii="Times New Roman" w:eastAsia="MS Mincho" w:hAnsi="Times New Roman"/>
          <w:sz w:val="24"/>
          <w:u w:val="single"/>
        </w:rPr>
      </w:pPr>
      <w:r w:rsidRPr="00D253EA">
        <w:rPr>
          <w:rFonts w:ascii="Times New Roman" w:eastAsia="MS Mincho" w:hAnsi="Times New Roman"/>
          <w:sz w:val="24"/>
          <w:u w:val="single"/>
        </w:rPr>
        <w:t>Add the following:</w:t>
      </w:r>
    </w:p>
    <w:p w14:paraId="42A9256D" w14:textId="77777777" w:rsidR="002861E0" w:rsidRPr="00D253EA" w:rsidRDefault="002861E0" w:rsidP="004D2702">
      <w:pPr>
        <w:pStyle w:val="maintext"/>
        <w:jc w:val="left"/>
      </w:pPr>
      <w:r w:rsidRPr="00D253EA">
        <w:t xml:space="preserve">Use the Government’s web-based system, </w:t>
      </w:r>
      <w:r w:rsidRPr="00D253EA">
        <w:rPr>
          <w:i/>
        </w:rPr>
        <w:t>Engineer’s Estimating, Bidding, Award, and Construction System (EEBACS),</w:t>
      </w:r>
      <w:r w:rsidRPr="00D253EA">
        <w:t xml:space="preserve"> to prepare all “</w:t>
      </w:r>
      <w:r w:rsidRPr="00D253EA">
        <w:rPr>
          <w:i/>
        </w:rPr>
        <w:t>Inspector’s Daily Record of Construction Operations”</w:t>
      </w:r>
      <w:r w:rsidRPr="00D253EA">
        <w:t xml:space="preserve"> (</w:t>
      </w:r>
      <w:r w:rsidRPr="00D253EA">
        <w:rPr>
          <w:i/>
        </w:rPr>
        <w:t>Contractors Daily Reports)</w:t>
      </w:r>
      <w:r w:rsidRPr="00D253EA">
        <w:t xml:space="preserve"> and </w:t>
      </w:r>
      <w:r w:rsidR="00E05CA1" w:rsidRPr="00D253EA">
        <w:t>measurement notes (pay notes</w:t>
      </w:r>
      <w:r w:rsidR="00E3737C" w:rsidRPr="00D253EA">
        <w:t xml:space="preserve"> and field measurement documentation</w:t>
      </w:r>
      <w:r w:rsidR="00E05CA1" w:rsidRPr="00D253EA">
        <w:t>).</w:t>
      </w:r>
    </w:p>
    <w:p w14:paraId="6E0DB065" w14:textId="77777777" w:rsidR="002861E0" w:rsidRPr="00D253EA" w:rsidRDefault="002861E0" w:rsidP="004D2702">
      <w:pPr>
        <w:pStyle w:val="maintext"/>
        <w:jc w:val="left"/>
      </w:pPr>
      <w:r w:rsidRPr="00D253EA">
        <w:t>Attend a training session on the use of EEBACS.  The training session will require up to 4 hours.  No more than 3 Contractor staff may attend the training unless approved by the CO.  The Contractor shall be responsible for training additional staff.</w:t>
      </w:r>
    </w:p>
    <w:p w14:paraId="1E34FED1" w14:textId="77777777" w:rsidR="002861E0" w:rsidRPr="00D253EA" w:rsidRDefault="002861E0" w:rsidP="00134EE8">
      <w:pPr>
        <w:autoSpaceDE w:val="0"/>
        <w:autoSpaceDN w:val="0"/>
        <w:adjustRightInd w:val="0"/>
        <w:spacing w:after="240"/>
      </w:pPr>
      <w:r w:rsidRPr="00D253EA">
        <w:t xml:space="preserve">Complete and electronically submit </w:t>
      </w:r>
      <w:r w:rsidRPr="00D253EA">
        <w:rPr>
          <w:i/>
        </w:rPr>
        <w:t>“EEBACS User Account Form”</w:t>
      </w:r>
      <w:r w:rsidRPr="00D253EA">
        <w:t xml:space="preserve"> (Form EEBACS-001) for each individual requiring EEBACS access. Submit forms to the CO at the preconstruction conference or at least 10 days prior to the start of any contract work or EEBACS training.  As needed, request additional system access using Form EEBACS-001 and a</w:t>
      </w:r>
      <w:r w:rsidR="00E05CA1" w:rsidRPr="00D253EA">
        <w:t>llow 7 days for system access.</w:t>
      </w:r>
    </w:p>
    <w:p w14:paraId="72204F98" w14:textId="77681184" w:rsidR="002861E0" w:rsidRPr="00D253EA" w:rsidRDefault="002861E0" w:rsidP="004D2702">
      <w:pPr>
        <w:autoSpaceDE w:val="0"/>
        <w:autoSpaceDN w:val="0"/>
        <w:adjustRightInd w:val="0"/>
        <w:spacing w:after="240"/>
        <w:rPr>
          <w:bCs/>
        </w:rPr>
      </w:pPr>
      <w:r w:rsidRPr="00D253EA">
        <w:t xml:space="preserve">Maintain active EEBACS accounts for all contractor staff who use EEBACS and </w:t>
      </w:r>
      <w:r w:rsidRPr="00D253EA">
        <w:rPr>
          <w:bCs/>
        </w:rPr>
        <w:t>ensur</w:t>
      </w:r>
      <w:r w:rsidR="006D3F31" w:rsidRPr="00D253EA">
        <w:rPr>
          <w:bCs/>
        </w:rPr>
        <w:t>e</w:t>
      </w:r>
      <w:r w:rsidRPr="00D253EA">
        <w:rPr>
          <w:bCs/>
        </w:rPr>
        <w:t xml:space="preserve"> that </w:t>
      </w:r>
      <w:r w:rsidR="006D3F31" w:rsidRPr="00D253EA">
        <w:rPr>
          <w:bCs/>
        </w:rPr>
        <w:t xml:space="preserve">the </w:t>
      </w:r>
      <w:r w:rsidRPr="00D253EA">
        <w:rPr>
          <w:bCs/>
        </w:rPr>
        <w:t>CO is notified within 24 hours after an account holder is reassigned or no longer employed by the Contractor.  Within 24 hours after an account holder is reassigned or no longer employed by the Contractor, submit an EEBACS-001 form requesting</w:t>
      </w:r>
      <w:r w:rsidR="004D2702">
        <w:rPr>
          <w:bCs/>
        </w:rPr>
        <w:t xml:space="preserve"> that the account be disabled.</w:t>
      </w:r>
    </w:p>
    <w:p w14:paraId="5C9A78D9" w14:textId="77777777" w:rsidR="002861E0" w:rsidRPr="00714663" w:rsidRDefault="002861E0" w:rsidP="00134EE8">
      <w:pPr>
        <w:pStyle w:val="CommentText"/>
        <w:spacing w:after="240"/>
        <w:rPr>
          <w:sz w:val="32"/>
          <w:szCs w:val="24"/>
        </w:rPr>
      </w:pPr>
      <w:r w:rsidRPr="00D253EA">
        <w:rPr>
          <w:sz w:val="24"/>
          <w:szCs w:val="24"/>
        </w:rPr>
        <w:t>The electronic version</w:t>
      </w:r>
      <w:r w:rsidR="00E05CA1" w:rsidRPr="00D253EA">
        <w:rPr>
          <w:sz w:val="24"/>
          <w:szCs w:val="24"/>
        </w:rPr>
        <w:t xml:space="preserve"> of EEBACS-001 is available at:</w:t>
      </w:r>
    </w:p>
    <w:p w14:paraId="76B3D2B3" w14:textId="7371088A" w:rsidR="00714663" w:rsidRPr="00714663" w:rsidRDefault="00883B14" w:rsidP="00E47D5B">
      <w:pPr>
        <w:pStyle w:val="PlainText"/>
        <w:spacing w:after="240"/>
        <w:rPr>
          <w:rFonts w:ascii="Times New Roman" w:hAnsi="Times New Roman"/>
          <w:sz w:val="24"/>
        </w:rPr>
      </w:pPr>
      <w:hyperlink r:id="rId6" w:history="1">
        <w:r w:rsidR="00714663" w:rsidRPr="00714663">
          <w:rPr>
            <w:rStyle w:val="Hyperlink"/>
            <w:rFonts w:ascii="Times New Roman" w:hAnsi="Times New Roman"/>
            <w:sz w:val="24"/>
          </w:rPr>
          <w:t>https://highways.dot.gov/federal-lands/estimates/forms</w:t>
        </w:r>
      </w:hyperlink>
    </w:p>
    <w:p w14:paraId="7E5377B4" w14:textId="72926EDC" w:rsidR="0054524F" w:rsidRPr="00134EE8" w:rsidRDefault="0054524F" w:rsidP="00E47D5B">
      <w:pPr>
        <w:pStyle w:val="PlainText"/>
        <w:spacing w:after="240"/>
        <w:rPr>
          <w:rFonts w:ascii="Times New Roman" w:eastAsia="MS Mincho" w:hAnsi="Times New Roman"/>
          <w:bCs/>
          <w:sz w:val="24"/>
        </w:rPr>
      </w:pPr>
      <w:r>
        <w:rPr>
          <w:rFonts w:ascii="Times New Roman" w:eastAsia="MS Mincho" w:hAnsi="Times New Roman"/>
          <w:b/>
          <w:bCs/>
          <w:sz w:val="24"/>
        </w:rPr>
        <w:t xml:space="preserve">108.02 Subcontracting. </w:t>
      </w:r>
      <w:r w:rsidRPr="00134EE8">
        <w:rPr>
          <w:rFonts w:ascii="Times New Roman" w:eastAsia="MS Mincho" w:hAnsi="Times New Roman"/>
          <w:bCs/>
          <w:sz w:val="24"/>
          <w:u w:val="single"/>
        </w:rPr>
        <w:t>Delete the third paragraph and substitute the following:</w:t>
      </w:r>
    </w:p>
    <w:p w14:paraId="63243F3B" w14:textId="77777777" w:rsidR="0054524F" w:rsidRDefault="0054524F" w:rsidP="001140A3">
      <w:pPr>
        <w:pStyle w:val="PlainText"/>
        <w:spacing w:after="240"/>
        <w:rPr>
          <w:rFonts w:ascii="Times New Roman" w:eastAsia="MS Mincho" w:hAnsi="Times New Roman"/>
          <w:bCs/>
          <w:sz w:val="24"/>
        </w:rPr>
      </w:pPr>
      <w:r>
        <w:rPr>
          <w:rFonts w:ascii="Times New Roman" w:eastAsia="MS Mincho" w:hAnsi="Times New Roman"/>
          <w:bCs/>
          <w:sz w:val="24"/>
        </w:rPr>
        <w:lastRenderedPageBreak/>
        <w:t xml:space="preserve">Within 14 days of subcontract award, </w:t>
      </w:r>
      <w:r w:rsidR="00C951F6">
        <w:rPr>
          <w:rFonts w:ascii="Times New Roman" w:eastAsia="MS Mincho" w:hAnsi="Times New Roman"/>
          <w:bCs/>
          <w:sz w:val="24"/>
        </w:rPr>
        <w:t xml:space="preserve">submit a completed SF 1413 and </w:t>
      </w:r>
      <w:r>
        <w:rPr>
          <w:rFonts w:ascii="Times New Roman" w:eastAsia="MS Mincho" w:hAnsi="Times New Roman"/>
          <w:bCs/>
          <w:sz w:val="24"/>
        </w:rPr>
        <w:t>1413S.  Complete Part I for each Subcontractor, and include Part II when the Subcontractor performs on-site work. Complete other forms that may be required by the Government to show the work subcontracted and the total dollar amount of the subcontract. Submit t</w:t>
      </w:r>
      <w:r w:rsidR="00C951F6">
        <w:rPr>
          <w:rFonts w:ascii="Times New Roman" w:eastAsia="MS Mincho" w:hAnsi="Times New Roman"/>
          <w:bCs/>
          <w:sz w:val="24"/>
        </w:rPr>
        <w:t xml:space="preserve">he above required </w:t>
      </w:r>
      <w:r>
        <w:rPr>
          <w:rFonts w:ascii="Times New Roman" w:eastAsia="MS Mincho" w:hAnsi="Times New Roman"/>
          <w:bCs/>
          <w:sz w:val="24"/>
        </w:rPr>
        <w:t>information for each Subcontractor at lower tiers.</w:t>
      </w:r>
    </w:p>
    <w:p w14:paraId="719038DA" w14:textId="7922AD05" w:rsidR="00C84FB8" w:rsidRDefault="00C84FB8" w:rsidP="00AD03A9">
      <w:pPr>
        <w:pStyle w:val="PlainText"/>
        <w:spacing w:after="240"/>
        <w:rPr>
          <w:rFonts w:ascii="Times New Roman" w:eastAsia="MS Mincho" w:hAnsi="Times New Roman"/>
          <w:sz w:val="24"/>
        </w:rPr>
      </w:pPr>
      <w:bookmarkStart w:id="3" w:name="_Hlk132011739"/>
      <w:r>
        <w:rPr>
          <w:rFonts w:ascii="Times New Roman" w:eastAsia="MS Mincho" w:hAnsi="Times New Roman"/>
          <w:b/>
          <w:bCs/>
          <w:sz w:val="24"/>
        </w:rPr>
        <w:t>108.04 Failure to Complete Work on Time</w:t>
      </w:r>
      <w:r>
        <w:rPr>
          <w:rFonts w:ascii="Times New Roman" w:eastAsia="MS Mincho" w:hAnsi="Times New Roman"/>
          <w:sz w:val="24"/>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8990"/>
      </w:tblGrid>
      <w:tr w:rsidR="00B0264E" w14:paraId="78235777" w14:textId="77777777" w:rsidTr="00D36995">
        <w:trPr>
          <w:hidden/>
        </w:trPr>
        <w:tc>
          <w:tcPr>
            <w:tcW w:w="8990" w:type="dxa"/>
          </w:tcPr>
          <w:p w14:paraId="0E51EE5B" w14:textId="70024050" w:rsidR="00971EEC" w:rsidRDefault="00B0264E" w:rsidP="00D36995">
            <w:pPr>
              <w:pStyle w:val="PlainText"/>
              <w:rPr>
                <w:rFonts w:ascii="Arial" w:eastAsia="MS Mincho" w:hAnsi="Arial"/>
                <w:vanish/>
                <w:color w:val="0000FF"/>
              </w:rPr>
            </w:pPr>
            <w:r>
              <w:rPr>
                <w:rFonts w:ascii="Arial" w:eastAsia="MS Mincho" w:hAnsi="Arial"/>
                <w:vanish/>
                <w:color w:val="0000FF"/>
              </w:rPr>
              <w:t xml:space="preserve">Use </w:t>
            </w:r>
            <w:r w:rsidR="00971EEC">
              <w:rPr>
                <w:rFonts w:ascii="Arial" w:eastAsia="MS Mincho" w:hAnsi="Arial"/>
                <w:vanish/>
                <w:color w:val="0000FF"/>
              </w:rPr>
              <w:t xml:space="preserve">the following </w:t>
            </w:r>
            <w:r>
              <w:rPr>
                <w:rFonts w:ascii="Arial" w:eastAsia="MS Mincho" w:hAnsi="Arial"/>
                <w:vanish/>
                <w:color w:val="0000FF"/>
              </w:rPr>
              <w:t>on all projects.</w:t>
            </w:r>
          </w:p>
          <w:p w14:paraId="77404852" w14:textId="23B844AB" w:rsidR="00B0264E" w:rsidRDefault="00B0264E" w:rsidP="00D36995">
            <w:pPr>
              <w:pStyle w:val="PlainText"/>
              <w:rPr>
                <w:rFonts w:ascii="Arial" w:eastAsia="MS Mincho" w:hAnsi="Arial"/>
                <w:vanish/>
                <w:color w:val="0000FF"/>
              </w:rPr>
            </w:pPr>
            <w:r w:rsidRPr="00B0264E">
              <w:rPr>
                <w:rFonts w:ascii="Arial" w:eastAsia="MS Mincho" w:hAnsi="Arial"/>
                <w:vanish/>
                <w:color w:val="0000FF"/>
              </w:rPr>
              <w:t>The amount of Liquidated Damages (per day) will not be shown in the SCRs.</w:t>
            </w:r>
            <w:r>
              <w:rPr>
                <w:rFonts w:ascii="Arial" w:eastAsia="MS Mincho" w:hAnsi="Arial"/>
                <w:vanish/>
                <w:color w:val="0000FF"/>
              </w:rPr>
              <w:t xml:space="preserve">  PM or COE to u</w:t>
            </w:r>
            <w:r w:rsidRPr="00B0264E">
              <w:rPr>
                <w:rFonts w:ascii="Arial" w:eastAsia="MS Mincho" w:hAnsi="Arial"/>
                <w:vanish/>
                <w:color w:val="0000FF"/>
              </w:rPr>
              <w:t>se the CE Budget Spreadsheet to calculate the amount of Liquidated Damages (per day):</w:t>
            </w:r>
            <w:r>
              <w:rPr>
                <w:rFonts w:ascii="Arial" w:eastAsia="MS Mincho" w:hAnsi="Arial"/>
                <w:vanish/>
                <w:color w:val="0000FF"/>
              </w:rPr>
              <w:t xml:space="preserve"> </w:t>
            </w:r>
            <w:r w:rsidRPr="00B0264E">
              <w:rPr>
                <w:rFonts w:ascii="Arial" w:eastAsia="MS Mincho" w:hAnsi="Arial"/>
                <w:vanish/>
                <w:color w:val="0000FF"/>
              </w:rPr>
              <w:t>The amount of Liquidated Damages (per day) will be provided to Acquisitions at PS&amp;E check-in using the PS&amp;E Advertisement Checklist</w:t>
            </w:r>
            <w:r>
              <w:rPr>
                <w:rFonts w:ascii="Arial" w:eastAsia="MS Mincho" w:hAnsi="Arial"/>
                <w:vanish/>
                <w:color w:val="0000FF"/>
              </w:rPr>
              <w:t>.  There is a specific field provided in</w:t>
            </w:r>
            <w:r w:rsidR="003A3F62">
              <w:rPr>
                <w:rFonts w:ascii="Arial" w:eastAsia="MS Mincho" w:hAnsi="Arial"/>
                <w:vanish/>
                <w:color w:val="0000FF"/>
              </w:rPr>
              <w:t xml:space="preserve"> the </w:t>
            </w:r>
            <w:r>
              <w:rPr>
                <w:rFonts w:ascii="Arial" w:eastAsia="MS Mincho" w:hAnsi="Arial"/>
                <w:vanish/>
                <w:color w:val="0000FF"/>
              </w:rPr>
              <w:t>PS&amp;E Advertisement Checklist for this</w:t>
            </w:r>
            <w:r w:rsidRPr="00B0264E">
              <w:rPr>
                <w:rFonts w:ascii="Arial" w:eastAsia="MS Mincho" w:hAnsi="Arial"/>
                <w:vanish/>
                <w:color w:val="0000FF"/>
              </w:rPr>
              <w:t xml:space="preserve">.  Acquisitions includes the amount of Liquidated Damages (per day) in the contract using a contract provision/clause. </w:t>
            </w:r>
            <w:r>
              <w:rPr>
                <w:rFonts w:ascii="Arial" w:eastAsia="MS Mincho" w:hAnsi="Arial"/>
                <w:vanish/>
                <w:color w:val="0000FF"/>
              </w:rPr>
              <w:t xml:space="preserve"> </w:t>
            </w:r>
          </w:p>
        </w:tc>
      </w:tr>
    </w:tbl>
    <w:p w14:paraId="6940CE4C" w14:textId="65E66BB9" w:rsidR="000E5E72" w:rsidRDefault="000E5E72" w:rsidP="005A382B">
      <w:pPr>
        <w:pStyle w:val="PlainText"/>
        <w:spacing w:after="240" w:line="240" w:lineRule="atLeast"/>
        <w:rPr>
          <w:rFonts w:ascii="Times New Roman" w:eastAsia="MS Mincho" w:hAnsi="Times New Roman"/>
          <w:sz w:val="24"/>
          <w:u w:val="single"/>
        </w:rPr>
      </w:pPr>
      <w:r>
        <w:rPr>
          <w:rFonts w:ascii="Times New Roman" w:eastAsia="MS Mincho" w:hAnsi="Times New Roman"/>
          <w:sz w:val="24"/>
          <w:u w:val="single"/>
        </w:rPr>
        <w:t xml:space="preserve">Delete the </w:t>
      </w:r>
      <w:r w:rsidR="0085634B">
        <w:rPr>
          <w:rFonts w:ascii="Times New Roman" w:eastAsia="MS Mincho" w:hAnsi="Times New Roman"/>
          <w:sz w:val="24"/>
          <w:u w:val="single"/>
        </w:rPr>
        <w:t xml:space="preserve">second and </w:t>
      </w:r>
      <w:r>
        <w:rPr>
          <w:rFonts w:ascii="Times New Roman" w:eastAsia="MS Mincho" w:hAnsi="Times New Roman"/>
          <w:sz w:val="24"/>
          <w:u w:val="single"/>
        </w:rPr>
        <w:t>fourth paragraph</w:t>
      </w:r>
      <w:r w:rsidR="0085634B">
        <w:rPr>
          <w:rFonts w:ascii="Times New Roman" w:eastAsia="MS Mincho" w:hAnsi="Times New Roman"/>
          <w:sz w:val="24"/>
          <w:u w:val="single"/>
        </w:rPr>
        <w:t>s and substitute the following</w:t>
      </w:r>
      <w:r>
        <w:rPr>
          <w:rFonts w:ascii="Times New Roman" w:eastAsia="MS Mincho" w:hAnsi="Times New Roman"/>
          <w:sz w:val="24"/>
          <w:u w:val="single"/>
        </w:rPr>
        <w:t>.</w:t>
      </w:r>
    </w:p>
    <w:p w14:paraId="75BB9DA6" w14:textId="77777777" w:rsidR="0085634B" w:rsidRDefault="0085634B" w:rsidP="00535F6B">
      <w:pPr>
        <w:pStyle w:val="PlainText"/>
        <w:spacing w:before="240" w:after="240" w:line="240" w:lineRule="atLeast"/>
        <w:rPr>
          <w:rFonts w:ascii="Times New Roman" w:eastAsia="MS Mincho" w:hAnsi="Times New Roman"/>
          <w:bCs/>
          <w:sz w:val="24"/>
        </w:rPr>
      </w:pPr>
      <w:r w:rsidRPr="0085509C">
        <w:rPr>
          <w:rFonts w:ascii="Times New Roman" w:eastAsia="MS Mincho" w:hAnsi="Times New Roman"/>
          <w:bCs/>
          <w:sz w:val="24"/>
        </w:rPr>
        <w:t>Liquidated damages in the amount specified in FAR Clause 52.211-12 Liquidated Damages — Construction will be assessed for each day beyond the time allowed to complete the contract until substantial completion of the work.</w:t>
      </w:r>
    </w:p>
    <w:p w14:paraId="1EA90882" w14:textId="4475C962" w:rsidR="00535F6B" w:rsidRDefault="00535F6B" w:rsidP="00535F6B">
      <w:pPr>
        <w:pStyle w:val="PlainText"/>
        <w:spacing w:before="240" w:after="240" w:line="240" w:lineRule="atLeast"/>
        <w:rPr>
          <w:rFonts w:ascii="Times New Roman" w:eastAsia="MS Mincho" w:hAnsi="Times New Roman"/>
          <w:sz w:val="24"/>
          <w:u w:val="single"/>
        </w:rPr>
      </w:pPr>
      <w:r w:rsidRPr="00535F6B">
        <w:rPr>
          <w:rFonts w:ascii="Times New Roman" w:eastAsia="MS Mincho" w:hAnsi="Times New Roman"/>
          <w:sz w:val="24"/>
          <w:u w:val="single"/>
        </w:rPr>
        <w:t>Delete Table 108-1</w:t>
      </w:r>
      <w:r>
        <w:rPr>
          <w:rFonts w:ascii="Times New Roman" w:eastAsia="MS Mincho" w:hAnsi="Times New Roman"/>
          <w:sz w:val="24"/>
          <w:u w:val="single"/>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504FC5" w14:paraId="09D2D00F" w14:textId="77777777" w:rsidTr="00504FC5">
        <w:trPr>
          <w:hidden/>
        </w:trPr>
        <w:tc>
          <w:tcPr>
            <w:tcW w:w="9270" w:type="dxa"/>
          </w:tcPr>
          <w:bookmarkEnd w:id="3"/>
          <w:p w14:paraId="6D1CED91" w14:textId="0859880A" w:rsidR="00504FC5" w:rsidRDefault="00776AD6" w:rsidP="00C0694F">
            <w:pPr>
              <w:pStyle w:val="PlainText"/>
              <w:rPr>
                <w:rFonts w:ascii="Arial" w:eastAsia="MS Mincho" w:hAnsi="Arial"/>
                <w:vanish/>
                <w:color w:val="0000FF"/>
              </w:rPr>
            </w:pPr>
            <w:r>
              <w:rPr>
                <w:rFonts w:ascii="Arial" w:eastAsia="MS Mincho" w:hAnsi="Arial"/>
                <w:vanish/>
                <w:color w:val="0000FF"/>
              </w:rPr>
              <w:t>Update yellow highlighted text below</w:t>
            </w:r>
            <w:r w:rsidR="00504FC5">
              <w:rPr>
                <w:rFonts w:ascii="Arial" w:eastAsia="MS Mincho" w:hAnsi="Arial"/>
                <w:vanish/>
                <w:color w:val="0000FF"/>
              </w:rPr>
              <w:t xml:space="preserve"> when interim completion dates are applicable.  Describe interim completion dates and, if any, incentives</w:t>
            </w:r>
            <w:r w:rsidR="00DF2A28">
              <w:rPr>
                <w:rFonts w:ascii="Arial" w:eastAsia="MS Mincho" w:hAnsi="Arial"/>
                <w:vanish/>
                <w:color w:val="0000FF"/>
              </w:rPr>
              <w:t>/disincentives</w:t>
            </w:r>
            <w:r w:rsidR="00504FC5">
              <w:rPr>
                <w:rFonts w:ascii="Arial" w:eastAsia="MS Mincho" w:hAnsi="Arial"/>
                <w:vanish/>
                <w:color w:val="0000FF"/>
              </w:rPr>
              <w:t>.  If incentives are used, be sure to set a maximum limit on the incentive payment.  Where the work cannot be completed after the deadline, additional specifications may be required.  For example:  requiring the contractor to place a lift of pavement prior to November 15, 200x for a winter driving surface and assessing liquidated damages may not be appropriate.  The specification should continue on to state what will be done if this doesn’t happen by the specified date and the temperature/weather conditions are not conducive to completing the work according to the requirements.  In this case, the specification may require the contractor to construct a temporary sacrificial lift of pavement, at no cost to the government.  This type of specification is especially important for environmental and winter shutdown timeframes.  Environmental deadlines may require remobilization of the contractor’s operations, at no cost to the government.</w:t>
            </w:r>
          </w:p>
        </w:tc>
      </w:tr>
    </w:tbl>
    <w:p w14:paraId="4EEBE1BF" w14:textId="77777777" w:rsidR="00504FC5" w:rsidRDefault="00504FC5" w:rsidP="00504FC5">
      <w:pPr>
        <w:pStyle w:val="PlainText"/>
        <w:spacing w:after="240"/>
        <w:rPr>
          <w:rFonts w:ascii="Times New Roman" w:eastAsia="MS Mincho" w:hAnsi="Times New Roman"/>
          <w:sz w:val="24"/>
        </w:rPr>
      </w:pPr>
      <w:r>
        <w:rPr>
          <w:rFonts w:ascii="Times New Roman" w:eastAsia="MS Mincho" w:hAnsi="Times New Roman"/>
          <w:sz w:val="24"/>
          <w:u w:val="single"/>
        </w:rPr>
        <w:t>Add the following:</w:t>
      </w:r>
    </w:p>
    <w:p w14:paraId="63EE2B2C" w14:textId="1944BB58" w:rsidR="00CB5111" w:rsidRDefault="00504FC5" w:rsidP="00504FC5">
      <w:pPr>
        <w:pStyle w:val="PlainText"/>
        <w:spacing w:after="240"/>
        <w:rPr>
          <w:rFonts w:ascii="Times New Roman" w:eastAsia="MS Mincho" w:hAnsi="Times New Roman"/>
          <w:sz w:val="24"/>
        </w:rPr>
      </w:pPr>
      <w:r w:rsidRPr="00E47D5B">
        <w:rPr>
          <w:rFonts w:ascii="Times New Roman" w:eastAsia="MS Mincho" w:hAnsi="Times New Roman"/>
          <w:sz w:val="24"/>
          <w:highlight w:val="yellow"/>
        </w:rPr>
        <w:t xml:space="preserve">(describe </w:t>
      </w:r>
      <w:r w:rsidR="00DF2A28">
        <w:rPr>
          <w:rFonts w:ascii="Times New Roman" w:eastAsia="MS Mincho" w:hAnsi="Times New Roman"/>
          <w:sz w:val="24"/>
          <w:highlight w:val="yellow"/>
        </w:rPr>
        <w:t xml:space="preserve">any completion or </w:t>
      </w:r>
      <w:r w:rsidRPr="00E47D5B">
        <w:rPr>
          <w:rFonts w:ascii="Times New Roman" w:eastAsia="MS Mincho" w:hAnsi="Times New Roman"/>
          <w:sz w:val="24"/>
          <w:highlight w:val="yellow"/>
        </w:rPr>
        <w:t xml:space="preserve">interim completion dates, and </w:t>
      </w:r>
      <w:r w:rsidR="00DF2A28">
        <w:rPr>
          <w:rFonts w:ascii="Times New Roman" w:eastAsia="MS Mincho" w:hAnsi="Times New Roman"/>
          <w:sz w:val="24"/>
          <w:highlight w:val="yellow"/>
        </w:rPr>
        <w:t>any incentives or disincentives</w:t>
      </w:r>
      <w:r w:rsidRPr="00E47D5B">
        <w:rPr>
          <w:rFonts w:ascii="Times New Roman" w:eastAsia="MS Mincho" w:hAnsi="Times New Roman"/>
          <w:sz w:val="24"/>
          <w:highlight w:val="yellow"/>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8990"/>
      </w:tblGrid>
      <w:tr w:rsidR="00E56048" w14:paraId="264CC779" w14:textId="77777777" w:rsidTr="001D2A35">
        <w:trPr>
          <w:hidden/>
        </w:trPr>
        <w:tc>
          <w:tcPr>
            <w:tcW w:w="8990" w:type="dxa"/>
          </w:tcPr>
          <w:p w14:paraId="44E20605" w14:textId="52CF9F93" w:rsidR="00E56048" w:rsidRDefault="00E56048" w:rsidP="00456C8F">
            <w:pPr>
              <w:pStyle w:val="PlainText"/>
              <w:rPr>
                <w:rFonts w:ascii="Arial" w:eastAsia="MS Mincho" w:hAnsi="Arial"/>
                <w:vanish/>
                <w:color w:val="0000FF"/>
              </w:rPr>
            </w:pPr>
            <w:bookmarkStart w:id="4" w:name="_Hlk133560076"/>
            <w:r>
              <w:rPr>
                <w:rFonts w:ascii="Arial" w:eastAsia="MS Mincho" w:hAnsi="Arial"/>
                <w:vanish/>
                <w:color w:val="0000FF"/>
              </w:rPr>
              <w:t>Consider using the weather delay SCR on the following types of projects:</w:t>
            </w:r>
          </w:p>
          <w:p w14:paraId="2E0DCD5A" w14:textId="77777777" w:rsidR="00E56048" w:rsidRDefault="00E56048" w:rsidP="00456C8F">
            <w:pPr>
              <w:pStyle w:val="PlainText"/>
              <w:rPr>
                <w:rFonts w:ascii="Arial" w:eastAsia="MS Mincho" w:hAnsi="Arial"/>
                <w:vanish/>
                <w:color w:val="0000FF"/>
              </w:rPr>
            </w:pPr>
            <w:r>
              <w:rPr>
                <w:rFonts w:ascii="Arial" w:eastAsia="MS Mincho" w:hAnsi="Arial"/>
                <w:vanish/>
                <w:color w:val="0000FF"/>
              </w:rPr>
              <w:t>-L</w:t>
            </w:r>
            <w:r w:rsidRPr="00E56048">
              <w:rPr>
                <w:rFonts w:ascii="Arial" w:eastAsia="MS Mincho" w:hAnsi="Arial"/>
                <w:vanish/>
                <w:color w:val="0000FF"/>
              </w:rPr>
              <w:t>arge earthwork jobs (4R) in areas where weather is likely to have a significant impact on the number of days available to perform critical path work</w:t>
            </w:r>
          </w:p>
          <w:p w14:paraId="628BBFDF" w14:textId="77777777" w:rsidR="00DD72EF" w:rsidRDefault="00E56048" w:rsidP="00456C8F">
            <w:pPr>
              <w:pStyle w:val="PlainText"/>
              <w:rPr>
                <w:rFonts w:ascii="Arial" w:eastAsia="MS Mincho" w:hAnsi="Arial"/>
                <w:vanish/>
                <w:color w:val="0000FF"/>
              </w:rPr>
            </w:pPr>
            <w:r>
              <w:rPr>
                <w:rFonts w:ascii="Arial" w:eastAsia="MS Mincho" w:hAnsi="Arial"/>
                <w:vanish/>
                <w:color w:val="0000FF"/>
              </w:rPr>
              <w:t>-Projects where duration spans multiple seasons</w:t>
            </w:r>
          </w:p>
        </w:tc>
      </w:tr>
    </w:tbl>
    <w:bookmarkEnd w:id="4"/>
    <w:p w14:paraId="6A8D314A" w14:textId="77777777" w:rsidR="00062F8C" w:rsidRDefault="00062F8C" w:rsidP="00062F8C">
      <w:pPr>
        <w:kinsoku w:val="0"/>
        <w:overflowPunct w:val="0"/>
        <w:autoSpaceDE w:val="0"/>
        <w:autoSpaceDN w:val="0"/>
        <w:adjustRightInd w:val="0"/>
        <w:spacing w:line="245" w:lineRule="exact"/>
        <w:ind w:left="40"/>
      </w:pPr>
      <w:r w:rsidRPr="00062F8C">
        <w:rPr>
          <w:spacing w:val="-1"/>
          <w:u w:val="single"/>
        </w:rPr>
        <w:t>Add</w:t>
      </w:r>
      <w:r w:rsidRPr="00062F8C">
        <w:rPr>
          <w:spacing w:val="-7"/>
          <w:u w:val="single"/>
        </w:rPr>
        <w:t xml:space="preserve"> </w:t>
      </w:r>
      <w:r w:rsidRPr="00062F8C">
        <w:rPr>
          <w:u w:val="single"/>
        </w:rPr>
        <w:t>the</w:t>
      </w:r>
      <w:r w:rsidRPr="00062F8C">
        <w:rPr>
          <w:spacing w:val="-7"/>
          <w:u w:val="single"/>
        </w:rPr>
        <w:t xml:space="preserve"> </w:t>
      </w:r>
      <w:r w:rsidRPr="006E191E">
        <w:rPr>
          <w:u w:val="single"/>
        </w:rPr>
        <w:t>following</w:t>
      </w:r>
      <w:r w:rsidRPr="00062F8C">
        <w:t>:</w:t>
      </w:r>
    </w:p>
    <w:p w14:paraId="45A8D6E6" w14:textId="77777777" w:rsidR="00062F8C" w:rsidRPr="00062F8C" w:rsidRDefault="00062F8C" w:rsidP="00062F8C">
      <w:pPr>
        <w:kinsoku w:val="0"/>
        <w:overflowPunct w:val="0"/>
        <w:autoSpaceDE w:val="0"/>
        <w:autoSpaceDN w:val="0"/>
        <w:adjustRightInd w:val="0"/>
        <w:spacing w:line="245" w:lineRule="exact"/>
        <w:ind w:left="40"/>
      </w:pPr>
    </w:p>
    <w:p w14:paraId="7949086C" w14:textId="77777777" w:rsidR="00062F8C" w:rsidRPr="00062F8C" w:rsidRDefault="00062F8C" w:rsidP="006E191E">
      <w:pPr>
        <w:kinsoku w:val="0"/>
        <w:overflowPunct w:val="0"/>
        <w:autoSpaceDE w:val="0"/>
        <w:autoSpaceDN w:val="0"/>
        <w:adjustRightInd w:val="0"/>
        <w:spacing w:after="240" w:line="245" w:lineRule="exact"/>
        <w:ind w:left="43"/>
        <w:outlineLvl w:val="0"/>
      </w:pPr>
      <w:r w:rsidRPr="00062F8C">
        <w:rPr>
          <w:b/>
          <w:bCs/>
        </w:rPr>
        <w:t>108.06</w:t>
      </w:r>
      <w:r w:rsidRPr="00062F8C">
        <w:rPr>
          <w:b/>
          <w:bCs/>
          <w:spacing w:val="54"/>
        </w:rPr>
        <w:t xml:space="preserve"> </w:t>
      </w:r>
      <w:r w:rsidRPr="00062F8C">
        <w:rPr>
          <w:b/>
          <w:bCs/>
        </w:rPr>
        <w:t>Weather</w:t>
      </w:r>
      <w:r w:rsidRPr="00062F8C">
        <w:rPr>
          <w:b/>
          <w:bCs/>
          <w:spacing w:val="-3"/>
        </w:rPr>
        <w:t xml:space="preserve"> </w:t>
      </w:r>
      <w:r w:rsidRPr="00062F8C">
        <w:rPr>
          <w:b/>
          <w:bCs/>
          <w:spacing w:val="-1"/>
        </w:rPr>
        <w:t>Delays.</w:t>
      </w:r>
    </w:p>
    <w:p w14:paraId="01D51365" w14:textId="77777777" w:rsidR="00062F8C" w:rsidRPr="00062F8C" w:rsidRDefault="00062F8C" w:rsidP="006E191E">
      <w:pPr>
        <w:kinsoku w:val="0"/>
        <w:overflowPunct w:val="0"/>
        <w:autoSpaceDE w:val="0"/>
        <w:autoSpaceDN w:val="0"/>
        <w:adjustRightInd w:val="0"/>
        <w:spacing w:after="240"/>
        <w:ind w:left="360"/>
        <w:rPr>
          <w:spacing w:val="-1"/>
        </w:rPr>
      </w:pPr>
      <w:r w:rsidRPr="00062F8C">
        <w:rPr>
          <w:b/>
          <w:bCs/>
        </w:rPr>
        <w:t>(a)</w:t>
      </w:r>
      <w:r w:rsidRPr="00062F8C">
        <w:rPr>
          <w:b/>
          <w:bCs/>
          <w:spacing w:val="-1"/>
        </w:rPr>
        <w:t xml:space="preserve"> Definitions</w:t>
      </w:r>
      <w:r w:rsidRPr="00062F8C">
        <w:rPr>
          <w:spacing w:val="-1"/>
        </w:rPr>
        <w:t>.</w:t>
      </w:r>
    </w:p>
    <w:p w14:paraId="6655BC6A" w14:textId="49827F7E" w:rsidR="00062F8C" w:rsidRPr="00062F8C" w:rsidRDefault="00AA6DAA" w:rsidP="00AA6DAA">
      <w:pPr>
        <w:tabs>
          <w:tab w:val="left" w:pos="1201"/>
        </w:tabs>
        <w:kinsoku w:val="0"/>
        <w:overflowPunct w:val="0"/>
        <w:autoSpaceDE w:val="0"/>
        <w:autoSpaceDN w:val="0"/>
        <w:adjustRightInd w:val="0"/>
        <w:spacing w:after="160"/>
        <w:ind w:left="720" w:right="259"/>
      </w:pPr>
      <w:r>
        <w:rPr>
          <w:b/>
          <w:bCs/>
          <w:spacing w:val="-1"/>
        </w:rPr>
        <w:t xml:space="preserve">(1) </w:t>
      </w:r>
      <w:r w:rsidR="00062F8C" w:rsidRPr="00062F8C">
        <w:rPr>
          <w:b/>
          <w:bCs/>
          <w:spacing w:val="-1"/>
        </w:rPr>
        <w:t>Reasonably</w:t>
      </w:r>
      <w:r w:rsidR="00062F8C" w:rsidRPr="00062F8C">
        <w:rPr>
          <w:b/>
          <w:bCs/>
          <w:spacing w:val="-5"/>
        </w:rPr>
        <w:t xml:space="preserve"> </w:t>
      </w:r>
      <w:r w:rsidR="00062F8C" w:rsidRPr="00062F8C">
        <w:rPr>
          <w:b/>
          <w:bCs/>
        </w:rPr>
        <w:t>Predictable</w:t>
      </w:r>
      <w:r w:rsidR="00062F8C" w:rsidRPr="00062F8C">
        <w:rPr>
          <w:b/>
          <w:bCs/>
          <w:spacing w:val="-6"/>
        </w:rPr>
        <w:t xml:space="preserve"> </w:t>
      </w:r>
      <w:r w:rsidR="00062F8C" w:rsidRPr="00062F8C">
        <w:rPr>
          <w:b/>
          <w:bCs/>
        </w:rPr>
        <w:t>Weather</w:t>
      </w:r>
      <w:r w:rsidR="00062F8C" w:rsidRPr="00062F8C">
        <w:rPr>
          <w:b/>
          <w:bCs/>
          <w:spacing w:val="-5"/>
        </w:rPr>
        <w:t xml:space="preserve"> </w:t>
      </w:r>
      <w:r w:rsidR="00062F8C" w:rsidRPr="00062F8C">
        <w:rPr>
          <w:b/>
          <w:bCs/>
        </w:rPr>
        <w:t>Days.</w:t>
      </w:r>
      <w:r w:rsidR="00062F8C" w:rsidRPr="00062F8C">
        <w:rPr>
          <w:b/>
          <w:bCs/>
          <w:spacing w:val="50"/>
        </w:rPr>
        <w:t xml:space="preserve"> </w:t>
      </w:r>
      <w:r w:rsidR="00062F8C" w:rsidRPr="00062F8C">
        <w:rPr>
          <w:spacing w:val="-1"/>
        </w:rPr>
        <w:t>Estimated</w:t>
      </w:r>
      <w:r w:rsidR="00062F8C" w:rsidRPr="00062F8C">
        <w:rPr>
          <w:spacing w:val="-5"/>
        </w:rPr>
        <w:t xml:space="preserve"> </w:t>
      </w:r>
      <w:r w:rsidR="00062F8C" w:rsidRPr="00062F8C">
        <w:t>weather</w:t>
      </w:r>
      <w:r w:rsidR="00062F8C" w:rsidRPr="00062F8C">
        <w:rPr>
          <w:spacing w:val="-5"/>
        </w:rPr>
        <w:t xml:space="preserve"> </w:t>
      </w:r>
      <w:r w:rsidR="00062F8C" w:rsidRPr="00062F8C">
        <w:rPr>
          <w:spacing w:val="-1"/>
        </w:rPr>
        <w:t>day(s)</w:t>
      </w:r>
      <w:r w:rsidR="00062F8C" w:rsidRPr="00062F8C">
        <w:rPr>
          <w:spacing w:val="-5"/>
        </w:rPr>
        <w:t xml:space="preserve"> </w:t>
      </w:r>
      <w:r w:rsidR="00062F8C" w:rsidRPr="00062F8C">
        <w:t>where</w:t>
      </w:r>
      <w:r w:rsidR="00062F8C" w:rsidRPr="00062F8C">
        <w:rPr>
          <w:spacing w:val="37"/>
          <w:w w:val="99"/>
        </w:rPr>
        <w:t xml:space="preserve"> </w:t>
      </w:r>
      <w:r w:rsidR="00062F8C" w:rsidRPr="00062F8C">
        <w:rPr>
          <w:spacing w:val="-1"/>
        </w:rPr>
        <w:t>critical</w:t>
      </w:r>
      <w:r w:rsidR="00062F8C" w:rsidRPr="00062F8C">
        <w:rPr>
          <w:spacing w:val="-6"/>
        </w:rPr>
        <w:t xml:space="preserve"> </w:t>
      </w:r>
      <w:r w:rsidR="00062F8C" w:rsidRPr="00062F8C">
        <w:rPr>
          <w:spacing w:val="-1"/>
        </w:rPr>
        <w:t>activities</w:t>
      </w:r>
      <w:r w:rsidR="00062F8C" w:rsidRPr="00062F8C">
        <w:rPr>
          <w:spacing w:val="-7"/>
        </w:rPr>
        <w:t xml:space="preserve"> </w:t>
      </w:r>
      <w:r w:rsidR="00062F8C" w:rsidRPr="00062F8C">
        <w:rPr>
          <w:spacing w:val="-1"/>
        </w:rPr>
        <w:t>cannot</w:t>
      </w:r>
      <w:r w:rsidR="00062F8C" w:rsidRPr="00062F8C">
        <w:rPr>
          <w:spacing w:val="-7"/>
        </w:rPr>
        <w:t xml:space="preserve"> </w:t>
      </w:r>
      <w:r w:rsidR="00062F8C" w:rsidRPr="00062F8C">
        <w:t>be</w:t>
      </w:r>
      <w:r w:rsidR="00062F8C" w:rsidRPr="00062F8C">
        <w:rPr>
          <w:spacing w:val="-6"/>
        </w:rPr>
        <w:t xml:space="preserve"> </w:t>
      </w:r>
      <w:r w:rsidR="00062F8C" w:rsidRPr="00062F8C">
        <w:rPr>
          <w:spacing w:val="-1"/>
        </w:rPr>
        <w:t>performed</w:t>
      </w:r>
      <w:r w:rsidR="00062F8C" w:rsidRPr="00062F8C">
        <w:rPr>
          <w:spacing w:val="-5"/>
        </w:rPr>
        <w:t xml:space="preserve"> </w:t>
      </w:r>
      <w:r w:rsidR="00062F8C" w:rsidRPr="00062F8C">
        <w:t>in</w:t>
      </w:r>
      <w:r w:rsidR="00062F8C" w:rsidRPr="00062F8C">
        <w:rPr>
          <w:spacing w:val="-6"/>
        </w:rPr>
        <w:t xml:space="preserve"> </w:t>
      </w:r>
      <w:r w:rsidR="00062F8C" w:rsidRPr="00062F8C">
        <w:t>any</w:t>
      </w:r>
      <w:r w:rsidR="00062F8C" w:rsidRPr="00062F8C">
        <w:rPr>
          <w:spacing w:val="-7"/>
        </w:rPr>
        <w:t xml:space="preserve"> </w:t>
      </w:r>
      <w:r w:rsidR="001D18B6">
        <w:rPr>
          <w:spacing w:val="-7"/>
        </w:rPr>
        <w:t xml:space="preserve">specific </w:t>
      </w:r>
      <w:r w:rsidR="00062F8C" w:rsidRPr="00062F8C">
        <w:rPr>
          <w:spacing w:val="-1"/>
        </w:rPr>
        <w:t>month,</w:t>
      </w:r>
      <w:r w:rsidR="00062F8C" w:rsidRPr="00062F8C">
        <w:rPr>
          <w:spacing w:val="-6"/>
        </w:rPr>
        <w:t xml:space="preserve"> </w:t>
      </w:r>
      <w:r w:rsidR="00062F8C" w:rsidRPr="00062F8C">
        <w:rPr>
          <w:spacing w:val="-1"/>
        </w:rPr>
        <w:t>within</w:t>
      </w:r>
      <w:r w:rsidR="00062F8C" w:rsidRPr="00062F8C">
        <w:rPr>
          <w:spacing w:val="-6"/>
        </w:rPr>
        <w:t xml:space="preserve"> </w:t>
      </w:r>
      <w:r w:rsidR="00062F8C" w:rsidRPr="00062F8C">
        <w:t>contract</w:t>
      </w:r>
      <w:r w:rsidR="00062F8C" w:rsidRPr="00062F8C">
        <w:rPr>
          <w:spacing w:val="-7"/>
        </w:rPr>
        <w:t xml:space="preserve"> </w:t>
      </w:r>
      <w:r w:rsidR="00062F8C" w:rsidRPr="00062F8C">
        <w:rPr>
          <w:spacing w:val="-1"/>
        </w:rPr>
        <w:t>weather</w:t>
      </w:r>
      <w:r w:rsidR="00062F8C" w:rsidRPr="00062F8C">
        <w:rPr>
          <w:spacing w:val="-6"/>
        </w:rPr>
        <w:t xml:space="preserve"> </w:t>
      </w:r>
      <w:r w:rsidR="00062F8C" w:rsidRPr="00062F8C">
        <w:t>or</w:t>
      </w:r>
      <w:r w:rsidR="00E56048">
        <w:t xml:space="preserve"> </w:t>
      </w:r>
      <w:r w:rsidR="00062F8C" w:rsidRPr="00062F8C">
        <w:rPr>
          <w:spacing w:val="-1"/>
        </w:rPr>
        <w:lastRenderedPageBreak/>
        <w:t>temperature</w:t>
      </w:r>
      <w:r w:rsidR="00062F8C" w:rsidRPr="00062F8C">
        <w:rPr>
          <w:spacing w:val="-7"/>
        </w:rPr>
        <w:t xml:space="preserve"> </w:t>
      </w:r>
      <w:r w:rsidR="00062F8C" w:rsidRPr="00062F8C">
        <w:rPr>
          <w:spacing w:val="-1"/>
        </w:rPr>
        <w:t>limitations,</w:t>
      </w:r>
      <w:r w:rsidR="00062F8C" w:rsidRPr="00062F8C">
        <w:rPr>
          <w:spacing w:val="-7"/>
        </w:rPr>
        <w:t xml:space="preserve"> </w:t>
      </w:r>
      <w:r w:rsidR="00062F8C" w:rsidRPr="00062F8C">
        <w:t>or</w:t>
      </w:r>
      <w:r w:rsidR="00062F8C" w:rsidRPr="00062F8C">
        <w:rPr>
          <w:spacing w:val="-7"/>
        </w:rPr>
        <w:t xml:space="preserve"> </w:t>
      </w:r>
      <w:r w:rsidR="00062F8C" w:rsidRPr="00062F8C">
        <w:t>due</w:t>
      </w:r>
      <w:r w:rsidR="00062F8C" w:rsidRPr="00062F8C">
        <w:rPr>
          <w:spacing w:val="-6"/>
        </w:rPr>
        <w:t xml:space="preserve"> </w:t>
      </w:r>
      <w:r w:rsidR="00062F8C" w:rsidRPr="00062F8C">
        <w:t>to</w:t>
      </w:r>
      <w:r w:rsidR="00062F8C" w:rsidRPr="00062F8C">
        <w:rPr>
          <w:spacing w:val="-7"/>
        </w:rPr>
        <w:t xml:space="preserve"> </w:t>
      </w:r>
      <w:r w:rsidR="00062F8C" w:rsidRPr="00062F8C">
        <w:t>weather</w:t>
      </w:r>
      <w:r w:rsidR="00062F8C" w:rsidRPr="00062F8C">
        <w:rPr>
          <w:spacing w:val="-7"/>
        </w:rPr>
        <w:t xml:space="preserve"> </w:t>
      </w:r>
      <w:r w:rsidR="00062F8C" w:rsidRPr="00062F8C">
        <w:t>related</w:t>
      </w:r>
      <w:r w:rsidR="00062F8C" w:rsidRPr="00062F8C">
        <w:rPr>
          <w:spacing w:val="-5"/>
        </w:rPr>
        <w:t xml:space="preserve"> </w:t>
      </w:r>
      <w:r w:rsidR="00062F8C" w:rsidRPr="00062F8C">
        <w:rPr>
          <w:spacing w:val="-1"/>
        </w:rPr>
        <w:t>soil</w:t>
      </w:r>
      <w:r w:rsidR="00062F8C" w:rsidRPr="00062F8C">
        <w:rPr>
          <w:spacing w:val="-6"/>
        </w:rPr>
        <w:t xml:space="preserve"> </w:t>
      </w:r>
      <w:r w:rsidR="00062F8C" w:rsidRPr="00062F8C">
        <w:t xml:space="preserve">conditions. </w:t>
      </w:r>
      <w:r w:rsidR="00062F8C" w:rsidRPr="00062F8C">
        <w:rPr>
          <w:spacing w:val="41"/>
        </w:rPr>
        <w:t xml:space="preserve"> </w:t>
      </w:r>
      <w:r w:rsidR="00062F8C" w:rsidRPr="00062F8C">
        <w:t>Calculate</w:t>
      </w:r>
      <w:r w:rsidR="00062F8C" w:rsidRPr="00062F8C">
        <w:rPr>
          <w:spacing w:val="39"/>
          <w:w w:val="99"/>
        </w:rPr>
        <w:t xml:space="preserve"> </w:t>
      </w:r>
      <w:r w:rsidR="00062F8C" w:rsidRPr="00062F8C">
        <w:t>Reasonably</w:t>
      </w:r>
      <w:r w:rsidR="00062F8C" w:rsidRPr="00062F8C">
        <w:rPr>
          <w:spacing w:val="-8"/>
        </w:rPr>
        <w:t xml:space="preserve"> </w:t>
      </w:r>
      <w:r w:rsidR="00062F8C" w:rsidRPr="00062F8C">
        <w:t>Predictable</w:t>
      </w:r>
      <w:r w:rsidR="00062F8C" w:rsidRPr="00062F8C">
        <w:rPr>
          <w:spacing w:val="-7"/>
        </w:rPr>
        <w:t xml:space="preserve"> </w:t>
      </w:r>
      <w:r w:rsidR="00062F8C" w:rsidRPr="00062F8C">
        <w:t>Weather</w:t>
      </w:r>
      <w:r w:rsidR="00062F8C" w:rsidRPr="00062F8C">
        <w:rPr>
          <w:spacing w:val="-7"/>
        </w:rPr>
        <w:t xml:space="preserve"> </w:t>
      </w:r>
      <w:r w:rsidR="00062F8C" w:rsidRPr="00062F8C">
        <w:t>Days</w:t>
      </w:r>
      <w:r w:rsidR="00062F8C" w:rsidRPr="00062F8C">
        <w:rPr>
          <w:spacing w:val="-7"/>
        </w:rPr>
        <w:t xml:space="preserve"> </w:t>
      </w:r>
      <w:r w:rsidR="00062F8C" w:rsidRPr="00062F8C">
        <w:rPr>
          <w:spacing w:val="-1"/>
        </w:rPr>
        <w:t>according</w:t>
      </w:r>
      <w:r w:rsidR="00062F8C" w:rsidRPr="00062F8C">
        <w:rPr>
          <w:spacing w:val="-9"/>
        </w:rPr>
        <w:t xml:space="preserve"> </w:t>
      </w:r>
      <w:r w:rsidR="00062F8C" w:rsidRPr="00062F8C">
        <w:t>to</w:t>
      </w:r>
      <w:r w:rsidR="00062F8C" w:rsidRPr="00062F8C">
        <w:rPr>
          <w:spacing w:val="-6"/>
        </w:rPr>
        <w:t xml:space="preserve"> </w:t>
      </w:r>
      <w:r w:rsidR="00062F8C" w:rsidRPr="00062F8C">
        <w:t>Subsection</w:t>
      </w:r>
      <w:r w:rsidR="00062F8C" w:rsidRPr="00062F8C">
        <w:rPr>
          <w:spacing w:val="-7"/>
        </w:rPr>
        <w:t xml:space="preserve"> </w:t>
      </w:r>
      <w:r w:rsidR="00062F8C" w:rsidRPr="00062F8C">
        <w:t>108.06</w:t>
      </w:r>
      <w:r w:rsidR="00062F8C" w:rsidRPr="00062F8C">
        <w:rPr>
          <w:spacing w:val="-6"/>
        </w:rPr>
        <w:t xml:space="preserve"> </w:t>
      </w:r>
      <w:r w:rsidR="00062F8C" w:rsidRPr="00062F8C">
        <w:t>(b).</w:t>
      </w:r>
    </w:p>
    <w:p w14:paraId="022A2D98" w14:textId="0872B861" w:rsidR="00062F8C" w:rsidRPr="00062F8C" w:rsidRDefault="00AA6DAA" w:rsidP="00AA6DAA">
      <w:pPr>
        <w:tabs>
          <w:tab w:val="left" w:pos="1201"/>
        </w:tabs>
        <w:kinsoku w:val="0"/>
        <w:overflowPunct w:val="0"/>
        <w:autoSpaceDE w:val="0"/>
        <w:autoSpaceDN w:val="0"/>
        <w:adjustRightInd w:val="0"/>
        <w:spacing w:after="160"/>
        <w:ind w:left="720" w:right="259"/>
      </w:pPr>
      <w:r>
        <w:rPr>
          <w:b/>
          <w:bCs/>
        </w:rPr>
        <w:t xml:space="preserve">(2) </w:t>
      </w:r>
      <w:r w:rsidR="00062F8C" w:rsidRPr="00062F8C">
        <w:rPr>
          <w:b/>
          <w:bCs/>
        </w:rPr>
        <w:t>Weather</w:t>
      </w:r>
      <w:r w:rsidR="00062F8C" w:rsidRPr="00062F8C">
        <w:rPr>
          <w:b/>
          <w:bCs/>
          <w:spacing w:val="-5"/>
        </w:rPr>
        <w:t xml:space="preserve"> </w:t>
      </w:r>
      <w:r w:rsidR="00062F8C" w:rsidRPr="00062F8C">
        <w:rPr>
          <w:b/>
          <w:bCs/>
          <w:spacing w:val="-1"/>
        </w:rPr>
        <w:t>Day</w:t>
      </w:r>
      <w:r w:rsidR="00062F8C" w:rsidRPr="00062F8C">
        <w:rPr>
          <w:spacing w:val="-1"/>
        </w:rPr>
        <w:t>.</w:t>
      </w:r>
      <w:r w:rsidR="00062F8C" w:rsidRPr="00062F8C">
        <w:rPr>
          <w:spacing w:val="50"/>
        </w:rPr>
        <w:t xml:space="preserve"> </w:t>
      </w:r>
      <w:r w:rsidR="00062F8C" w:rsidRPr="00062F8C">
        <w:rPr>
          <w:spacing w:val="-1"/>
        </w:rPr>
        <w:t>Workday(s)</w:t>
      </w:r>
      <w:r w:rsidR="00062F8C" w:rsidRPr="00062F8C">
        <w:rPr>
          <w:spacing w:val="-5"/>
        </w:rPr>
        <w:t xml:space="preserve"> </w:t>
      </w:r>
      <w:r w:rsidR="00062F8C" w:rsidRPr="00062F8C">
        <w:t>where</w:t>
      </w:r>
      <w:r w:rsidR="00062F8C" w:rsidRPr="00062F8C">
        <w:rPr>
          <w:spacing w:val="-5"/>
        </w:rPr>
        <w:t xml:space="preserve"> </w:t>
      </w:r>
      <w:r w:rsidR="00062F8C" w:rsidRPr="00062F8C">
        <w:t>work</w:t>
      </w:r>
      <w:r w:rsidR="00062F8C" w:rsidRPr="00062F8C">
        <w:rPr>
          <w:spacing w:val="-5"/>
        </w:rPr>
        <w:t xml:space="preserve"> </w:t>
      </w:r>
      <w:r w:rsidR="00062F8C" w:rsidRPr="00062F8C">
        <w:t>cannot</w:t>
      </w:r>
      <w:r w:rsidR="00062F8C" w:rsidRPr="00062F8C">
        <w:rPr>
          <w:spacing w:val="-7"/>
        </w:rPr>
        <w:t xml:space="preserve"> </w:t>
      </w:r>
      <w:r w:rsidR="00062F8C" w:rsidRPr="00062F8C">
        <w:t>be</w:t>
      </w:r>
      <w:r w:rsidR="00062F8C" w:rsidRPr="00062F8C">
        <w:rPr>
          <w:spacing w:val="-5"/>
        </w:rPr>
        <w:t xml:space="preserve"> </w:t>
      </w:r>
      <w:r w:rsidR="00062F8C" w:rsidRPr="00062F8C">
        <w:rPr>
          <w:spacing w:val="-1"/>
        </w:rPr>
        <w:t>performed</w:t>
      </w:r>
      <w:r w:rsidR="00062F8C" w:rsidRPr="00062F8C">
        <w:rPr>
          <w:spacing w:val="-5"/>
        </w:rPr>
        <w:t xml:space="preserve"> </w:t>
      </w:r>
      <w:r w:rsidR="00062F8C" w:rsidRPr="00062F8C">
        <w:t>within</w:t>
      </w:r>
      <w:r w:rsidR="00062F8C" w:rsidRPr="00062F8C">
        <w:rPr>
          <w:spacing w:val="-5"/>
        </w:rPr>
        <w:t xml:space="preserve"> </w:t>
      </w:r>
      <w:r w:rsidR="00062F8C" w:rsidRPr="00062F8C">
        <w:t>contract</w:t>
      </w:r>
      <w:r w:rsidR="00062F8C" w:rsidRPr="00062F8C">
        <w:rPr>
          <w:spacing w:val="37"/>
          <w:w w:val="99"/>
        </w:rPr>
        <w:t xml:space="preserve"> </w:t>
      </w:r>
      <w:r w:rsidR="00062F8C" w:rsidRPr="00062F8C">
        <w:t>weather</w:t>
      </w:r>
      <w:r w:rsidR="00062F8C" w:rsidRPr="00062F8C">
        <w:rPr>
          <w:spacing w:val="-6"/>
        </w:rPr>
        <w:t xml:space="preserve"> </w:t>
      </w:r>
      <w:r w:rsidR="00062F8C" w:rsidRPr="00062F8C">
        <w:rPr>
          <w:spacing w:val="-1"/>
        </w:rPr>
        <w:t>or</w:t>
      </w:r>
      <w:r w:rsidR="00062F8C" w:rsidRPr="00062F8C">
        <w:rPr>
          <w:spacing w:val="-6"/>
        </w:rPr>
        <w:t xml:space="preserve"> </w:t>
      </w:r>
      <w:r w:rsidR="00062F8C" w:rsidRPr="00062F8C">
        <w:rPr>
          <w:spacing w:val="-1"/>
        </w:rPr>
        <w:t>temperature</w:t>
      </w:r>
      <w:r w:rsidR="00062F8C" w:rsidRPr="00062F8C">
        <w:rPr>
          <w:spacing w:val="-6"/>
        </w:rPr>
        <w:t xml:space="preserve"> </w:t>
      </w:r>
      <w:r w:rsidR="00062F8C" w:rsidRPr="00062F8C">
        <w:rPr>
          <w:spacing w:val="-1"/>
        </w:rPr>
        <w:t>limitations</w:t>
      </w:r>
      <w:r w:rsidR="00062F8C" w:rsidRPr="00062F8C">
        <w:rPr>
          <w:spacing w:val="-7"/>
        </w:rPr>
        <w:t xml:space="preserve"> </w:t>
      </w:r>
      <w:r w:rsidR="00062F8C" w:rsidRPr="00062F8C">
        <w:t>or</w:t>
      </w:r>
      <w:r w:rsidR="00062F8C" w:rsidRPr="00062F8C">
        <w:rPr>
          <w:spacing w:val="-6"/>
        </w:rPr>
        <w:t xml:space="preserve"> </w:t>
      </w:r>
      <w:r w:rsidR="00062F8C" w:rsidRPr="00062F8C">
        <w:t>due</w:t>
      </w:r>
      <w:r w:rsidR="00062F8C" w:rsidRPr="00062F8C">
        <w:rPr>
          <w:spacing w:val="-6"/>
        </w:rPr>
        <w:t xml:space="preserve"> </w:t>
      </w:r>
      <w:r w:rsidR="00062F8C" w:rsidRPr="00062F8C">
        <w:t>to</w:t>
      </w:r>
      <w:r w:rsidR="00062F8C" w:rsidRPr="00062F8C">
        <w:rPr>
          <w:spacing w:val="-5"/>
        </w:rPr>
        <w:t xml:space="preserve"> </w:t>
      </w:r>
      <w:r w:rsidR="00062F8C" w:rsidRPr="00062F8C">
        <w:t>weather</w:t>
      </w:r>
      <w:r w:rsidR="00062F8C" w:rsidRPr="00062F8C">
        <w:rPr>
          <w:spacing w:val="-6"/>
        </w:rPr>
        <w:t xml:space="preserve"> </w:t>
      </w:r>
      <w:r w:rsidR="00062F8C" w:rsidRPr="00062F8C">
        <w:rPr>
          <w:spacing w:val="-1"/>
        </w:rPr>
        <w:t>related</w:t>
      </w:r>
      <w:r w:rsidR="00062F8C" w:rsidRPr="00062F8C">
        <w:rPr>
          <w:spacing w:val="-6"/>
        </w:rPr>
        <w:t xml:space="preserve"> </w:t>
      </w:r>
      <w:r w:rsidR="00062F8C" w:rsidRPr="00062F8C">
        <w:rPr>
          <w:spacing w:val="-1"/>
        </w:rPr>
        <w:t>soil</w:t>
      </w:r>
      <w:r w:rsidR="00062F8C" w:rsidRPr="00062F8C">
        <w:rPr>
          <w:spacing w:val="-5"/>
        </w:rPr>
        <w:t xml:space="preserve"> </w:t>
      </w:r>
      <w:r w:rsidR="00062F8C" w:rsidRPr="00062F8C">
        <w:rPr>
          <w:spacing w:val="-1"/>
        </w:rPr>
        <w:t>conditions,</w:t>
      </w:r>
      <w:r w:rsidR="00062F8C" w:rsidRPr="00062F8C">
        <w:rPr>
          <w:spacing w:val="-6"/>
        </w:rPr>
        <w:t xml:space="preserve"> </w:t>
      </w:r>
      <w:r w:rsidR="00062F8C" w:rsidRPr="00062F8C">
        <w:t>and</w:t>
      </w:r>
      <w:r w:rsidR="00062F8C" w:rsidRPr="00062F8C">
        <w:rPr>
          <w:spacing w:val="63"/>
          <w:w w:val="99"/>
        </w:rPr>
        <w:t xml:space="preserve"> </w:t>
      </w:r>
      <w:r w:rsidR="00062F8C" w:rsidRPr="00062F8C">
        <w:rPr>
          <w:spacing w:val="-1"/>
        </w:rPr>
        <w:t>where</w:t>
      </w:r>
      <w:r w:rsidR="00062F8C" w:rsidRPr="00062F8C">
        <w:rPr>
          <w:spacing w:val="-5"/>
        </w:rPr>
        <w:t xml:space="preserve"> </w:t>
      </w:r>
      <w:r w:rsidR="00062F8C" w:rsidRPr="00062F8C">
        <w:rPr>
          <w:spacing w:val="-1"/>
        </w:rPr>
        <w:t>work</w:t>
      </w:r>
      <w:r w:rsidR="00062F8C" w:rsidRPr="00062F8C">
        <w:rPr>
          <w:spacing w:val="-4"/>
        </w:rPr>
        <w:t xml:space="preserve"> </w:t>
      </w:r>
      <w:r w:rsidR="00062F8C" w:rsidRPr="00062F8C">
        <w:t>on</w:t>
      </w:r>
      <w:r w:rsidR="00062F8C" w:rsidRPr="00062F8C">
        <w:rPr>
          <w:spacing w:val="-4"/>
        </w:rPr>
        <w:t xml:space="preserve"> </w:t>
      </w:r>
      <w:r w:rsidR="00062F8C" w:rsidRPr="00062F8C">
        <w:t>critical</w:t>
      </w:r>
      <w:r w:rsidR="00062F8C" w:rsidRPr="00062F8C">
        <w:rPr>
          <w:spacing w:val="-5"/>
        </w:rPr>
        <w:t xml:space="preserve"> </w:t>
      </w:r>
      <w:r w:rsidR="00062F8C" w:rsidRPr="00062F8C">
        <w:t>activities</w:t>
      </w:r>
      <w:r w:rsidR="00062F8C" w:rsidRPr="00062F8C">
        <w:rPr>
          <w:spacing w:val="-5"/>
        </w:rPr>
        <w:t xml:space="preserve"> </w:t>
      </w:r>
      <w:r w:rsidR="00062F8C" w:rsidRPr="00062F8C">
        <w:t>cannot</w:t>
      </w:r>
      <w:r w:rsidR="00062F8C" w:rsidRPr="00062F8C">
        <w:rPr>
          <w:spacing w:val="-5"/>
        </w:rPr>
        <w:t xml:space="preserve"> </w:t>
      </w:r>
      <w:r w:rsidR="00062F8C" w:rsidRPr="00062F8C">
        <w:t>be</w:t>
      </w:r>
      <w:r w:rsidR="00062F8C" w:rsidRPr="00062F8C">
        <w:rPr>
          <w:spacing w:val="-5"/>
        </w:rPr>
        <w:t xml:space="preserve"> </w:t>
      </w:r>
      <w:r w:rsidR="00062F8C" w:rsidRPr="00062F8C">
        <w:rPr>
          <w:spacing w:val="-1"/>
        </w:rPr>
        <w:t>performed</w:t>
      </w:r>
      <w:r w:rsidR="00062F8C" w:rsidRPr="00062F8C">
        <w:rPr>
          <w:spacing w:val="-4"/>
        </w:rPr>
        <w:t xml:space="preserve"> </w:t>
      </w:r>
      <w:r w:rsidR="00062F8C" w:rsidRPr="00062F8C">
        <w:rPr>
          <w:spacing w:val="-1"/>
        </w:rPr>
        <w:t>for</w:t>
      </w:r>
      <w:r w:rsidR="00062F8C" w:rsidRPr="00062F8C">
        <w:rPr>
          <w:spacing w:val="-4"/>
        </w:rPr>
        <w:t xml:space="preserve"> </w:t>
      </w:r>
      <w:r w:rsidR="00062F8C" w:rsidRPr="00062F8C">
        <w:rPr>
          <w:spacing w:val="-1"/>
        </w:rPr>
        <w:t>more</w:t>
      </w:r>
      <w:r w:rsidR="00062F8C" w:rsidRPr="00062F8C">
        <w:rPr>
          <w:spacing w:val="-4"/>
        </w:rPr>
        <w:t xml:space="preserve"> </w:t>
      </w:r>
      <w:r w:rsidR="00062F8C" w:rsidRPr="00062F8C">
        <w:t>than</w:t>
      </w:r>
      <w:r w:rsidR="00062F8C" w:rsidRPr="00062F8C">
        <w:rPr>
          <w:spacing w:val="-4"/>
        </w:rPr>
        <w:t xml:space="preserve"> </w:t>
      </w:r>
      <w:r w:rsidR="00062F8C" w:rsidRPr="00062F8C">
        <w:rPr>
          <w:spacing w:val="-1"/>
        </w:rPr>
        <w:t>50</w:t>
      </w:r>
      <w:r w:rsidR="00062F8C" w:rsidRPr="00062F8C">
        <w:rPr>
          <w:spacing w:val="-4"/>
        </w:rPr>
        <w:t xml:space="preserve"> </w:t>
      </w:r>
      <w:r w:rsidR="00062F8C" w:rsidRPr="00062F8C">
        <w:rPr>
          <w:spacing w:val="-1"/>
        </w:rPr>
        <w:t>percent</w:t>
      </w:r>
      <w:r w:rsidR="00062F8C" w:rsidRPr="00062F8C">
        <w:rPr>
          <w:spacing w:val="-4"/>
        </w:rPr>
        <w:t xml:space="preserve"> </w:t>
      </w:r>
      <w:r w:rsidR="00062F8C" w:rsidRPr="00062F8C">
        <w:rPr>
          <w:spacing w:val="-1"/>
        </w:rPr>
        <w:t>of</w:t>
      </w:r>
      <w:r w:rsidR="00062F8C" w:rsidRPr="00062F8C">
        <w:rPr>
          <w:spacing w:val="-4"/>
        </w:rPr>
        <w:t xml:space="preserve"> </w:t>
      </w:r>
      <w:r w:rsidR="00062F8C" w:rsidRPr="00062F8C">
        <w:t>the</w:t>
      </w:r>
      <w:r w:rsidR="00062F8C" w:rsidRPr="00062F8C">
        <w:rPr>
          <w:spacing w:val="30"/>
          <w:w w:val="99"/>
        </w:rPr>
        <w:t xml:space="preserve"> </w:t>
      </w:r>
      <w:r w:rsidR="00062F8C" w:rsidRPr="00062F8C">
        <w:rPr>
          <w:spacing w:val="-1"/>
        </w:rPr>
        <w:t>workday.</w:t>
      </w:r>
    </w:p>
    <w:p w14:paraId="2723C6BC" w14:textId="0D231948" w:rsidR="00062F8C" w:rsidRPr="00062F8C" w:rsidRDefault="00AA6DAA" w:rsidP="00AA6DAA">
      <w:pPr>
        <w:tabs>
          <w:tab w:val="left" w:pos="1200"/>
        </w:tabs>
        <w:kinsoku w:val="0"/>
        <w:overflowPunct w:val="0"/>
        <w:autoSpaceDE w:val="0"/>
        <w:autoSpaceDN w:val="0"/>
        <w:adjustRightInd w:val="0"/>
        <w:spacing w:after="160"/>
        <w:ind w:left="720" w:right="130"/>
      </w:pPr>
      <w:r>
        <w:rPr>
          <w:b/>
          <w:bCs/>
        </w:rPr>
        <w:t xml:space="preserve">(3) </w:t>
      </w:r>
      <w:r w:rsidR="00062F8C" w:rsidRPr="00062F8C">
        <w:rPr>
          <w:b/>
          <w:bCs/>
        </w:rPr>
        <w:t>Drying</w:t>
      </w:r>
      <w:r w:rsidR="00062F8C" w:rsidRPr="00062F8C">
        <w:rPr>
          <w:b/>
          <w:bCs/>
          <w:spacing w:val="-4"/>
        </w:rPr>
        <w:t xml:space="preserve"> </w:t>
      </w:r>
      <w:r w:rsidR="00062F8C" w:rsidRPr="001D2A35">
        <w:rPr>
          <w:b/>
          <w:bCs/>
          <w:spacing w:val="-1"/>
        </w:rPr>
        <w:t>Day</w:t>
      </w:r>
      <w:r w:rsidR="00062F8C" w:rsidRPr="001D2A35">
        <w:rPr>
          <w:b/>
          <w:spacing w:val="-1"/>
        </w:rPr>
        <w:t>.</w:t>
      </w:r>
      <w:r w:rsidR="00062F8C" w:rsidRPr="00062F8C">
        <w:rPr>
          <w:spacing w:val="55"/>
        </w:rPr>
        <w:t xml:space="preserve"> </w:t>
      </w:r>
      <w:r w:rsidR="00062F8C" w:rsidRPr="00062F8C">
        <w:rPr>
          <w:spacing w:val="-1"/>
        </w:rPr>
        <w:t>Work</w:t>
      </w:r>
      <w:r w:rsidR="00062F8C" w:rsidRPr="00062F8C">
        <w:rPr>
          <w:spacing w:val="-3"/>
        </w:rPr>
        <w:t xml:space="preserve"> </w:t>
      </w:r>
      <w:r w:rsidR="00062F8C" w:rsidRPr="00062F8C">
        <w:t>day(s)</w:t>
      </w:r>
      <w:r w:rsidR="00062F8C" w:rsidRPr="00062F8C">
        <w:rPr>
          <w:spacing w:val="-6"/>
        </w:rPr>
        <w:t xml:space="preserve"> </w:t>
      </w:r>
      <w:r w:rsidR="00062F8C" w:rsidRPr="00062F8C">
        <w:rPr>
          <w:spacing w:val="-1"/>
        </w:rPr>
        <w:t>immediately</w:t>
      </w:r>
      <w:r w:rsidR="00062F8C" w:rsidRPr="00062F8C">
        <w:rPr>
          <w:spacing w:val="-3"/>
        </w:rPr>
        <w:t xml:space="preserve"> </w:t>
      </w:r>
      <w:r w:rsidR="00062F8C" w:rsidRPr="00062F8C">
        <w:rPr>
          <w:spacing w:val="-1"/>
        </w:rPr>
        <w:t>following</w:t>
      </w:r>
      <w:r w:rsidR="00062F8C" w:rsidRPr="00062F8C">
        <w:rPr>
          <w:spacing w:val="-3"/>
        </w:rPr>
        <w:t xml:space="preserve"> </w:t>
      </w:r>
      <w:r w:rsidR="00062F8C" w:rsidRPr="00062F8C">
        <w:t>a</w:t>
      </w:r>
      <w:r w:rsidR="00062F8C" w:rsidRPr="00062F8C">
        <w:rPr>
          <w:spacing w:val="-3"/>
        </w:rPr>
        <w:t xml:space="preserve"> </w:t>
      </w:r>
      <w:r w:rsidR="00062F8C" w:rsidRPr="00062F8C">
        <w:rPr>
          <w:spacing w:val="-1"/>
        </w:rPr>
        <w:t>weather</w:t>
      </w:r>
      <w:r w:rsidR="00062F8C" w:rsidRPr="00062F8C">
        <w:rPr>
          <w:spacing w:val="-4"/>
        </w:rPr>
        <w:t xml:space="preserve"> </w:t>
      </w:r>
      <w:r w:rsidR="00062F8C" w:rsidRPr="00062F8C">
        <w:t>day,</w:t>
      </w:r>
      <w:r w:rsidR="00062F8C" w:rsidRPr="00062F8C">
        <w:rPr>
          <w:spacing w:val="-3"/>
        </w:rPr>
        <w:t xml:space="preserve"> </w:t>
      </w:r>
      <w:r w:rsidR="00062F8C" w:rsidRPr="00062F8C">
        <w:t>as</w:t>
      </w:r>
      <w:r w:rsidR="00062F8C" w:rsidRPr="00062F8C">
        <w:rPr>
          <w:spacing w:val="-4"/>
        </w:rPr>
        <w:t xml:space="preserve"> </w:t>
      </w:r>
      <w:r w:rsidR="00062F8C" w:rsidRPr="00062F8C">
        <w:t>defined</w:t>
      </w:r>
      <w:r w:rsidR="00062F8C" w:rsidRPr="00062F8C">
        <w:rPr>
          <w:spacing w:val="-3"/>
        </w:rPr>
        <w:t xml:space="preserve"> </w:t>
      </w:r>
      <w:r w:rsidR="00062F8C" w:rsidRPr="00062F8C">
        <w:t>by</w:t>
      </w:r>
      <w:r w:rsidR="00062F8C" w:rsidRPr="00062F8C">
        <w:rPr>
          <w:spacing w:val="37"/>
        </w:rPr>
        <w:t xml:space="preserve"> </w:t>
      </w:r>
      <w:r w:rsidR="00062F8C" w:rsidRPr="00062F8C">
        <w:t>Subsection</w:t>
      </w:r>
      <w:r w:rsidR="00062F8C" w:rsidRPr="00062F8C">
        <w:rPr>
          <w:spacing w:val="-6"/>
        </w:rPr>
        <w:t xml:space="preserve"> </w:t>
      </w:r>
      <w:r w:rsidR="00062F8C" w:rsidRPr="00062F8C">
        <w:t>108.06</w:t>
      </w:r>
      <w:r w:rsidR="00062F8C" w:rsidRPr="00062F8C">
        <w:rPr>
          <w:spacing w:val="-6"/>
        </w:rPr>
        <w:t xml:space="preserve"> </w:t>
      </w:r>
      <w:r w:rsidR="00062F8C" w:rsidRPr="00062F8C">
        <w:t>(a)(2)</w:t>
      </w:r>
      <w:r w:rsidR="00062F8C" w:rsidRPr="00062F8C">
        <w:rPr>
          <w:spacing w:val="-7"/>
        </w:rPr>
        <w:t xml:space="preserve"> </w:t>
      </w:r>
      <w:r w:rsidR="00062F8C" w:rsidRPr="00062F8C">
        <w:t>above,</w:t>
      </w:r>
      <w:r w:rsidR="00062F8C" w:rsidRPr="00062F8C">
        <w:rPr>
          <w:spacing w:val="-6"/>
        </w:rPr>
        <w:t xml:space="preserve"> </w:t>
      </w:r>
      <w:r w:rsidR="00062F8C" w:rsidRPr="00062F8C">
        <w:t>where</w:t>
      </w:r>
      <w:r w:rsidR="00062F8C" w:rsidRPr="00062F8C">
        <w:rPr>
          <w:spacing w:val="-6"/>
        </w:rPr>
        <w:t xml:space="preserve"> </w:t>
      </w:r>
      <w:r w:rsidR="00062F8C" w:rsidRPr="00062F8C">
        <w:t>work</w:t>
      </w:r>
      <w:r w:rsidR="00062F8C" w:rsidRPr="00062F8C">
        <w:rPr>
          <w:spacing w:val="-5"/>
        </w:rPr>
        <w:t xml:space="preserve"> </w:t>
      </w:r>
      <w:r w:rsidR="00062F8C" w:rsidRPr="00062F8C">
        <w:t>can’t</w:t>
      </w:r>
      <w:r w:rsidR="00062F8C" w:rsidRPr="00062F8C">
        <w:rPr>
          <w:spacing w:val="-6"/>
        </w:rPr>
        <w:t xml:space="preserve"> </w:t>
      </w:r>
      <w:r w:rsidR="00062F8C" w:rsidRPr="00062F8C">
        <w:t>be</w:t>
      </w:r>
      <w:r w:rsidR="00062F8C" w:rsidRPr="00062F8C">
        <w:rPr>
          <w:spacing w:val="-5"/>
        </w:rPr>
        <w:t xml:space="preserve"> </w:t>
      </w:r>
      <w:r w:rsidR="00062F8C" w:rsidRPr="00062F8C">
        <w:rPr>
          <w:spacing w:val="-1"/>
        </w:rPr>
        <w:t>performed</w:t>
      </w:r>
      <w:r w:rsidR="00062F8C" w:rsidRPr="00062F8C">
        <w:rPr>
          <w:spacing w:val="-6"/>
        </w:rPr>
        <w:t xml:space="preserve"> </w:t>
      </w:r>
      <w:r w:rsidR="00062F8C" w:rsidRPr="00062F8C">
        <w:t>on</w:t>
      </w:r>
      <w:r w:rsidR="00062F8C" w:rsidRPr="00062F8C">
        <w:rPr>
          <w:spacing w:val="-5"/>
        </w:rPr>
        <w:t xml:space="preserve"> </w:t>
      </w:r>
      <w:r w:rsidR="00062F8C" w:rsidRPr="00062F8C">
        <w:t>scheduled</w:t>
      </w:r>
      <w:r w:rsidR="00062F8C" w:rsidRPr="00062F8C">
        <w:rPr>
          <w:spacing w:val="-6"/>
        </w:rPr>
        <w:t xml:space="preserve"> </w:t>
      </w:r>
      <w:r w:rsidR="00062F8C" w:rsidRPr="00062F8C">
        <w:t>critical</w:t>
      </w:r>
      <w:r w:rsidR="00062F8C" w:rsidRPr="00062F8C">
        <w:rPr>
          <w:spacing w:val="28"/>
          <w:w w:val="99"/>
        </w:rPr>
        <w:t xml:space="preserve"> </w:t>
      </w:r>
      <w:r w:rsidR="00062F8C" w:rsidRPr="00062F8C">
        <w:rPr>
          <w:spacing w:val="-1"/>
        </w:rPr>
        <w:t>activities</w:t>
      </w:r>
      <w:r w:rsidR="00062F8C" w:rsidRPr="00062F8C">
        <w:rPr>
          <w:spacing w:val="-7"/>
        </w:rPr>
        <w:t xml:space="preserve"> </w:t>
      </w:r>
      <w:r w:rsidR="00062F8C" w:rsidRPr="00062F8C">
        <w:t>within</w:t>
      </w:r>
      <w:r w:rsidR="00062F8C" w:rsidRPr="00062F8C">
        <w:rPr>
          <w:spacing w:val="-6"/>
        </w:rPr>
        <w:t xml:space="preserve"> </w:t>
      </w:r>
      <w:r w:rsidR="00062F8C" w:rsidRPr="00062F8C">
        <w:rPr>
          <w:spacing w:val="-1"/>
        </w:rPr>
        <w:t>contract</w:t>
      </w:r>
      <w:r w:rsidR="00062F8C" w:rsidRPr="00062F8C">
        <w:rPr>
          <w:spacing w:val="-8"/>
        </w:rPr>
        <w:t xml:space="preserve"> </w:t>
      </w:r>
      <w:r w:rsidR="00062F8C" w:rsidRPr="00062F8C">
        <w:t>weather</w:t>
      </w:r>
      <w:r w:rsidR="00062F8C" w:rsidRPr="00062F8C">
        <w:rPr>
          <w:spacing w:val="-6"/>
        </w:rPr>
        <w:t xml:space="preserve"> </w:t>
      </w:r>
      <w:r w:rsidR="00062F8C" w:rsidRPr="00062F8C">
        <w:rPr>
          <w:spacing w:val="-1"/>
        </w:rPr>
        <w:t>or</w:t>
      </w:r>
      <w:r w:rsidR="00062F8C" w:rsidRPr="00062F8C">
        <w:rPr>
          <w:spacing w:val="-6"/>
        </w:rPr>
        <w:t xml:space="preserve"> </w:t>
      </w:r>
      <w:r w:rsidR="00062F8C" w:rsidRPr="00062F8C">
        <w:rPr>
          <w:spacing w:val="-1"/>
        </w:rPr>
        <w:t>temperature</w:t>
      </w:r>
      <w:r w:rsidR="00062F8C" w:rsidRPr="00062F8C">
        <w:rPr>
          <w:spacing w:val="-8"/>
        </w:rPr>
        <w:t xml:space="preserve"> </w:t>
      </w:r>
      <w:r w:rsidR="00062F8C" w:rsidRPr="00062F8C">
        <w:rPr>
          <w:spacing w:val="-1"/>
        </w:rPr>
        <w:t>limitations,</w:t>
      </w:r>
      <w:r w:rsidR="00062F8C" w:rsidRPr="00062F8C">
        <w:rPr>
          <w:spacing w:val="-7"/>
        </w:rPr>
        <w:t xml:space="preserve"> </w:t>
      </w:r>
      <w:r w:rsidR="00062F8C" w:rsidRPr="00062F8C">
        <w:rPr>
          <w:spacing w:val="-1"/>
        </w:rPr>
        <w:t>or</w:t>
      </w:r>
      <w:r w:rsidR="00062F8C" w:rsidRPr="00062F8C">
        <w:rPr>
          <w:spacing w:val="-6"/>
        </w:rPr>
        <w:t xml:space="preserve"> </w:t>
      </w:r>
      <w:r w:rsidR="00062F8C" w:rsidRPr="00062F8C">
        <w:t>due</w:t>
      </w:r>
      <w:r w:rsidR="00062F8C" w:rsidRPr="00062F8C">
        <w:rPr>
          <w:spacing w:val="-7"/>
        </w:rPr>
        <w:t xml:space="preserve"> </w:t>
      </w:r>
      <w:r w:rsidR="00062F8C" w:rsidRPr="00062F8C">
        <w:t>to</w:t>
      </w:r>
      <w:r w:rsidR="00062F8C" w:rsidRPr="00062F8C">
        <w:rPr>
          <w:spacing w:val="-6"/>
        </w:rPr>
        <w:t xml:space="preserve"> </w:t>
      </w:r>
      <w:r w:rsidR="00062F8C" w:rsidRPr="00062F8C">
        <w:rPr>
          <w:spacing w:val="-1"/>
        </w:rPr>
        <w:t>weather</w:t>
      </w:r>
      <w:r w:rsidR="00062F8C" w:rsidRPr="00062F8C">
        <w:rPr>
          <w:spacing w:val="-6"/>
        </w:rPr>
        <w:t xml:space="preserve"> </w:t>
      </w:r>
      <w:r w:rsidR="00062F8C" w:rsidRPr="00062F8C">
        <w:rPr>
          <w:spacing w:val="-1"/>
        </w:rPr>
        <w:t>related</w:t>
      </w:r>
      <w:r w:rsidR="00062F8C" w:rsidRPr="00062F8C">
        <w:rPr>
          <w:spacing w:val="85"/>
          <w:w w:val="99"/>
        </w:rPr>
        <w:t xml:space="preserve"> </w:t>
      </w:r>
      <w:r w:rsidR="00062F8C" w:rsidRPr="00062F8C">
        <w:t>soil</w:t>
      </w:r>
      <w:r w:rsidR="00062F8C" w:rsidRPr="00062F8C">
        <w:rPr>
          <w:spacing w:val="-4"/>
        </w:rPr>
        <w:t xml:space="preserve"> </w:t>
      </w:r>
      <w:r w:rsidR="00062F8C" w:rsidRPr="00062F8C">
        <w:rPr>
          <w:spacing w:val="-1"/>
        </w:rPr>
        <w:t>conditions,</w:t>
      </w:r>
      <w:r w:rsidR="00062F8C" w:rsidRPr="00062F8C">
        <w:rPr>
          <w:spacing w:val="-3"/>
        </w:rPr>
        <w:t xml:space="preserve"> </w:t>
      </w:r>
      <w:r w:rsidR="00062F8C" w:rsidRPr="00062F8C">
        <w:rPr>
          <w:spacing w:val="-1"/>
        </w:rPr>
        <w:t>for</w:t>
      </w:r>
      <w:r w:rsidR="00062F8C" w:rsidRPr="00062F8C">
        <w:rPr>
          <w:spacing w:val="-4"/>
        </w:rPr>
        <w:t xml:space="preserve"> </w:t>
      </w:r>
      <w:r w:rsidR="00062F8C" w:rsidRPr="00062F8C">
        <w:rPr>
          <w:spacing w:val="-1"/>
        </w:rPr>
        <w:t>more</w:t>
      </w:r>
      <w:r w:rsidR="00062F8C" w:rsidRPr="00062F8C">
        <w:rPr>
          <w:spacing w:val="-3"/>
        </w:rPr>
        <w:t xml:space="preserve"> </w:t>
      </w:r>
      <w:r w:rsidR="00062F8C" w:rsidRPr="00062F8C">
        <w:rPr>
          <w:spacing w:val="-1"/>
        </w:rPr>
        <w:t>than</w:t>
      </w:r>
      <w:r w:rsidR="00062F8C" w:rsidRPr="00062F8C">
        <w:rPr>
          <w:spacing w:val="-3"/>
        </w:rPr>
        <w:t xml:space="preserve"> </w:t>
      </w:r>
      <w:r w:rsidR="00062F8C" w:rsidRPr="00062F8C">
        <w:t>50</w:t>
      </w:r>
      <w:r w:rsidR="00062F8C" w:rsidRPr="00062F8C">
        <w:rPr>
          <w:spacing w:val="-4"/>
        </w:rPr>
        <w:t xml:space="preserve"> </w:t>
      </w:r>
      <w:r w:rsidR="00062F8C" w:rsidRPr="00062F8C">
        <w:t>percent</w:t>
      </w:r>
      <w:r w:rsidR="00062F8C" w:rsidRPr="00062F8C">
        <w:rPr>
          <w:spacing w:val="-3"/>
        </w:rPr>
        <w:t xml:space="preserve"> </w:t>
      </w:r>
      <w:r w:rsidR="00062F8C" w:rsidRPr="00062F8C">
        <w:t>of</w:t>
      </w:r>
      <w:r w:rsidR="00062F8C" w:rsidRPr="00062F8C">
        <w:rPr>
          <w:spacing w:val="-3"/>
        </w:rPr>
        <w:t xml:space="preserve"> </w:t>
      </w:r>
      <w:r w:rsidR="00062F8C" w:rsidRPr="00062F8C">
        <w:t>the</w:t>
      </w:r>
      <w:r w:rsidR="00062F8C" w:rsidRPr="00062F8C">
        <w:rPr>
          <w:spacing w:val="-4"/>
        </w:rPr>
        <w:t xml:space="preserve"> </w:t>
      </w:r>
      <w:r w:rsidR="00062F8C" w:rsidRPr="00062F8C">
        <w:rPr>
          <w:spacing w:val="-1"/>
        </w:rPr>
        <w:t>workday.</w:t>
      </w:r>
      <w:r w:rsidR="00062F8C" w:rsidRPr="00062F8C">
        <w:rPr>
          <w:spacing w:val="53"/>
        </w:rPr>
        <w:t xml:space="preserve"> </w:t>
      </w:r>
      <w:r w:rsidR="00062F8C" w:rsidRPr="00062F8C">
        <w:rPr>
          <w:spacing w:val="-1"/>
        </w:rPr>
        <w:t>Do</w:t>
      </w:r>
      <w:r w:rsidR="00062F8C" w:rsidRPr="00062F8C">
        <w:rPr>
          <w:spacing w:val="-4"/>
        </w:rPr>
        <w:t xml:space="preserve"> </w:t>
      </w:r>
      <w:r w:rsidR="00062F8C" w:rsidRPr="00062F8C">
        <w:t>not</w:t>
      </w:r>
      <w:r w:rsidR="00062F8C" w:rsidRPr="00062F8C">
        <w:rPr>
          <w:spacing w:val="-3"/>
        </w:rPr>
        <w:t xml:space="preserve"> </w:t>
      </w:r>
      <w:r w:rsidR="00062F8C" w:rsidRPr="00062F8C">
        <w:t>consider</w:t>
      </w:r>
      <w:r w:rsidR="00062F8C" w:rsidRPr="00062F8C">
        <w:rPr>
          <w:spacing w:val="-4"/>
        </w:rPr>
        <w:t xml:space="preserve"> </w:t>
      </w:r>
      <w:r w:rsidR="00062F8C" w:rsidRPr="00062F8C">
        <w:t>drying</w:t>
      </w:r>
      <w:r w:rsidR="00062F8C" w:rsidRPr="00062F8C">
        <w:rPr>
          <w:w w:val="99"/>
        </w:rPr>
        <w:t xml:space="preserve"> </w:t>
      </w:r>
      <w:r w:rsidR="00062F8C" w:rsidRPr="00062F8C">
        <w:t>days</w:t>
      </w:r>
      <w:r w:rsidR="00062F8C" w:rsidRPr="00062F8C">
        <w:rPr>
          <w:spacing w:val="-5"/>
        </w:rPr>
        <w:t xml:space="preserve"> </w:t>
      </w:r>
      <w:r w:rsidR="00062F8C" w:rsidRPr="00062F8C">
        <w:rPr>
          <w:spacing w:val="-1"/>
        </w:rPr>
        <w:t>when</w:t>
      </w:r>
      <w:r w:rsidR="00062F8C" w:rsidRPr="00062F8C">
        <w:rPr>
          <w:spacing w:val="-5"/>
        </w:rPr>
        <w:t xml:space="preserve"> </w:t>
      </w:r>
      <w:r w:rsidR="00062F8C" w:rsidRPr="00062F8C">
        <w:t>critical</w:t>
      </w:r>
      <w:r w:rsidR="00062F8C" w:rsidRPr="00062F8C">
        <w:rPr>
          <w:spacing w:val="-6"/>
        </w:rPr>
        <w:t xml:space="preserve"> </w:t>
      </w:r>
      <w:r w:rsidR="00062F8C" w:rsidRPr="00062F8C">
        <w:t>activities</w:t>
      </w:r>
      <w:r w:rsidR="00062F8C" w:rsidRPr="00062F8C">
        <w:rPr>
          <w:spacing w:val="-5"/>
        </w:rPr>
        <w:t xml:space="preserve"> </w:t>
      </w:r>
      <w:r w:rsidR="00062F8C" w:rsidRPr="00062F8C">
        <w:t>can</w:t>
      </w:r>
      <w:r w:rsidR="00062F8C" w:rsidRPr="00062F8C">
        <w:rPr>
          <w:spacing w:val="-6"/>
        </w:rPr>
        <w:t xml:space="preserve"> </w:t>
      </w:r>
      <w:r w:rsidR="00062F8C" w:rsidRPr="00062F8C">
        <w:t>be</w:t>
      </w:r>
      <w:r w:rsidR="00062F8C" w:rsidRPr="00062F8C">
        <w:rPr>
          <w:spacing w:val="-5"/>
        </w:rPr>
        <w:t xml:space="preserve"> </w:t>
      </w:r>
      <w:r w:rsidR="00062F8C" w:rsidRPr="00062F8C">
        <w:rPr>
          <w:spacing w:val="-1"/>
        </w:rPr>
        <w:t>performed</w:t>
      </w:r>
      <w:r w:rsidR="00062F8C" w:rsidRPr="00062F8C">
        <w:rPr>
          <w:spacing w:val="-6"/>
        </w:rPr>
        <w:t xml:space="preserve"> </w:t>
      </w:r>
      <w:r w:rsidR="00062F8C" w:rsidRPr="00062F8C">
        <w:rPr>
          <w:spacing w:val="-1"/>
        </w:rPr>
        <w:t>immediately</w:t>
      </w:r>
      <w:r w:rsidR="00062F8C" w:rsidRPr="00062F8C">
        <w:rPr>
          <w:spacing w:val="-4"/>
        </w:rPr>
        <w:t xml:space="preserve"> </w:t>
      </w:r>
      <w:r w:rsidR="00062F8C" w:rsidRPr="00062F8C">
        <w:t>after</w:t>
      </w:r>
      <w:r w:rsidR="00062F8C" w:rsidRPr="00062F8C">
        <w:rPr>
          <w:spacing w:val="-6"/>
        </w:rPr>
        <w:t xml:space="preserve"> </w:t>
      </w:r>
      <w:r w:rsidR="00062F8C" w:rsidRPr="00062F8C">
        <w:t>weather</w:t>
      </w:r>
      <w:r w:rsidR="00062F8C" w:rsidRPr="00062F8C">
        <w:rPr>
          <w:spacing w:val="-5"/>
        </w:rPr>
        <w:t xml:space="preserve"> </w:t>
      </w:r>
      <w:r w:rsidR="00062F8C" w:rsidRPr="00062F8C">
        <w:t>days.</w:t>
      </w:r>
      <w:r w:rsidR="00062F8C" w:rsidRPr="00062F8C">
        <w:rPr>
          <w:spacing w:val="-6"/>
        </w:rPr>
        <w:t xml:space="preserve"> </w:t>
      </w:r>
      <w:r w:rsidR="00062F8C" w:rsidRPr="00062F8C">
        <w:t>Do</w:t>
      </w:r>
      <w:r w:rsidR="00062F8C" w:rsidRPr="00062F8C">
        <w:rPr>
          <w:spacing w:val="-5"/>
        </w:rPr>
        <w:t xml:space="preserve"> </w:t>
      </w:r>
      <w:r w:rsidR="00062F8C" w:rsidRPr="00062F8C">
        <w:t>not</w:t>
      </w:r>
      <w:r w:rsidR="00062F8C" w:rsidRPr="00062F8C">
        <w:rPr>
          <w:spacing w:val="33"/>
          <w:w w:val="99"/>
        </w:rPr>
        <w:t xml:space="preserve"> </w:t>
      </w:r>
      <w:r w:rsidR="00062F8C" w:rsidRPr="00062F8C">
        <w:t>consider</w:t>
      </w:r>
      <w:r w:rsidR="00062F8C" w:rsidRPr="00062F8C">
        <w:rPr>
          <w:spacing w:val="-5"/>
        </w:rPr>
        <w:t xml:space="preserve"> </w:t>
      </w:r>
      <w:r w:rsidR="00062F8C" w:rsidRPr="00062F8C">
        <w:t>drying</w:t>
      </w:r>
      <w:r w:rsidR="00062F8C" w:rsidRPr="00062F8C">
        <w:rPr>
          <w:spacing w:val="-4"/>
        </w:rPr>
        <w:t xml:space="preserve"> </w:t>
      </w:r>
      <w:r w:rsidR="00062F8C" w:rsidRPr="00062F8C">
        <w:t>days</w:t>
      </w:r>
      <w:r w:rsidR="00062F8C" w:rsidRPr="00062F8C">
        <w:rPr>
          <w:spacing w:val="-4"/>
        </w:rPr>
        <w:t xml:space="preserve"> </w:t>
      </w:r>
      <w:r w:rsidR="00062F8C" w:rsidRPr="00062F8C">
        <w:t>if</w:t>
      </w:r>
      <w:r w:rsidR="00062F8C" w:rsidRPr="00062F8C">
        <w:rPr>
          <w:spacing w:val="-4"/>
        </w:rPr>
        <w:t xml:space="preserve"> </w:t>
      </w:r>
      <w:r w:rsidR="00062F8C" w:rsidRPr="00062F8C">
        <w:t>they</w:t>
      </w:r>
      <w:r w:rsidR="00062F8C" w:rsidRPr="00062F8C">
        <w:rPr>
          <w:spacing w:val="-5"/>
        </w:rPr>
        <w:t xml:space="preserve"> </w:t>
      </w:r>
      <w:r w:rsidR="00062F8C" w:rsidRPr="00062F8C">
        <w:t>fall</w:t>
      </w:r>
      <w:r w:rsidR="00062F8C" w:rsidRPr="00062F8C">
        <w:rPr>
          <w:spacing w:val="-3"/>
        </w:rPr>
        <w:t xml:space="preserve"> </w:t>
      </w:r>
      <w:r w:rsidR="00062F8C" w:rsidRPr="00062F8C">
        <w:t>on</w:t>
      </w:r>
      <w:r w:rsidR="00062F8C" w:rsidRPr="00062F8C">
        <w:rPr>
          <w:spacing w:val="-4"/>
        </w:rPr>
        <w:t xml:space="preserve"> </w:t>
      </w:r>
      <w:r w:rsidR="00062F8C" w:rsidRPr="00062F8C">
        <w:t>scheduled</w:t>
      </w:r>
      <w:r w:rsidR="00062F8C" w:rsidRPr="00062F8C">
        <w:rPr>
          <w:spacing w:val="-5"/>
        </w:rPr>
        <w:t xml:space="preserve"> </w:t>
      </w:r>
      <w:r w:rsidR="00062F8C" w:rsidRPr="00062F8C">
        <w:rPr>
          <w:spacing w:val="-1"/>
        </w:rPr>
        <w:t>non-work</w:t>
      </w:r>
      <w:r w:rsidR="00062F8C" w:rsidRPr="00062F8C">
        <w:rPr>
          <w:spacing w:val="-5"/>
        </w:rPr>
        <w:t xml:space="preserve"> </w:t>
      </w:r>
      <w:r w:rsidR="00062F8C" w:rsidRPr="00062F8C">
        <w:rPr>
          <w:spacing w:val="-1"/>
        </w:rPr>
        <w:t>days</w:t>
      </w:r>
      <w:r w:rsidR="00062F8C" w:rsidRPr="00062F8C">
        <w:rPr>
          <w:spacing w:val="-5"/>
        </w:rPr>
        <w:t xml:space="preserve"> </w:t>
      </w:r>
      <w:r w:rsidR="00062F8C" w:rsidRPr="00062F8C">
        <w:rPr>
          <w:spacing w:val="-1"/>
        </w:rPr>
        <w:t>within</w:t>
      </w:r>
      <w:r w:rsidR="00062F8C" w:rsidRPr="00062F8C">
        <w:rPr>
          <w:spacing w:val="-4"/>
        </w:rPr>
        <w:t xml:space="preserve"> </w:t>
      </w:r>
      <w:r w:rsidR="00062F8C" w:rsidRPr="00062F8C">
        <w:t>the</w:t>
      </w:r>
      <w:r w:rsidR="00062F8C" w:rsidRPr="00062F8C">
        <w:rPr>
          <w:spacing w:val="-4"/>
        </w:rPr>
        <w:t xml:space="preserve"> </w:t>
      </w:r>
      <w:r w:rsidR="00062F8C" w:rsidRPr="00062F8C">
        <w:t>contract</w:t>
      </w:r>
      <w:r w:rsidR="00062F8C" w:rsidRPr="00062F8C">
        <w:rPr>
          <w:spacing w:val="-5"/>
        </w:rPr>
        <w:t xml:space="preserve"> </w:t>
      </w:r>
      <w:r w:rsidR="00062F8C" w:rsidRPr="00062F8C">
        <w:t>or the</w:t>
      </w:r>
      <w:r w:rsidR="00062F8C" w:rsidRPr="00062F8C">
        <w:rPr>
          <w:spacing w:val="-13"/>
        </w:rPr>
        <w:t xml:space="preserve"> </w:t>
      </w:r>
      <w:r w:rsidR="00062F8C" w:rsidRPr="00062F8C">
        <w:t>construction</w:t>
      </w:r>
      <w:r w:rsidR="00062F8C" w:rsidRPr="00062F8C">
        <w:rPr>
          <w:spacing w:val="-13"/>
        </w:rPr>
        <w:t xml:space="preserve"> </w:t>
      </w:r>
      <w:r w:rsidR="00062F8C" w:rsidRPr="00062F8C">
        <w:rPr>
          <w:spacing w:val="-1"/>
        </w:rPr>
        <w:t>schedule.</w:t>
      </w:r>
    </w:p>
    <w:p w14:paraId="228BDBB7" w14:textId="7643CC44" w:rsidR="00062F8C" w:rsidRPr="00062F8C" w:rsidRDefault="00AA6DAA" w:rsidP="00AA6DAA">
      <w:pPr>
        <w:tabs>
          <w:tab w:val="left" w:pos="1200"/>
        </w:tabs>
        <w:kinsoku w:val="0"/>
        <w:overflowPunct w:val="0"/>
        <w:autoSpaceDE w:val="0"/>
        <w:autoSpaceDN w:val="0"/>
        <w:adjustRightInd w:val="0"/>
        <w:spacing w:after="160"/>
        <w:ind w:left="720" w:right="360"/>
      </w:pPr>
      <w:r>
        <w:rPr>
          <w:b/>
          <w:bCs/>
        </w:rPr>
        <w:t xml:space="preserve">(4) </w:t>
      </w:r>
      <w:r w:rsidR="00062F8C" w:rsidRPr="00062F8C">
        <w:rPr>
          <w:b/>
          <w:bCs/>
        </w:rPr>
        <w:t>Work</w:t>
      </w:r>
      <w:r w:rsidR="00062F8C" w:rsidRPr="00062F8C">
        <w:rPr>
          <w:b/>
          <w:bCs/>
          <w:spacing w:val="-5"/>
        </w:rPr>
        <w:t xml:space="preserve"> </w:t>
      </w:r>
      <w:r w:rsidR="00062F8C" w:rsidRPr="00062F8C">
        <w:rPr>
          <w:b/>
          <w:bCs/>
          <w:spacing w:val="-1"/>
        </w:rPr>
        <w:t>Day</w:t>
      </w:r>
      <w:r w:rsidR="00062F8C" w:rsidRPr="00062F8C">
        <w:rPr>
          <w:spacing w:val="-1"/>
        </w:rPr>
        <w:t>.</w:t>
      </w:r>
      <w:r w:rsidR="00062F8C" w:rsidRPr="00062F8C">
        <w:rPr>
          <w:spacing w:val="54"/>
        </w:rPr>
        <w:t xml:space="preserve"> </w:t>
      </w:r>
      <w:r w:rsidR="00062F8C" w:rsidRPr="00062F8C">
        <w:t>A</w:t>
      </w:r>
      <w:r w:rsidR="00062F8C" w:rsidRPr="00062F8C">
        <w:rPr>
          <w:spacing w:val="-3"/>
        </w:rPr>
        <w:t xml:space="preserve"> </w:t>
      </w:r>
      <w:r w:rsidR="00062F8C" w:rsidRPr="00062F8C">
        <w:t>day</w:t>
      </w:r>
      <w:r w:rsidR="00062F8C" w:rsidRPr="00062F8C">
        <w:rPr>
          <w:spacing w:val="-3"/>
        </w:rPr>
        <w:t xml:space="preserve"> </w:t>
      </w:r>
      <w:r w:rsidR="00062F8C" w:rsidRPr="00062F8C">
        <w:t>described</w:t>
      </w:r>
      <w:r w:rsidR="00062F8C" w:rsidRPr="00062F8C">
        <w:rPr>
          <w:spacing w:val="-4"/>
        </w:rPr>
        <w:t xml:space="preserve"> </w:t>
      </w:r>
      <w:r w:rsidR="00062F8C" w:rsidRPr="00062F8C">
        <w:rPr>
          <w:spacing w:val="-1"/>
        </w:rPr>
        <w:t>under</w:t>
      </w:r>
      <w:r w:rsidR="00062F8C" w:rsidRPr="00062F8C">
        <w:rPr>
          <w:spacing w:val="-3"/>
        </w:rPr>
        <w:t xml:space="preserve"> </w:t>
      </w:r>
      <w:r w:rsidR="00062F8C" w:rsidRPr="00062F8C">
        <w:t>Subsections</w:t>
      </w:r>
      <w:r w:rsidR="00062F8C" w:rsidRPr="00062F8C">
        <w:rPr>
          <w:spacing w:val="-3"/>
        </w:rPr>
        <w:t xml:space="preserve"> </w:t>
      </w:r>
      <w:r w:rsidR="00062F8C" w:rsidRPr="00062F8C">
        <w:t>155.05</w:t>
      </w:r>
      <w:r w:rsidR="00062F8C" w:rsidRPr="00062F8C">
        <w:rPr>
          <w:spacing w:val="-3"/>
        </w:rPr>
        <w:t xml:space="preserve"> </w:t>
      </w:r>
      <w:r w:rsidR="00062F8C" w:rsidRPr="00062F8C">
        <w:rPr>
          <w:spacing w:val="-1"/>
        </w:rPr>
        <w:t>(a)(2)(</w:t>
      </w:r>
      <w:r w:rsidR="00062F8C" w:rsidRPr="00062F8C">
        <w:rPr>
          <w:i/>
          <w:iCs/>
          <w:spacing w:val="-1"/>
        </w:rPr>
        <w:t>e</w:t>
      </w:r>
      <w:r w:rsidR="00062F8C" w:rsidRPr="00062F8C">
        <w:rPr>
          <w:spacing w:val="-1"/>
        </w:rPr>
        <w:t>)</w:t>
      </w:r>
      <w:r w:rsidR="00062F8C" w:rsidRPr="00062F8C">
        <w:rPr>
          <w:spacing w:val="-4"/>
        </w:rPr>
        <w:t xml:space="preserve"> </w:t>
      </w:r>
      <w:r w:rsidR="00062F8C" w:rsidRPr="00062F8C">
        <w:t>or</w:t>
      </w:r>
      <w:r w:rsidR="00062F8C" w:rsidRPr="00062F8C">
        <w:rPr>
          <w:spacing w:val="-5"/>
        </w:rPr>
        <w:t xml:space="preserve"> </w:t>
      </w:r>
      <w:r w:rsidR="00062F8C" w:rsidRPr="00062F8C">
        <w:t>155.05</w:t>
      </w:r>
      <w:r w:rsidR="00062F8C" w:rsidRPr="00062F8C">
        <w:rPr>
          <w:spacing w:val="29"/>
        </w:rPr>
        <w:t xml:space="preserve"> </w:t>
      </w:r>
      <w:r w:rsidR="00062F8C" w:rsidRPr="00062F8C">
        <w:rPr>
          <w:spacing w:val="-1"/>
        </w:rPr>
        <w:t>(b)(4)(</w:t>
      </w:r>
      <w:r w:rsidR="00062F8C" w:rsidRPr="00062F8C">
        <w:rPr>
          <w:i/>
          <w:iCs/>
          <w:spacing w:val="-1"/>
        </w:rPr>
        <w:t>e</w:t>
      </w:r>
      <w:r w:rsidR="00062F8C" w:rsidRPr="00062F8C">
        <w:rPr>
          <w:spacing w:val="-1"/>
        </w:rPr>
        <w:t>)</w:t>
      </w:r>
      <w:r w:rsidR="00062F8C" w:rsidRPr="00062F8C">
        <w:rPr>
          <w:spacing w:val="-8"/>
        </w:rPr>
        <w:t xml:space="preserve"> </w:t>
      </w:r>
      <w:r w:rsidR="00062F8C" w:rsidRPr="00062F8C">
        <w:t>in</w:t>
      </w:r>
      <w:r w:rsidR="00062F8C" w:rsidRPr="00062F8C">
        <w:rPr>
          <w:spacing w:val="-7"/>
        </w:rPr>
        <w:t xml:space="preserve"> </w:t>
      </w:r>
      <w:r w:rsidR="00062F8C" w:rsidRPr="00062F8C">
        <w:t>the</w:t>
      </w:r>
      <w:r w:rsidR="00062F8C" w:rsidRPr="00062F8C">
        <w:rPr>
          <w:spacing w:val="-7"/>
        </w:rPr>
        <w:t xml:space="preserve"> </w:t>
      </w:r>
      <w:r w:rsidR="00062F8C" w:rsidRPr="00062F8C">
        <w:rPr>
          <w:spacing w:val="-1"/>
        </w:rPr>
        <w:t>Contractor’s</w:t>
      </w:r>
      <w:r w:rsidR="00062F8C" w:rsidRPr="00062F8C">
        <w:rPr>
          <w:spacing w:val="-7"/>
        </w:rPr>
        <w:t xml:space="preserve"> </w:t>
      </w:r>
      <w:r w:rsidR="00062F8C" w:rsidRPr="00062F8C">
        <w:rPr>
          <w:spacing w:val="-1"/>
        </w:rPr>
        <w:t>Baseline</w:t>
      </w:r>
      <w:r w:rsidR="00062F8C" w:rsidRPr="00062F8C">
        <w:rPr>
          <w:spacing w:val="-7"/>
        </w:rPr>
        <w:t xml:space="preserve"> </w:t>
      </w:r>
      <w:r w:rsidR="00062F8C" w:rsidRPr="00062F8C">
        <w:rPr>
          <w:spacing w:val="-1"/>
        </w:rPr>
        <w:t>Construction</w:t>
      </w:r>
      <w:r w:rsidR="00062F8C" w:rsidRPr="00062F8C">
        <w:rPr>
          <w:spacing w:val="-6"/>
        </w:rPr>
        <w:t xml:space="preserve"> </w:t>
      </w:r>
      <w:r w:rsidR="00062F8C" w:rsidRPr="00062F8C">
        <w:rPr>
          <w:spacing w:val="-1"/>
        </w:rPr>
        <w:t>Schedule,</w:t>
      </w:r>
      <w:r w:rsidR="00062F8C" w:rsidRPr="00062F8C">
        <w:rPr>
          <w:spacing w:val="-7"/>
        </w:rPr>
        <w:t xml:space="preserve"> </w:t>
      </w:r>
      <w:r w:rsidR="00062F8C" w:rsidRPr="00062F8C">
        <w:t>are</w:t>
      </w:r>
      <w:r w:rsidR="00062F8C" w:rsidRPr="00062F8C">
        <w:rPr>
          <w:spacing w:val="-7"/>
        </w:rPr>
        <w:t xml:space="preserve"> </w:t>
      </w:r>
      <w:r w:rsidR="00062F8C" w:rsidRPr="00062F8C">
        <w:t>not</w:t>
      </w:r>
      <w:r w:rsidR="00062F8C" w:rsidRPr="00062F8C">
        <w:rPr>
          <w:spacing w:val="-8"/>
        </w:rPr>
        <w:t xml:space="preserve"> </w:t>
      </w:r>
      <w:r w:rsidR="00062F8C" w:rsidRPr="00062F8C">
        <w:t>excluded</w:t>
      </w:r>
      <w:r w:rsidR="00062F8C" w:rsidRPr="00062F8C">
        <w:rPr>
          <w:spacing w:val="-7"/>
        </w:rPr>
        <w:t xml:space="preserve"> </w:t>
      </w:r>
      <w:r w:rsidR="00062F8C" w:rsidRPr="00062F8C">
        <w:t>from</w:t>
      </w:r>
      <w:r w:rsidR="00062F8C" w:rsidRPr="00062F8C">
        <w:rPr>
          <w:spacing w:val="41"/>
          <w:w w:val="99"/>
        </w:rPr>
        <w:t xml:space="preserve"> </w:t>
      </w:r>
      <w:r w:rsidR="00062F8C" w:rsidRPr="00062F8C">
        <w:rPr>
          <w:spacing w:val="-1"/>
        </w:rPr>
        <w:t>work</w:t>
      </w:r>
      <w:r w:rsidR="00062F8C" w:rsidRPr="00062F8C">
        <w:rPr>
          <w:spacing w:val="-4"/>
        </w:rPr>
        <w:t xml:space="preserve"> </w:t>
      </w:r>
      <w:r w:rsidR="00062F8C" w:rsidRPr="00062F8C">
        <w:t>by</w:t>
      </w:r>
      <w:r w:rsidR="00062F8C" w:rsidRPr="00062F8C">
        <w:rPr>
          <w:spacing w:val="53"/>
        </w:rPr>
        <w:t xml:space="preserve"> </w:t>
      </w:r>
      <w:r w:rsidR="00062F8C" w:rsidRPr="00062F8C">
        <w:t>the</w:t>
      </w:r>
      <w:r w:rsidR="00062F8C" w:rsidRPr="00062F8C">
        <w:rPr>
          <w:spacing w:val="-5"/>
        </w:rPr>
        <w:t xml:space="preserve"> </w:t>
      </w:r>
      <w:r w:rsidR="00062F8C" w:rsidRPr="00062F8C">
        <w:t>contract,</w:t>
      </w:r>
      <w:r w:rsidR="00062F8C" w:rsidRPr="00062F8C">
        <w:rPr>
          <w:spacing w:val="-4"/>
        </w:rPr>
        <w:t xml:space="preserve"> </w:t>
      </w:r>
      <w:r w:rsidR="00062F8C" w:rsidRPr="00062F8C">
        <w:t>or</w:t>
      </w:r>
      <w:r w:rsidR="00062F8C" w:rsidRPr="00062F8C">
        <w:rPr>
          <w:spacing w:val="-4"/>
        </w:rPr>
        <w:t xml:space="preserve"> </w:t>
      </w:r>
      <w:r w:rsidR="00062F8C" w:rsidRPr="00062F8C">
        <w:t>are</w:t>
      </w:r>
      <w:r w:rsidR="00062F8C" w:rsidRPr="00062F8C">
        <w:rPr>
          <w:spacing w:val="-4"/>
        </w:rPr>
        <w:t xml:space="preserve"> </w:t>
      </w:r>
      <w:r w:rsidR="00062F8C" w:rsidRPr="00062F8C">
        <w:t>not</w:t>
      </w:r>
      <w:r w:rsidR="00062F8C" w:rsidRPr="00062F8C">
        <w:rPr>
          <w:spacing w:val="-5"/>
        </w:rPr>
        <w:t xml:space="preserve"> </w:t>
      </w:r>
      <w:r w:rsidR="00062F8C" w:rsidRPr="00062F8C">
        <w:t>considered</w:t>
      </w:r>
      <w:r w:rsidR="00062F8C" w:rsidRPr="00062F8C">
        <w:rPr>
          <w:spacing w:val="-4"/>
        </w:rPr>
        <w:t xml:space="preserve"> </w:t>
      </w:r>
      <w:r w:rsidR="00062F8C" w:rsidRPr="00062F8C">
        <w:t>as</w:t>
      </w:r>
      <w:r w:rsidR="00062F8C" w:rsidRPr="00062F8C">
        <w:rPr>
          <w:spacing w:val="-4"/>
        </w:rPr>
        <w:t xml:space="preserve"> </w:t>
      </w:r>
      <w:r w:rsidR="00062F8C" w:rsidRPr="00062F8C">
        <w:t>a</w:t>
      </w:r>
      <w:r w:rsidR="00062F8C" w:rsidRPr="00062F8C">
        <w:rPr>
          <w:spacing w:val="-4"/>
        </w:rPr>
        <w:t xml:space="preserve"> </w:t>
      </w:r>
      <w:r w:rsidR="00062F8C" w:rsidRPr="00062F8C">
        <w:rPr>
          <w:spacing w:val="-1"/>
        </w:rPr>
        <w:t>non-work</w:t>
      </w:r>
      <w:r w:rsidR="00062F8C" w:rsidRPr="00062F8C">
        <w:rPr>
          <w:spacing w:val="-5"/>
        </w:rPr>
        <w:t xml:space="preserve"> </w:t>
      </w:r>
      <w:r w:rsidR="00062F8C" w:rsidRPr="00062F8C">
        <w:rPr>
          <w:spacing w:val="-1"/>
        </w:rPr>
        <w:t>day</w:t>
      </w:r>
      <w:r w:rsidR="00062F8C" w:rsidRPr="00062F8C">
        <w:rPr>
          <w:spacing w:val="-3"/>
        </w:rPr>
        <w:t xml:space="preserve"> </w:t>
      </w:r>
      <w:r w:rsidR="00062F8C" w:rsidRPr="00062F8C">
        <w:t>in</w:t>
      </w:r>
      <w:r w:rsidR="00062F8C" w:rsidRPr="00062F8C">
        <w:rPr>
          <w:spacing w:val="-4"/>
        </w:rPr>
        <w:t xml:space="preserve"> </w:t>
      </w:r>
      <w:r w:rsidR="00062F8C" w:rsidRPr="00062F8C">
        <w:t>the</w:t>
      </w:r>
      <w:r w:rsidR="00062F8C" w:rsidRPr="00062F8C">
        <w:rPr>
          <w:spacing w:val="-4"/>
        </w:rPr>
        <w:t xml:space="preserve"> </w:t>
      </w:r>
      <w:r w:rsidR="00062F8C" w:rsidRPr="00062F8C">
        <w:t>construction</w:t>
      </w:r>
      <w:r w:rsidR="00062F8C" w:rsidRPr="00062F8C">
        <w:rPr>
          <w:spacing w:val="29"/>
          <w:w w:val="99"/>
        </w:rPr>
        <w:t xml:space="preserve"> </w:t>
      </w:r>
      <w:r w:rsidR="00062F8C" w:rsidRPr="00062F8C">
        <w:rPr>
          <w:spacing w:val="-1"/>
        </w:rPr>
        <w:t>schedule.</w:t>
      </w:r>
    </w:p>
    <w:p w14:paraId="6A78B58C" w14:textId="756D98E4" w:rsidR="00062F8C" w:rsidRPr="00062F8C" w:rsidRDefault="00AA6DAA" w:rsidP="00AA6DAA">
      <w:pPr>
        <w:tabs>
          <w:tab w:val="left" w:pos="1200"/>
        </w:tabs>
        <w:kinsoku w:val="0"/>
        <w:overflowPunct w:val="0"/>
        <w:autoSpaceDE w:val="0"/>
        <w:autoSpaceDN w:val="0"/>
        <w:adjustRightInd w:val="0"/>
        <w:spacing w:after="160"/>
        <w:ind w:left="720" w:right="259"/>
      </w:pPr>
      <w:r>
        <w:rPr>
          <w:b/>
          <w:bCs/>
          <w:spacing w:val="-1"/>
        </w:rPr>
        <w:t xml:space="preserve">(5) </w:t>
      </w:r>
      <w:r w:rsidR="00062F8C" w:rsidRPr="00062F8C">
        <w:rPr>
          <w:b/>
          <w:bCs/>
          <w:spacing w:val="-1"/>
        </w:rPr>
        <w:t>Unusually</w:t>
      </w:r>
      <w:r w:rsidR="00062F8C" w:rsidRPr="00062F8C">
        <w:rPr>
          <w:b/>
          <w:bCs/>
          <w:spacing w:val="-5"/>
        </w:rPr>
        <w:t xml:space="preserve"> </w:t>
      </w:r>
      <w:r w:rsidR="00062F8C" w:rsidRPr="00062F8C">
        <w:rPr>
          <w:b/>
          <w:bCs/>
          <w:spacing w:val="-1"/>
        </w:rPr>
        <w:t>Severe</w:t>
      </w:r>
      <w:r w:rsidR="00062F8C" w:rsidRPr="00062F8C">
        <w:rPr>
          <w:b/>
          <w:bCs/>
          <w:spacing w:val="-4"/>
        </w:rPr>
        <w:t xml:space="preserve"> </w:t>
      </w:r>
      <w:r w:rsidR="00062F8C" w:rsidRPr="00062F8C">
        <w:rPr>
          <w:b/>
          <w:bCs/>
        </w:rPr>
        <w:t>Weather</w:t>
      </w:r>
      <w:r w:rsidR="00062F8C" w:rsidRPr="00062F8C">
        <w:rPr>
          <w:b/>
          <w:bCs/>
          <w:spacing w:val="-5"/>
        </w:rPr>
        <w:t xml:space="preserve"> </w:t>
      </w:r>
      <w:r w:rsidR="00062F8C" w:rsidRPr="00062F8C">
        <w:rPr>
          <w:b/>
          <w:bCs/>
        </w:rPr>
        <w:t>Day</w:t>
      </w:r>
      <w:r w:rsidR="00062F8C" w:rsidRPr="00062F8C">
        <w:t xml:space="preserve">. </w:t>
      </w:r>
      <w:r w:rsidR="00062F8C" w:rsidRPr="00062F8C">
        <w:rPr>
          <w:spacing w:val="48"/>
        </w:rPr>
        <w:t xml:space="preserve"> </w:t>
      </w:r>
      <w:r w:rsidR="00062F8C" w:rsidRPr="00062F8C">
        <w:t>The</w:t>
      </w:r>
      <w:r w:rsidR="00062F8C" w:rsidRPr="00062F8C">
        <w:rPr>
          <w:spacing w:val="-5"/>
        </w:rPr>
        <w:t xml:space="preserve"> </w:t>
      </w:r>
      <w:r w:rsidR="00062F8C" w:rsidRPr="00062F8C">
        <w:t>number</w:t>
      </w:r>
      <w:r w:rsidR="00062F8C" w:rsidRPr="00062F8C">
        <w:rPr>
          <w:spacing w:val="-4"/>
        </w:rPr>
        <w:t xml:space="preserve"> </w:t>
      </w:r>
      <w:r w:rsidR="00062F8C" w:rsidRPr="00062F8C">
        <w:t>of</w:t>
      </w:r>
      <w:r w:rsidR="00062F8C" w:rsidRPr="00062F8C">
        <w:rPr>
          <w:spacing w:val="-5"/>
        </w:rPr>
        <w:t xml:space="preserve"> </w:t>
      </w:r>
      <w:r w:rsidR="00062F8C" w:rsidRPr="00062F8C">
        <w:t>approved</w:t>
      </w:r>
      <w:r w:rsidR="00062F8C" w:rsidRPr="00062F8C">
        <w:rPr>
          <w:spacing w:val="-5"/>
        </w:rPr>
        <w:t xml:space="preserve"> </w:t>
      </w:r>
      <w:r w:rsidR="00062F8C" w:rsidRPr="00062F8C">
        <w:rPr>
          <w:spacing w:val="-1"/>
        </w:rPr>
        <w:t>scheduled</w:t>
      </w:r>
      <w:r w:rsidR="00062F8C" w:rsidRPr="00062F8C">
        <w:rPr>
          <w:spacing w:val="-4"/>
        </w:rPr>
        <w:t xml:space="preserve"> </w:t>
      </w:r>
      <w:r w:rsidR="00062F8C" w:rsidRPr="00062F8C">
        <w:rPr>
          <w:spacing w:val="-1"/>
        </w:rPr>
        <w:t>work</w:t>
      </w:r>
      <w:r w:rsidR="00062F8C" w:rsidRPr="00062F8C">
        <w:rPr>
          <w:spacing w:val="23"/>
        </w:rPr>
        <w:t xml:space="preserve"> </w:t>
      </w:r>
      <w:r w:rsidR="00062F8C" w:rsidRPr="00062F8C">
        <w:t>days</w:t>
      </w:r>
      <w:r w:rsidR="00062F8C" w:rsidRPr="00062F8C">
        <w:rPr>
          <w:spacing w:val="-7"/>
        </w:rPr>
        <w:t xml:space="preserve"> </w:t>
      </w:r>
      <w:r w:rsidR="001D18B6">
        <w:rPr>
          <w:spacing w:val="-7"/>
        </w:rPr>
        <w:t xml:space="preserve">affected by weather that are </w:t>
      </w:r>
      <w:r w:rsidR="00062F8C" w:rsidRPr="00062F8C">
        <w:t>greater</w:t>
      </w:r>
      <w:r w:rsidR="00062F8C" w:rsidRPr="00062F8C">
        <w:rPr>
          <w:spacing w:val="-7"/>
        </w:rPr>
        <w:t xml:space="preserve"> </w:t>
      </w:r>
      <w:r w:rsidR="00062F8C" w:rsidRPr="00062F8C">
        <w:t>than</w:t>
      </w:r>
      <w:r w:rsidR="00062F8C" w:rsidRPr="00062F8C">
        <w:rPr>
          <w:spacing w:val="-6"/>
        </w:rPr>
        <w:t xml:space="preserve"> </w:t>
      </w:r>
      <w:r w:rsidR="00062F8C" w:rsidRPr="00062F8C">
        <w:t>the</w:t>
      </w:r>
      <w:r w:rsidR="00062F8C" w:rsidRPr="00062F8C">
        <w:rPr>
          <w:spacing w:val="-7"/>
        </w:rPr>
        <w:t xml:space="preserve"> </w:t>
      </w:r>
      <w:r w:rsidR="00062F8C" w:rsidRPr="00062F8C">
        <w:t>calculated</w:t>
      </w:r>
      <w:r w:rsidR="00062F8C" w:rsidRPr="00062F8C">
        <w:rPr>
          <w:spacing w:val="-6"/>
        </w:rPr>
        <w:t xml:space="preserve"> </w:t>
      </w:r>
      <w:r w:rsidR="00062F8C" w:rsidRPr="00062F8C">
        <w:rPr>
          <w:spacing w:val="-1"/>
        </w:rPr>
        <w:t>Reasonably</w:t>
      </w:r>
      <w:r w:rsidR="00062F8C" w:rsidRPr="00062F8C">
        <w:rPr>
          <w:spacing w:val="-6"/>
        </w:rPr>
        <w:t xml:space="preserve"> </w:t>
      </w:r>
      <w:r w:rsidR="00062F8C" w:rsidRPr="00062F8C">
        <w:t>Predictable</w:t>
      </w:r>
      <w:r w:rsidR="00062F8C" w:rsidRPr="00062F8C">
        <w:rPr>
          <w:spacing w:val="-5"/>
        </w:rPr>
        <w:t xml:space="preserve"> </w:t>
      </w:r>
      <w:r w:rsidR="00062F8C" w:rsidRPr="00062F8C">
        <w:rPr>
          <w:spacing w:val="-1"/>
        </w:rPr>
        <w:t>Weather</w:t>
      </w:r>
      <w:r w:rsidR="00062F8C" w:rsidRPr="00062F8C">
        <w:rPr>
          <w:spacing w:val="-6"/>
        </w:rPr>
        <w:t xml:space="preserve"> </w:t>
      </w:r>
      <w:r w:rsidR="00062F8C" w:rsidRPr="00062F8C">
        <w:t>Days</w:t>
      </w:r>
      <w:r w:rsidR="00062F8C" w:rsidRPr="00062F8C">
        <w:rPr>
          <w:spacing w:val="-6"/>
        </w:rPr>
        <w:t xml:space="preserve"> </w:t>
      </w:r>
      <w:r w:rsidR="00062F8C" w:rsidRPr="00062F8C">
        <w:t>for</w:t>
      </w:r>
      <w:r w:rsidR="00062F8C" w:rsidRPr="00062F8C">
        <w:rPr>
          <w:spacing w:val="-5"/>
        </w:rPr>
        <w:t xml:space="preserve"> </w:t>
      </w:r>
      <w:r w:rsidR="00062F8C" w:rsidRPr="00062F8C">
        <w:t>the</w:t>
      </w:r>
      <w:r w:rsidR="00062F8C" w:rsidRPr="00062F8C">
        <w:rPr>
          <w:spacing w:val="-6"/>
        </w:rPr>
        <w:t xml:space="preserve"> </w:t>
      </w:r>
      <w:r w:rsidR="00062F8C" w:rsidRPr="00062F8C">
        <w:rPr>
          <w:spacing w:val="-1"/>
        </w:rPr>
        <w:t>month</w:t>
      </w:r>
      <w:r w:rsidR="00062F8C" w:rsidRPr="00062F8C">
        <w:rPr>
          <w:spacing w:val="33"/>
          <w:w w:val="99"/>
        </w:rPr>
        <w:t xml:space="preserve"> </w:t>
      </w:r>
      <w:r w:rsidR="00062F8C" w:rsidRPr="00062F8C">
        <w:t>in</w:t>
      </w:r>
      <w:r w:rsidR="00062F8C" w:rsidRPr="00062F8C">
        <w:rPr>
          <w:spacing w:val="-5"/>
        </w:rPr>
        <w:t xml:space="preserve"> </w:t>
      </w:r>
      <w:r w:rsidR="00062F8C" w:rsidRPr="00062F8C">
        <w:t>question.</w:t>
      </w:r>
      <w:r w:rsidR="00062F8C" w:rsidRPr="00062F8C">
        <w:rPr>
          <w:spacing w:val="-5"/>
        </w:rPr>
        <w:t xml:space="preserve"> </w:t>
      </w:r>
      <w:r w:rsidR="00062F8C" w:rsidRPr="00062F8C">
        <w:t>An</w:t>
      </w:r>
      <w:r w:rsidR="00062F8C" w:rsidRPr="00062F8C">
        <w:rPr>
          <w:spacing w:val="-5"/>
        </w:rPr>
        <w:t xml:space="preserve"> </w:t>
      </w:r>
      <w:r w:rsidR="00062F8C" w:rsidRPr="00062F8C">
        <w:t>Unusually</w:t>
      </w:r>
      <w:r w:rsidR="00062F8C" w:rsidRPr="00062F8C">
        <w:rPr>
          <w:spacing w:val="-4"/>
        </w:rPr>
        <w:t xml:space="preserve"> </w:t>
      </w:r>
      <w:r w:rsidR="00062F8C" w:rsidRPr="00062F8C">
        <w:t>Severe</w:t>
      </w:r>
      <w:r w:rsidR="00062F8C" w:rsidRPr="00062F8C">
        <w:rPr>
          <w:spacing w:val="-4"/>
        </w:rPr>
        <w:t xml:space="preserve"> </w:t>
      </w:r>
      <w:r w:rsidR="00062F8C" w:rsidRPr="00062F8C">
        <w:rPr>
          <w:spacing w:val="-1"/>
        </w:rPr>
        <w:t>Weather</w:t>
      </w:r>
      <w:r w:rsidR="00062F8C" w:rsidRPr="00062F8C">
        <w:rPr>
          <w:spacing w:val="-5"/>
        </w:rPr>
        <w:t xml:space="preserve"> </w:t>
      </w:r>
      <w:r w:rsidR="00062F8C" w:rsidRPr="00062F8C">
        <w:t>Day</w:t>
      </w:r>
      <w:r w:rsidR="00062F8C" w:rsidRPr="00062F8C">
        <w:rPr>
          <w:spacing w:val="-4"/>
        </w:rPr>
        <w:t xml:space="preserve"> </w:t>
      </w:r>
      <w:r w:rsidR="00062F8C" w:rsidRPr="00062F8C">
        <w:rPr>
          <w:spacing w:val="-1"/>
        </w:rPr>
        <w:t>will</w:t>
      </w:r>
      <w:r w:rsidR="00062F8C" w:rsidRPr="00062F8C">
        <w:rPr>
          <w:spacing w:val="-4"/>
        </w:rPr>
        <w:t xml:space="preserve"> </w:t>
      </w:r>
      <w:r w:rsidR="00062F8C" w:rsidRPr="00062F8C">
        <w:rPr>
          <w:spacing w:val="-1"/>
        </w:rPr>
        <w:t>not</w:t>
      </w:r>
      <w:r w:rsidR="00062F8C" w:rsidRPr="00062F8C">
        <w:rPr>
          <w:spacing w:val="-4"/>
        </w:rPr>
        <w:t xml:space="preserve"> </w:t>
      </w:r>
      <w:r w:rsidR="00062F8C" w:rsidRPr="00062F8C">
        <w:t>be</w:t>
      </w:r>
      <w:r w:rsidR="00062F8C" w:rsidRPr="00062F8C">
        <w:rPr>
          <w:spacing w:val="-4"/>
        </w:rPr>
        <w:t xml:space="preserve"> </w:t>
      </w:r>
      <w:r w:rsidR="00062F8C" w:rsidRPr="00062F8C">
        <w:rPr>
          <w:spacing w:val="-1"/>
        </w:rPr>
        <w:t>considered</w:t>
      </w:r>
      <w:r w:rsidR="00062F8C" w:rsidRPr="00062F8C">
        <w:rPr>
          <w:spacing w:val="-4"/>
        </w:rPr>
        <w:t xml:space="preserve"> </w:t>
      </w:r>
      <w:r w:rsidR="00062F8C" w:rsidRPr="00062F8C">
        <w:t>if</w:t>
      </w:r>
      <w:r w:rsidR="00062F8C" w:rsidRPr="00062F8C">
        <w:rPr>
          <w:spacing w:val="-4"/>
        </w:rPr>
        <w:t xml:space="preserve"> </w:t>
      </w:r>
      <w:r w:rsidR="00062F8C" w:rsidRPr="00062F8C">
        <w:t>it</w:t>
      </w:r>
      <w:r w:rsidR="00062F8C" w:rsidRPr="00062F8C">
        <w:rPr>
          <w:spacing w:val="-4"/>
        </w:rPr>
        <w:t xml:space="preserve"> </w:t>
      </w:r>
      <w:r w:rsidR="00062F8C" w:rsidRPr="00062F8C">
        <w:t>is</w:t>
      </w:r>
      <w:r w:rsidR="00062F8C" w:rsidRPr="00062F8C">
        <w:rPr>
          <w:spacing w:val="-5"/>
        </w:rPr>
        <w:t xml:space="preserve"> </w:t>
      </w:r>
      <w:r w:rsidR="00062F8C" w:rsidRPr="00062F8C">
        <w:t>a</w:t>
      </w:r>
      <w:r w:rsidR="00062F8C" w:rsidRPr="00062F8C">
        <w:rPr>
          <w:spacing w:val="35"/>
          <w:w w:val="99"/>
        </w:rPr>
        <w:t xml:space="preserve"> </w:t>
      </w:r>
      <w:r w:rsidR="00062F8C" w:rsidRPr="00062F8C">
        <w:rPr>
          <w:spacing w:val="-1"/>
        </w:rPr>
        <w:t>scheduled</w:t>
      </w:r>
      <w:r w:rsidR="00062F8C" w:rsidRPr="00062F8C">
        <w:rPr>
          <w:spacing w:val="-6"/>
        </w:rPr>
        <w:t xml:space="preserve"> </w:t>
      </w:r>
      <w:r w:rsidR="00062F8C" w:rsidRPr="00062F8C">
        <w:rPr>
          <w:spacing w:val="-1"/>
        </w:rPr>
        <w:t>non-work</w:t>
      </w:r>
      <w:r w:rsidR="00062F8C" w:rsidRPr="00062F8C">
        <w:rPr>
          <w:spacing w:val="-7"/>
        </w:rPr>
        <w:t xml:space="preserve"> </w:t>
      </w:r>
      <w:r w:rsidR="00062F8C" w:rsidRPr="00062F8C">
        <w:rPr>
          <w:spacing w:val="-1"/>
        </w:rPr>
        <w:t>day</w:t>
      </w:r>
      <w:r w:rsidR="00062F8C" w:rsidRPr="00062F8C">
        <w:rPr>
          <w:spacing w:val="-5"/>
        </w:rPr>
        <w:t xml:space="preserve"> </w:t>
      </w:r>
      <w:r w:rsidR="00062F8C" w:rsidRPr="00062F8C">
        <w:t>in</w:t>
      </w:r>
      <w:r w:rsidR="00062F8C" w:rsidRPr="00062F8C">
        <w:rPr>
          <w:spacing w:val="-7"/>
        </w:rPr>
        <w:t xml:space="preserve"> </w:t>
      </w:r>
      <w:r w:rsidR="00062F8C" w:rsidRPr="00062F8C">
        <w:t>the</w:t>
      </w:r>
      <w:r w:rsidR="00062F8C" w:rsidRPr="00062F8C">
        <w:rPr>
          <w:spacing w:val="-6"/>
        </w:rPr>
        <w:t xml:space="preserve"> </w:t>
      </w:r>
      <w:r w:rsidR="00062F8C" w:rsidRPr="00062F8C">
        <w:t>contract</w:t>
      </w:r>
      <w:r w:rsidR="00062F8C" w:rsidRPr="00062F8C">
        <w:rPr>
          <w:spacing w:val="-6"/>
        </w:rPr>
        <w:t xml:space="preserve"> </w:t>
      </w:r>
      <w:r w:rsidR="00062F8C" w:rsidRPr="00062F8C">
        <w:t>or</w:t>
      </w:r>
      <w:r w:rsidR="00062F8C" w:rsidRPr="00062F8C">
        <w:rPr>
          <w:spacing w:val="-7"/>
        </w:rPr>
        <w:t xml:space="preserve"> </w:t>
      </w:r>
      <w:r w:rsidR="00062F8C" w:rsidRPr="00062F8C">
        <w:t>the</w:t>
      </w:r>
      <w:r w:rsidR="00062F8C" w:rsidRPr="00062F8C">
        <w:rPr>
          <w:spacing w:val="-6"/>
        </w:rPr>
        <w:t xml:space="preserve"> </w:t>
      </w:r>
      <w:r w:rsidR="00062F8C" w:rsidRPr="00062F8C">
        <w:t>construction</w:t>
      </w:r>
      <w:r w:rsidR="00062F8C" w:rsidRPr="00062F8C">
        <w:rPr>
          <w:spacing w:val="-7"/>
        </w:rPr>
        <w:t xml:space="preserve"> </w:t>
      </w:r>
      <w:r w:rsidR="00062F8C" w:rsidRPr="00062F8C">
        <w:t>schedule.</w:t>
      </w:r>
    </w:p>
    <w:p w14:paraId="33D9B34C" w14:textId="0D222834" w:rsidR="00062F8C" w:rsidRPr="00062F8C" w:rsidRDefault="00AA6DAA" w:rsidP="00AA6DAA">
      <w:pPr>
        <w:tabs>
          <w:tab w:val="left" w:pos="764"/>
        </w:tabs>
        <w:kinsoku w:val="0"/>
        <w:overflowPunct w:val="0"/>
        <w:autoSpaceDE w:val="0"/>
        <w:autoSpaceDN w:val="0"/>
        <w:adjustRightInd w:val="0"/>
        <w:spacing w:after="240"/>
        <w:ind w:left="346" w:right="130"/>
      </w:pPr>
      <w:r>
        <w:rPr>
          <w:b/>
          <w:bCs/>
          <w:spacing w:val="-1"/>
        </w:rPr>
        <w:t xml:space="preserve">(b) </w:t>
      </w:r>
      <w:r w:rsidR="00062F8C" w:rsidRPr="00062F8C">
        <w:rPr>
          <w:b/>
          <w:bCs/>
          <w:spacing w:val="-1"/>
        </w:rPr>
        <w:t>Reasonably</w:t>
      </w:r>
      <w:r w:rsidR="00062F8C" w:rsidRPr="00062F8C">
        <w:rPr>
          <w:b/>
          <w:bCs/>
          <w:spacing w:val="-8"/>
        </w:rPr>
        <w:t xml:space="preserve"> </w:t>
      </w:r>
      <w:r w:rsidR="00062F8C" w:rsidRPr="00062F8C">
        <w:rPr>
          <w:b/>
          <w:bCs/>
        </w:rPr>
        <w:t>Predictable</w:t>
      </w:r>
      <w:r w:rsidR="00062F8C" w:rsidRPr="00062F8C">
        <w:rPr>
          <w:b/>
          <w:bCs/>
          <w:spacing w:val="-9"/>
        </w:rPr>
        <w:t xml:space="preserve"> </w:t>
      </w:r>
      <w:r w:rsidR="00062F8C" w:rsidRPr="00062F8C">
        <w:rPr>
          <w:b/>
          <w:bCs/>
        </w:rPr>
        <w:t>Weather</w:t>
      </w:r>
      <w:r w:rsidR="00062F8C" w:rsidRPr="00062F8C">
        <w:rPr>
          <w:b/>
          <w:bCs/>
          <w:spacing w:val="-7"/>
        </w:rPr>
        <w:t xml:space="preserve"> </w:t>
      </w:r>
      <w:r w:rsidR="00062F8C" w:rsidRPr="00062F8C">
        <w:rPr>
          <w:b/>
          <w:bCs/>
        </w:rPr>
        <w:t>Days.</w:t>
      </w:r>
      <w:r w:rsidR="00062F8C" w:rsidRPr="00062F8C">
        <w:rPr>
          <w:b/>
          <w:bCs/>
          <w:spacing w:val="42"/>
        </w:rPr>
        <w:t xml:space="preserve"> </w:t>
      </w:r>
      <w:r w:rsidR="00062F8C" w:rsidRPr="00062F8C">
        <w:rPr>
          <w:spacing w:val="-1"/>
        </w:rPr>
        <w:t>Determine</w:t>
      </w:r>
      <w:r w:rsidR="00062F8C" w:rsidRPr="00062F8C">
        <w:rPr>
          <w:spacing w:val="-8"/>
        </w:rPr>
        <w:t xml:space="preserve"> </w:t>
      </w:r>
      <w:r w:rsidR="00062F8C" w:rsidRPr="00062F8C">
        <w:t>Reasonably</w:t>
      </w:r>
      <w:r w:rsidR="00062F8C" w:rsidRPr="00062F8C">
        <w:rPr>
          <w:spacing w:val="-9"/>
        </w:rPr>
        <w:t xml:space="preserve"> </w:t>
      </w:r>
      <w:r w:rsidR="00062F8C" w:rsidRPr="00062F8C">
        <w:t>Predictable</w:t>
      </w:r>
      <w:r w:rsidR="00062F8C" w:rsidRPr="00062F8C">
        <w:rPr>
          <w:spacing w:val="-8"/>
        </w:rPr>
        <w:t xml:space="preserve"> </w:t>
      </w:r>
      <w:r w:rsidR="00062F8C" w:rsidRPr="00062F8C">
        <w:t>Weather</w:t>
      </w:r>
      <w:r w:rsidR="00062F8C" w:rsidRPr="00062F8C">
        <w:rPr>
          <w:spacing w:val="28"/>
        </w:rPr>
        <w:t xml:space="preserve"> </w:t>
      </w:r>
      <w:r w:rsidR="00062F8C" w:rsidRPr="00062F8C">
        <w:t>Days</w:t>
      </w:r>
      <w:r w:rsidR="00062F8C" w:rsidRPr="00062F8C">
        <w:rPr>
          <w:spacing w:val="-4"/>
        </w:rPr>
        <w:t xml:space="preserve"> </w:t>
      </w:r>
      <w:r w:rsidR="00062F8C" w:rsidRPr="00062F8C">
        <w:t>for</w:t>
      </w:r>
      <w:r w:rsidR="00062F8C" w:rsidRPr="00062F8C">
        <w:rPr>
          <w:spacing w:val="-3"/>
        </w:rPr>
        <w:t xml:space="preserve"> </w:t>
      </w:r>
      <w:r w:rsidR="00062F8C" w:rsidRPr="00062F8C">
        <w:t>this</w:t>
      </w:r>
      <w:r w:rsidR="00062F8C" w:rsidRPr="00062F8C">
        <w:rPr>
          <w:spacing w:val="-4"/>
        </w:rPr>
        <w:t xml:space="preserve"> </w:t>
      </w:r>
      <w:r w:rsidR="00062F8C" w:rsidRPr="00062F8C">
        <w:t>contract</w:t>
      </w:r>
      <w:r w:rsidR="00062F8C" w:rsidRPr="00062F8C">
        <w:rPr>
          <w:spacing w:val="-4"/>
        </w:rPr>
        <w:t xml:space="preserve"> </w:t>
      </w:r>
      <w:r w:rsidR="00062F8C" w:rsidRPr="00062F8C">
        <w:t>by</w:t>
      </w:r>
      <w:r w:rsidR="00062F8C" w:rsidRPr="00062F8C">
        <w:rPr>
          <w:spacing w:val="-3"/>
        </w:rPr>
        <w:t xml:space="preserve"> </w:t>
      </w:r>
      <w:r w:rsidR="00062F8C" w:rsidRPr="00062F8C">
        <w:rPr>
          <w:spacing w:val="-1"/>
        </w:rPr>
        <w:t>completing</w:t>
      </w:r>
      <w:r w:rsidR="00062F8C" w:rsidRPr="00062F8C">
        <w:rPr>
          <w:spacing w:val="-4"/>
        </w:rPr>
        <w:t xml:space="preserve"> </w:t>
      </w:r>
      <w:r w:rsidR="00062F8C" w:rsidRPr="00062F8C">
        <w:rPr>
          <w:spacing w:val="-1"/>
        </w:rPr>
        <w:t>Table</w:t>
      </w:r>
      <w:r w:rsidR="00062F8C" w:rsidRPr="00062F8C">
        <w:rPr>
          <w:spacing w:val="-4"/>
        </w:rPr>
        <w:t xml:space="preserve"> </w:t>
      </w:r>
      <w:r w:rsidR="00062F8C" w:rsidRPr="00062F8C">
        <w:rPr>
          <w:spacing w:val="-1"/>
        </w:rPr>
        <w:t>108-3.</w:t>
      </w:r>
      <w:r w:rsidR="00062F8C" w:rsidRPr="00062F8C">
        <w:rPr>
          <w:spacing w:val="52"/>
        </w:rPr>
        <w:t xml:space="preserve"> </w:t>
      </w:r>
      <w:r w:rsidR="00062F8C" w:rsidRPr="00062F8C">
        <w:rPr>
          <w:spacing w:val="-1"/>
        </w:rPr>
        <w:t>Calculate</w:t>
      </w:r>
      <w:r w:rsidR="00062F8C" w:rsidRPr="00062F8C">
        <w:rPr>
          <w:spacing w:val="-4"/>
        </w:rPr>
        <w:t xml:space="preserve"> </w:t>
      </w:r>
      <w:r w:rsidR="00062F8C" w:rsidRPr="00062F8C">
        <w:t>data</w:t>
      </w:r>
      <w:r w:rsidR="00062F8C" w:rsidRPr="00062F8C">
        <w:rPr>
          <w:spacing w:val="-4"/>
        </w:rPr>
        <w:t xml:space="preserve"> </w:t>
      </w:r>
      <w:r w:rsidR="00062F8C" w:rsidRPr="00062F8C">
        <w:t>for</w:t>
      </w:r>
      <w:r w:rsidR="00062F8C" w:rsidRPr="00062F8C">
        <w:rPr>
          <w:spacing w:val="-4"/>
        </w:rPr>
        <w:t xml:space="preserve"> </w:t>
      </w:r>
      <w:r w:rsidR="00062F8C" w:rsidRPr="00062F8C">
        <w:t>Table</w:t>
      </w:r>
      <w:r w:rsidR="00062F8C" w:rsidRPr="00062F8C">
        <w:rPr>
          <w:spacing w:val="-4"/>
        </w:rPr>
        <w:t xml:space="preserve"> </w:t>
      </w:r>
      <w:r w:rsidR="00062F8C" w:rsidRPr="00062F8C">
        <w:t>108-3</w:t>
      </w:r>
      <w:r w:rsidR="00062F8C" w:rsidRPr="00062F8C">
        <w:rPr>
          <w:spacing w:val="-3"/>
        </w:rPr>
        <w:t xml:space="preserve"> </w:t>
      </w:r>
      <w:r w:rsidR="00062F8C" w:rsidRPr="00062F8C">
        <w:t>as</w:t>
      </w:r>
      <w:r w:rsidR="00062F8C" w:rsidRPr="00062F8C">
        <w:rPr>
          <w:spacing w:val="22"/>
        </w:rPr>
        <w:t xml:space="preserve"> </w:t>
      </w:r>
      <w:r w:rsidR="00062F8C" w:rsidRPr="00062F8C">
        <w:rPr>
          <w:spacing w:val="-1"/>
        </w:rPr>
        <w:t>follows:</w:t>
      </w:r>
    </w:p>
    <w:p w14:paraId="41C0329E" w14:textId="44EE6CA1" w:rsidR="00062F8C" w:rsidRPr="00062F8C" w:rsidRDefault="00AA6DAA" w:rsidP="00AA6DAA">
      <w:pPr>
        <w:tabs>
          <w:tab w:val="left" w:pos="1201"/>
        </w:tabs>
        <w:kinsoku w:val="0"/>
        <w:overflowPunct w:val="0"/>
        <w:autoSpaceDE w:val="0"/>
        <w:autoSpaceDN w:val="0"/>
        <w:adjustRightInd w:val="0"/>
        <w:spacing w:after="160"/>
        <w:ind w:left="720" w:right="130"/>
      </w:pPr>
      <w:r w:rsidRPr="00AA6DAA">
        <w:rPr>
          <w:b/>
          <w:bCs/>
          <w:spacing w:val="-1"/>
        </w:rPr>
        <w:t>(1)</w:t>
      </w:r>
      <w:r>
        <w:rPr>
          <w:spacing w:val="-1"/>
        </w:rPr>
        <w:t xml:space="preserve"> </w:t>
      </w:r>
      <w:r w:rsidR="00062F8C" w:rsidRPr="00062F8C">
        <w:rPr>
          <w:spacing w:val="-1"/>
        </w:rPr>
        <w:t>Using</w:t>
      </w:r>
      <w:r w:rsidR="00062F8C" w:rsidRPr="00062F8C">
        <w:rPr>
          <w:spacing w:val="-5"/>
        </w:rPr>
        <w:t xml:space="preserve"> </w:t>
      </w:r>
      <w:r w:rsidR="00062F8C" w:rsidRPr="00062F8C">
        <w:t>the</w:t>
      </w:r>
      <w:r w:rsidR="00062F8C" w:rsidRPr="00062F8C">
        <w:rPr>
          <w:spacing w:val="-4"/>
        </w:rPr>
        <w:t xml:space="preserve"> </w:t>
      </w:r>
      <w:r w:rsidR="00062F8C" w:rsidRPr="00062F8C">
        <w:t>last</w:t>
      </w:r>
      <w:r w:rsidR="00062F8C" w:rsidRPr="00062F8C">
        <w:rPr>
          <w:spacing w:val="-5"/>
        </w:rPr>
        <w:t xml:space="preserve"> </w:t>
      </w:r>
      <w:r w:rsidR="00062F8C" w:rsidRPr="00062F8C">
        <w:t>10</w:t>
      </w:r>
      <w:r w:rsidR="00062F8C" w:rsidRPr="00062F8C">
        <w:rPr>
          <w:spacing w:val="-5"/>
        </w:rPr>
        <w:t xml:space="preserve"> </w:t>
      </w:r>
      <w:r w:rsidR="00062F8C" w:rsidRPr="00062F8C">
        <w:t>years</w:t>
      </w:r>
      <w:r w:rsidR="00062F8C" w:rsidRPr="00062F8C">
        <w:rPr>
          <w:spacing w:val="-4"/>
        </w:rPr>
        <w:t xml:space="preserve"> </w:t>
      </w:r>
      <w:r w:rsidR="00062F8C" w:rsidRPr="00062F8C">
        <w:t>of</w:t>
      </w:r>
      <w:r w:rsidR="00062F8C" w:rsidRPr="00062F8C">
        <w:rPr>
          <w:spacing w:val="-4"/>
        </w:rPr>
        <w:t xml:space="preserve"> </w:t>
      </w:r>
      <w:r w:rsidR="00062F8C" w:rsidRPr="00062F8C">
        <w:t>historical</w:t>
      </w:r>
      <w:r w:rsidR="00062F8C" w:rsidRPr="00062F8C">
        <w:rPr>
          <w:spacing w:val="-4"/>
        </w:rPr>
        <w:t xml:space="preserve"> </w:t>
      </w:r>
      <w:r w:rsidR="00062F8C" w:rsidRPr="00062F8C">
        <w:rPr>
          <w:spacing w:val="-1"/>
        </w:rPr>
        <w:t>weather</w:t>
      </w:r>
      <w:r w:rsidR="00062F8C" w:rsidRPr="00062F8C">
        <w:rPr>
          <w:spacing w:val="-5"/>
        </w:rPr>
        <w:t xml:space="preserve"> </w:t>
      </w:r>
      <w:r w:rsidR="00062F8C" w:rsidRPr="00062F8C">
        <w:t>data</w:t>
      </w:r>
      <w:r w:rsidR="00062F8C" w:rsidRPr="00062F8C">
        <w:rPr>
          <w:spacing w:val="-4"/>
        </w:rPr>
        <w:t xml:space="preserve"> </w:t>
      </w:r>
      <w:r w:rsidR="00062F8C" w:rsidRPr="00062F8C">
        <w:t>from</w:t>
      </w:r>
      <w:r w:rsidR="00062F8C" w:rsidRPr="00062F8C">
        <w:rPr>
          <w:spacing w:val="-6"/>
        </w:rPr>
        <w:t xml:space="preserve"> </w:t>
      </w:r>
      <w:r w:rsidR="00062F8C" w:rsidRPr="00062F8C">
        <w:t>the</w:t>
      </w:r>
      <w:r w:rsidR="00062F8C" w:rsidRPr="00062F8C">
        <w:rPr>
          <w:spacing w:val="-5"/>
        </w:rPr>
        <w:t xml:space="preserve"> </w:t>
      </w:r>
      <w:r w:rsidR="00062F8C" w:rsidRPr="00062F8C">
        <w:t>nearest</w:t>
      </w:r>
      <w:r w:rsidR="00062F8C" w:rsidRPr="00062F8C">
        <w:rPr>
          <w:spacing w:val="-4"/>
        </w:rPr>
        <w:t xml:space="preserve"> </w:t>
      </w:r>
      <w:r w:rsidR="00062F8C" w:rsidRPr="00062F8C">
        <w:rPr>
          <w:spacing w:val="-1"/>
        </w:rPr>
        <w:t>NOAA</w:t>
      </w:r>
      <w:r w:rsidR="00062F8C" w:rsidRPr="00062F8C">
        <w:rPr>
          <w:spacing w:val="-4"/>
        </w:rPr>
        <w:t xml:space="preserve"> </w:t>
      </w:r>
      <w:r w:rsidR="00062F8C" w:rsidRPr="00062F8C">
        <w:rPr>
          <w:spacing w:val="-1"/>
        </w:rPr>
        <w:t>weather</w:t>
      </w:r>
      <w:r w:rsidR="00062F8C" w:rsidRPr="00062F8C">
        <w:rPr>
          <w:spacing w:val="28"/>
          <w:w w:val="99"/>
        </w:rPr>
        <w:t xml:space="preserve"> </w:t>
      </w:r>
      <w:r w:rsidR="00062F8C" w:rsidRPr="00062F8C">
        <w:t>data</w:t>
      </w:r>
      <w:r w:rsidR="00062F8C" w:rsidRPr="00062F8C">
        <w:rPr>
          <w:spacing w:val="-8"/>
        </w:rPr>
        <w:t xml:space="preserve"> </w:t>
      </w:r>
      <w:r w:rsidR="00062F8C" w:rsidRPr="00062F8C">
        <w:t>collection</w:t>
      </w:r>
      <w:r w:rsidR="00062F8C" w:rsidRPr="00062F8C">
        <w:rPr>
          <w:spacing w:val="-8"/>
        </w:rPr>
        <w:t xml:space="preserve"> </w:t>
      </w:r>
      <w:r w:rsidR="00062F8C" w:rsidRPr="00062F8C">
        <w:rPr>
          <w:spacing w:val="-1"/>
        </w:rPr>
        <w:t>station,</w:t>
      </w:r>
      <w:r w:rsidR="00062F8C" w:rsidRPr="00062F8C">
        <w:rPr>
          <w:spacing w:val="-7"/>
        </w:rPr>
        <w:t xml:space="preserve"> </w:t>
      </w:r>
      <w:r w:rsidR="00062F8C" w:rsidRPr="00062F8C">
        <w:t>or</w:t>
      </w:r>
      <w:r w:rsidR="00062F8C" w:rsidRPr="00062F8C">
        <w:rPr>
          <w:spacing w:val="-7"/>
        </w:rPr>
        <w:t xml:space="preserve"> </w:t>
      </w:r>
      <w:r w:rsidR="00062F8C" w:rsidRPr="00062F8C">
        <w:t>other</w:t>
      </w:r>
      <w:r w:rsidR="00062F8C" w:rsidRPr="00062F8C">
        <w:rPr>
          <w:spacing w:val="-8"/>
        </w:rPr>
        <w:t xml:space="preserve"> </w:t>
      </w:r>
      <w:r w:rsidR="00062F8C" w:rsidRPr="00062F8C">
        <w:rPr>
          <w:spacing w:val="-1"/>
        </w:rPr>
        <w:t>approved</w:t>
      </w:r>
      <w:r w:rsidR="00062F8C" w:rsidRPr="00062F8C">
        <w:rPr>
          <w:spacing w:val="-7"/>
        </w:rPr>
        <w:t xml:space="preserve"> </w:t>
      </w:r>
      <w:r w:rsidR="00062F8C" w:rsidRPr="00062F8C">
        <w:t>weather</w:t>
      </w:r>
      <w:r w:rsidR="00062F8C" w:rsidRPr="00062F8C">
        <w:rPr>
          <w:spacing w:val="-6"/>
        </w:rPr>
        <w:t xml:space="preserve"> </w:t>
      </w:r>
      <w:r w:rsidR="00062F8C" w:rsidRPr="00062F8C">
        <w:t>station,</w:t>
      </w:r>
      <w:r w:rsidR="00062F8C" w:rsidRPr="00062F8C">
        <w:rPr>
          <w:spacing w:val="-7"/>
        </w:rPr>
        <w:t xml:space="preserve"> </w:t>
      </w:r>
      <w:r w:rsidR="00062F8C" w:rsidRPr="00062F8C">
        <w:t>compute</w:t>
      </w:r>
      <w:r w:rsidR="00062F8C" w:rsidRPr="00062F8C">
        <w:rPr>
          <w:spacing w:val="-8"/>
        </w:rPr>
        <w:t xml:space="preserve"> </w:t>
      </w:r>
      <w:r w:rsidR="00062F8C" w:rsidRPr="00062F8C">
        <w:t>the</w:t>
      </w:r>
      <w:r w:rsidR="00062F8C" w:rsidRPr="00062F8C">
        <w:rPr>
          <w:spacing w:val="-7"/>
        </w:rPr>
        <w:t xml:space="preserve"> </w:t>
      </w:r>
      <w:r w:rsidR="00062F8C" w:rsidRPr="00062F8C">
        <w:t>average</w:t>
      </w:r>
      <w:r w:rsidR="00062F8C" w:rsidRPr="00062F8C">
        <w:rPr>
          <w:spacing w:val="-7"/>
        </w:rPr>
        <w:t xml:space="preserve"> </w:t>
      </w:r>
      <w:r w:rsidR="00062F8C" w:rsidRPr="00062F8C">
        <w:rPr>
          <w:spacing w:val="-1"/>
        </w:rPr>
        <w:t>number</w:t>
      </w:r>
      <w:r w:rsidR="00062F8C" w:rsidRPr="00062F8C">
        <w:rPr>
          <w:spacing w:val="24"/>
        </w:rPr>
        <w:t xml:space="preserve"> </w:t>
      </w:r>
      <w:r w:rsidR="00062F8C" w:rsidRPr="00062F8C">
        <w:t>of</w:t>
      </w:r>
      <w:r w:rsidR="00062F8C" w:rsidRPr="00062F8C">
        <w:rPr>
          <w:spacing w:val="-6"/>
        </w:rPr>
        <w:t xml:space="preserve"> </w:t>
      </w:r>
      <w:r w:rsidR="00062F8C" w:rsidRPr="00062F8C">
        <w:t>weather</w:t>
      </w:r>
      <w:r w:rsidR="00062F8C" w:rsidRPr="00062F8C">
        <w:rPr>
          <w:spacing w:val="-4"/>
        </w:rPr>
        <w:t xml:space="preserve"> </w:t>
      </w:r>
      <w:r w:rsidR="00062F8C" w:rsidRPr="00062F8C">
        <w:t>days</w:t>
      </w:r>
      <w:r w:rsidR="00062F8C" w:rsidRPr="00062F8C">
        <w:rPr>
          <w:spacing w:val="-5"/>
        </w:rPr>
        <w:t xml:space="preserve"> </w:t>
      </w:r>
      <w:r w:rsidR="00062F8C" w:rsidRPr="00062F8C">
        <w:t>defined</w:t>
      </w:r>
      <w:r w:rsidR="00062F8C" w:rsidRPr="00062F8C">
        <w:rPr>
          <w:spacing w:val="-5"/>
        </w:rPr>
        <w:t xml:space="preserve"> </w:t>
      </w:r>
      <w:r w:rsidR="00062F8C" w:rsidRPr="00062F8C">
        <w:t>by</w:t>
      </w:r>
      <w:r w:rsidR="00062F8C" w:rsidRPr="00062F8C">
        <w:rPr>
          <w:spacing w:val="-5"/>
        </w:rPr>
        <w:t xml:space="preserve"> </w:t>
      </w:r>
      <w:r w:rsidR="00062F8C" w:rsidRPr="00062F8C">
        <w:t>Subsection</w:t>
      </w:r>
      <w:r w:rsidR="00062F8C" w:rsidRPr="00062F8C">
        <w:rPr>
          <w:spacing w:val="-5"/>
        </w:rPr>
        <w:t xml:space="preserve"> </w:t>
      </w:r>
      <w:r w:rsidR="00062F8C" w:rsidRPr="00062F8C">
        <w:t>108.06</w:t>
      </w:r>
      <w:r w:rsidR="00062F8C" w:rsidRPr="00062F8C">
        <w:rPr>
          <w:spacing w:val="-4"/>
        </w:rPr>
        <w:t xml:space="preserve"> </w:t>
      </w:r>
      <w:r w:rsidR="00062F8C" w:rsidRPr="00062F8C">
        <w:t>(a)(2)</w:t>
      </w:r>
      <w:r w:rsidR="00062F8C" w:rsidRPr="00062F8C">
        <w:rPr>
          <w:spacing w:val="-4"/>
        </w:rPr>
        <w:t xml:space="preserve"> </w:t>
      </w:r>
      <w:r w:rsidR="00062F8C" w:rsidRPr="00062F8C">
        <w:t>for</w:t>
      </w:r>
      <w:r w:rsidR="00062F8C" w:rsidRPr="00062F8C">
        <w:rPr>
          <w:spacing w:val="-4"/>
        </w:rPr>
        <w:t xml:space="preserve"> </w:t>
      </w:r>
      <w:r w:rsidR="00062F8C" w:rsidRPr="00062F8C">
        <w:t>each</w:t>
      </w:r>
      <w:r w:rsidR="00062F8C" w:rsidRPr="00062F8C">
        <w:rPr>
          <w:spacing w:val="-5"/>
        </w:rPr>
        <w:t xml:space="preserve"> </w:t>
      </w:r>
      <w:r w:rsidR="00062F8C" w:rsidRPr="00062F8C">
        <w:rPr>
          <w:spacing w:val="-1"/>
        </w:rPr>
        <w:t>month.</w:t>
      </w:r>
      <w:r w:rsidR="00062F8C" w:rsidRPr="00062F8C">
        <w:rPr>
          <w:spacing w:val="51"/>
        </w:rPr>
        <w:t xml:space="preserve"> </w:t>
      </w:r>
      <w:r w:rsidR="00DC00FE">
        <w:rPr>
          <w:spacing w:val="51"/>
        </w:rPr>
        <w:t xml:space="preserve"> </w:t>
      </w:r>
      <w:r w:rsidR="00062F8C" w:rsidRPr="00062F8C">
        <w:t>Include</w:t>
      </w:r>
      <w:r w:rsidR="00062F8C" w:rsidRPr="00062F8C">
        <w:rPr>
          <w:spacing w:val="24"/>
          <w:w w:val="99"/>
        </w:rPr>
        <w:t xml:space="preserve"> </w:t>
      </w:r>
      <w:r w:rsidR="00062F8C" w:rsidRPr="00062F8C">
        <w:rPr>
          <w:spacing w:val="-1"/>
        </w:rPr>
        <w:t>estimated</w:t>
      </w:r>
      <w:r w:rsidR="00062F8C" w:rsidRPr="00062F8C">
        <w:rPr>
          <w:spacing w:val="-7"/>
        </w:rPr>
        <w:t xml:space="preserve"> </w:t>
      </w:r>
      <w:r w:rsidR="00062F8C" w:rsidRPr="00062F8C">
        <w:t>drying</w:t>
      </w:r>
      <w:r w:rsidR="00062F8C" w:rsidRPr="00062F8C">
        <w:rPr>
          <w:spacing w:val="-5"/>
        </w:rPr>
        <w:t xml:space="preserve"> </w:t>
      </w:r>
      <w:r w:rsidR="00062F8C" w:rsidRPr="00062F8C">
        <w:t>days</w:t>
      </w:r>
      <w:r w:rsidR="00062F8C" w:rsidRPr="00062F8C">
        <w:rPr>
          <w:spacing w:val="-5"/>
        </w:rPr>
        <w:t xml:space="preserve"> </w:t>
      </w:r>
      <w:r w:rsidR="00062F8C" w:rsidRPr="00062F8C">
        <w:t>defined</w:t>
      </w:r>
      <w:r w:rsidR="00062F8C" w:rsidRPr="00062F8C">
        <w:rPr>
          <w:spacing w:val="-5"/>
        </w:rPr>
        <w:t xml:space="preserve"> </w:t>
      </w:r>
      <w:r w:rsidR="00062F8C" w:rsidRPr="00062F8C">
        <w:t>by</w:t>
      </w:r>
      <w:r w:rsidR="00062F8C" w:rsidRPr="00062F8C">
        <w:rPr>
          <w:spacing w:val="-5"/>
        </w:rPr>
        <w:t xml:space="preserve"> </w:t>
      </w:r>
      <w:r w:rsidR="00062F8C" w:rsidRPr="00062F8C">
        <w:rPr>
          <w:spacing w:val="-1"/>
        </w:rPr>
        <w:t>Subsection</w:t>
      </w:r>
      <w:r w:rsidR="00062F8C" w:rsidRPr="00062F8C">
        <w:rPr>
          <w:spacing w:val="-6"/>
        </w:rPr>
        <w:t xml:space="preserve"> </w:t>
      </w:r>
      <w:r w:rsidR="00062F8C" w:rsidRPr="00062F8C">
        <w:t>108.06</w:t>
      </w:r>
      <w:r w:rsidR="00062F8C" w:rsidRPr="00062F8C">
        <w:rPr>
          <w:spacing w:val="-5"/>
        </w:rPr>
        <w:t xml:space="preserve"> </w:t>
      </w:r>
      <w:r w:rsidR="00062F8C" w:rsidRPr="00062F8C">
        <w:t>(a)(3).</w:t>
      </w:r>
      <w:r w:rsidR="00062F8C" w:rsidRPr="00062F8C">
        <w:rPr>
          <w:spacing w:val="50"/>
        </w:rPr>
        <w:t xml:space="preserve"> </w:t>
      </w:r>
      <w:r w:rsidR="00062F8C" w:rsidRPr="00062F8C">
        <w:rPr>
          <w:spacing w:val="-1"/>
        </w:rPr>
        <w:t>Calculate</w:t>
      </w:r>
      <w:r w:rsidR="00062F8C" w:rsidRPr="00062F8C">
        <w:rPr>
          <w:spacing w:val="-6"/>
        </w:rPr>
        <w:t xml:space="preserve"> </w:t>
      </w:r>
      <w:r w:rsidR="00062F8C" w:rsidRPr="00062F8C">
        <w:t>the</w:t>
      </w:r>
      <w:r w:rsidR="00062F8C" w:rsidRPr="00062F8C">
        <w:rPr>
          <w:spacing w:val="-7"/>
        </w:rPr>
        <w:t xml:space="preserve"> </w:t>
      </w:r>
      <w:r w:rsidR="00062F8C" w:rsidRPr="00062F8C">
        <w:t>standard</w:t>
      </w:r>
      <w:r w:rsidR="00062F8C" w:rsidRPr="00062F8C">
        <w:rPr>
          <w:spacing w:val="49"/>
          <w:w w:val="99"/>
        </w:rPr>
        <w:t xml:space="preserve"> </w:t>
      </w:r>
      <w:r w:rsidR="00062F8C" w:rsidRPr="00062F8C">
        <w:t>deviation</w:t>
      </w:r>
      <w:r w:rsidR="00062F8C" w:rsidRPr="00062F8C">
        <w:rPr>
          <w:spacing w:val="-7"/>
        </w:rPr>
        <w:t xml:space="preserve"> </w:t>
      </w:r>
      <w:r w:rsidR="00062F8C" w:rsidRPr="00062F8C">
        <w:t>from</w:t>
      </w:r>
      <w:r w:rsidR="00062F8C" w:rsidRPr="00062F8C">
        <w:rPr>
          <w:spacing w:val="-8"/>
        </w:rPr>
        <w:t xml:space="preserve"> </w:t>
      </w:r>
      <w:r w:rsidR="00062F8C" w:rsidRPr="00062F8C">
        <w:t>the</w:t>
      </w:r>
      <w:r w:rsidR="00062F8C" w:rsidRPr="00062F8C">
        <w:rPr>
          <w:spacing w:val="-7"/>
        </w:rPr>
        <w:t xml:space="preserve"> </w:t>
      </w:r>
      <w:r w:rsidR="00062F8C" w:rsidRPr="00062F8C">
        <w:t>average</w:t>
      </w:r>
      <w:r w:rsidR="00062F8C" w:rsidRPr="00062F8C">
        <w:rPr>
          <w:spacing w:val="-6"/>
        </w:rPr>
        <w:t xml:space="preserve"> </w:t>
      </w:r>
      <w:r w:rsidR="00062F8C" w:rsidRPr="00062F8C">
        <w:t>for</w:t>
      </w:r>
      <w:r w:rsidR="00062F8C" w:rsidRPr="00062F8C">
        <w:rPr>
          <w:spacing w:val="-7"/>
        </w:rPr>
        <w:t xml:space="preserve"> </w:t>
      </w:r>
      <w:r w:rsidR="00062F8C" w:rsidRPr="00062F8C">
        <w:t>each</w:t>
      </w:r>
      <w:r w:rsidR="00062F8C" w:rsidRPr="00062F8C">
        <w:rPr>
          <w:spacing w:val="-8"/>
        </w:rPr>
        <w:t xml:space="preserve"> </w:t>
      </w:r>
      <w:r w:rsidR="00062F8C" w:rsidRPr="00062F8C">
        <w:rPr>
          <w:spacing w:val="-1"/>
        </w:rPr>
        <w:t>month.</w:t>
      </w:r>
      <w:r w:rsidR="00062F8C" w:rsidRPr="00062F8C">
        <w:rPr>
          <w:spacing w:val="45"/>
        </w:rPr>
        <w:t xml:space="preserve"> </w:t>
      </w:r>
      <w:r w:rsidR="00DC00FE">
        <w:rPr>
          <w:spacing w:val="45"/>
        </w:rPr>
        <w:t xml:space="preserve"> </w:t>
      </w:r>
      <w:r w:rsidR="00062F8C" w:rsidRPr="00062F8C">
        <w:rPr>
          <w:spacing w:val="-1"/>
        </w:rPr>
        <w:t>Determine</w:t>
      </w:r>
      <w:r w:rsidR="00062F8C" w:rsidRPr="00062F8C">
        <w:rPr>
          <w:spacing w:val="-8"/>
        </w:rPr>
        <w:t xml:space="preserve"> </w:t>
      </w:r>
      <w:r w:rsidR="00062F8C" w:rsidRPr="00062F8C">
        <w:t>the</w:t>
      </w:r>
      <w:r w:rsidR="00062F8C" w:rsidRPr="00062F8C">
        <w:rPr>
          <w:spacing w:val="-7"/>
        </w:rPr>
        <w:t xml:space="preserve"> </w:t>
      </w:r>
      <w:r w:rsidR="00062F8C" w:rsidRPr="00062F8C">
        <w:t>Reasonably</w:t>
      </w:r>
      <w:r w:rsidR="00062F8C" w:rsidRPr="00062F8C">
        <w:rPr>
          <w:spacing w:val="-7"/>
        </w:rPr>
        <w:t xml:space="preserve"> </w:t>
      </w:r>
      <w:r w:rsidR="00062F8C" w:rsidRPr="00062F8C">
        <w:t>Predictable</w:t>
      </w:r>
      <w:r w:rsidR="00062F8C" w:rsidRPr="00062F8C">
        <w:rPr>
          <w:spacing w:val="23"/>
          <w:w w:val="99"/>
        </w:rPr>
        <w:t xml:space="preserve"> </w:t>
      </w:r>
      <w:r w:rsidR="00062F8C" w:rsidRPr="00062F8C">
        <w:t>Weather</w:t>
      </w:r>
      <w:r w:rsidR="00062F8C" w:rsidRPr="00062F8C">
        <w:rPr>
          <w:spacing w:val="-6"/>
        </w:rPr>
        <w:t xml:space="preserve"> </w:t>
      </w:r>
      <w:r w:rsidR="00062F8C" w:rsidRPr="00062F8C">
        <w:t>Day(s)</w:t>
      </w:r>
      <w:r w:rsidR="00062F8C" w:rsidRPr="00062F8C">
        <w:rPr>
          <w:spacing w:val="-5"/>
        </w:rPr>
        <w:t xml:space="preserve"> </w:t>
      </w:r>
      <w:r w:rsidR="00062F8C" w:rsidRPr="00062F8C">
        <w:rPr>
          <w:spacing w:val="-1"/>
        </w:rPr>
        <w:t>total</w:t>
      </w:r>
      <w:r w:rsidR="00062F8C" w:rsidRPr="00062F8C">
        <w:rPr>
          <w:spacing w:val="-6"/>
        </w:rPr>
        <w:t xml:space="preserve"> </w:t>
      </w:r>
      <w:r w:rsidR="00062F8C" w:rsidRPr="00062F8C">
        <w:t>for</w:t>
      </w:r>
      <w:r w:rsidR="00062F8C" w:rsidRPr="00062F8C">
        <w:rPr>
          <w:spacing w:val="-5"/>
        </w:rPr>
        <w:t xml:space="preserve"> </w:t>
      </w:r>
      <w:r w:rsidR="00062F8C" w:rsidRPr="00062F8C">
        <w:t>each</w:t>
      </w:r>
      <w:r w:rsidR="00062F8C" w:rsidRPr="00062F8C">
        <w:rPr>
          <w:spacing w:val="-5"/>
        </w:rPr>
        <w:t xml:space="preserve"> </w:t>
      </w:r>
      <w:r w:rsidR="00062F8C" w:rsidRPr="00062F8C">
        <w:rPr>
          <w:spacing w:val="-1"/>
        </w:rPr>
        <w:t>month</w:t>
      </w:r>
      <w:r w:rsidR="00062F8C" w:rsidRPr="00062F8C">
        <w:rPr>
          <w:spacing w:val="-5"/>
        </w:rPr>
        <w:t xml:space="preserve"> </w:t>
      </w:r>
      <w:r w:rsidR="00062F8C" w:rsidRPr="00062F8C">
        <w:t>by</w:t>
      </w:r>
      <w:r w:rsidR="00062F8C" w:rsidRPr="00062F8C">
        <w:rPr>
          <w:spacing w:val="-5"/>
        </w:rPr>
        <w:t xml:space="preserve"> </w:t>
      </w:r>
      <w:r w:rsidR="00062F8C" w:rsidRPr="00062F8C">
        <w:rPr>
          <w:spacing w:val="-1"/>
        </w:rPr>
        <w:t>adding</w:t>
      </w:r>
      <w:r w:rsidR="00062F8C" w:rsidRPr="00062F8C">
        <w:rPr>
          <w:spacing w:val="-6"/>
        </w:rPr>
        <w:t xml:space="preserve"> </w:t>
      </w:r>
      <w:r w:rsidR="00062F8C" w:rsidRPr="00062F8C">
        <w:t>the</w:t>
      </w:r>
      <w:r w:rsidR="00062F8C" w:rsidRPr="00062F8C">
        <w:rPr>
          <w:spacing w:val="-6"/>
        </w:rPr>
        <w:t xml:space="preserve"> </w:t>
      </w:r>
      <w:r w:rsidR="00062F8C" w:rsidRPr="00062F8C">
        <w:rPr>
          <w:spacing w:val="-1"/>
        </w:rPr>
        <w:t>estimated</w:t>
      </w:r>
      <w:r w:rsidR="00062F8C" w:rsidRPr="00062F8C">
        <w:rPr>
          <w:spacing w:val="-6"/>
        </w:rPr>
        <w:t xml:space="preserve"> </w:t>
      </w:r>
      <w:r w:rsidR="00062F8C" w:rsidRPr="00062F8C">
        <w:t>average</w:t>
      </w:r>
      <w:r w:rsidR="00062F8C" w:rsidRPr="00062F8C">
        <w:rPr>
          <w:spacing w:val="-6"/>
        </w:rPr>
        <w:t xml:space="preserve"> </w:t>
      </w:r>
      <w:r w:rsidR="00062F8C" w:rsidRPr="00062F8C">
        <w:t>weather</w:t>
      </w:r>
      <w:r w:rsidR="00062F8C" w:rsidRPr="00062F8C">
        <w:rPr>
          <w:spacing w:val="-5"/>
        </w:rPr>
        <w:t xml:space="preserve"> </w:t>
      </w:r>
      <w:r w:rsidR="00062F8C" w:rsidRPr="00062F8C">
        <w:t>and</w:t>
      </w:r>
      <w:r w:rsidR="00062F8C" w:rsidRPr="00062F8C">
        <w:rPr>
          <w:spacing w:val="35"/>
          <w:w w:val="99"/>
        </w:rPr>
        <w:t xml:space="preserve"> </w:t>
      </w:r>
      <w:r w:rsidR="00062F8C" w:rsidRPr="00062F8C">
        <w:t>drying</w:t>
      </w:r>
      <w:r w:rsidR="00062F8C" w:rsidRPr="00062F8C">
        <w:rPr>
          <w:spacing w:val="-8"/>
        </w:rPr>
        <w:t xml:space="preserve"> </w:t>
      </w:r>
      <w:r w:rsidR="00062F8C" w:rsidRPr="00062F8C">
        <w:t>days</w:t>
      </w:r>
      <w:r w:rsidR="00062F8C" w:rsidRPr="00062F8C">
        <w:rPr>
          <w:spacing w:val="-7"/>
        </w:rPr>
        <w:t xml:space="preserve"> </w:t>
      </w:r>
      <w:r w:rsidR="00062F8C" w:rsidRPr="00062F8C">
        <w:t>from</w:t>
      </w:r>
      <w:r w:rsidR="00062F8C" w:rsidRPr="00062F8C">
        <w:rPr>
          <w:spacing w:val="-8"/>
        </w:rPr>
        <w:t xml:space="preserve"> </w:t>
      </w:r>
      <w:r w:rsidR="00062F8C" w:rsidRPr="00062F8C">
        <w:t>above,</w:t>
      </w:r>
      <w:r w:rsidR="00062F8C" w:rsidRPr="00062F8C">
        <w:rPr>
          <w:spacing w:val="-7"/>
        </w:rPr>
        <w:t xml:space="preserve"> </w:t>
      </w:r>
      <w:r w:rsidR="00062F8C" w:rsidRPr="00062F8C">
        <w:t>plus</w:t>
      </w:r>
      <w:r w:rsidR="00062F8C" w:rsidRPr="00062F8C">
        <w:rPr>
          <w:spacing w:val="-7"/>
        </w:rPr>
        <w:t xml:space="preserve"> </w:t>
      </w:r>
      <w:r w:rsidR="00062F8C" w:rsidRPr="00062F8C">
        <w:rPr>
          <w:spacing w:val="-1"/>
        </w:rPr>
        <w:t>one</w:t>
      </w:r>
      <w:r w:rsidR="00062F8C" w:rsidRPr="00062F8C">
        <w:rPr>
          <w:spacing w:val="-6"/>
        </w:rPr>
        <w:t xml:space="preserve"> </w:t>
      </w:r>
      <w:r w:rsidR="00062F8C" w:rsidRPr="00062F8C">
        <w:rPr>
          <w:spacing w:val="-1"/>
        </w:rPr>
        <w:t>standard</w:t>
      </w:r>
      <w:r w:rsidR="00062F8C" w:rsidRPr="00062F8C">
        <w:rPr>
          <w:spacing w:val="-6"/>
        </w:rPr>
        <w:t xml:space="preserve"> </w:t>
      </w:r>
      <w:r w:rsidR="00062F8C" w:rsidRPr="00062F8C">
        <w:rPr>
          <w:spacing w:val="-1"/>
        </w:rPr>
        <w:t>deviation.</w:t>
      </w:r>
    </w:p>
    <w:p w14:paraId="0562A03C" w14:textId="5559F9F5" w:rsidR="00062F8C" w:rsidRPr="00062F8C" w:rsidRDefault="00AA6DAA" w:rsidP="00AA6DAA">
      <w:pPr>
        <w:tabs>
          <w:tab w:val="left" w:pos="1201"/>
        </w:tabs>
        <w:kinsoku w:val="0"/>
        <w:overflowPunct w:val="0"/>
        <w:autoSpaceDE w:val="0"/>
        <w:autoSpaceDN w:val="0"/>
        <w:adjustRightInd w:val="0"/>
        <w:spacing w:after="160"/>
        <w:ind w:left="720" w:right="259"/>
      </w:pPr>
      <w:r w:rsidRPr="00AA6DAA">
        <w:rPr>
          <w:b/>
          <w:bCs/>
          <w:spacing w:val="-1"/>
        </w:rPr>
        <w:t>(2)</w:t>
      </w:r>
      <w:r>
        <w:rPr>
          <w:spacing w:val="-1"/>
        </w:rPr>
        <w:t xml:space="preserve"> </w:t>
      </w:r>
      <w:r w:rsidR="00062F8C" w:rsidRPr="00062F8C">
        <w:rPr>
          <w:spacing w:val="-1"/>
        </w:rPr>
        <w:t>Submit</w:t>
      </w:r>
      <w:r w:rsidR="00062F8C" w:rsidRPr="00062F8C">
        <w:rPr>
          <w:spacing w:val="-7"/>
        </w:rPr>
        <w:t xml:space="preserve"> </w:t>
      </w:r>
      <w:r w:rsidR="00062F8C" w:rsidRPr="00062F8C">
        <w:t>a</w:t>
      </w:r>
      <w:r w:rsidR="00062F8C" w:rsidRPr="00062F8C">
        <w:rPr>
          <w:spacing w:val="-6"/>
        </w:rPr>
        <w:t xml:space="preserve"> </w:t>
      </w:r>
      <w:r w:rsidR="00062F8C" w:rsidRPr="00062F8C">
        <w:rPr>
          <w:spacing w:val="-1"/>
        </w:rPr>
        <w:t>completed</w:t>
      </w:r>
      <w:r w:rsidR="00062F8C" w:rsidRPr="00062F8C">
        <w:rPr>
          <w:spacing w:val="-8"/>
        </w:rPr>
        <w:t xml:space="preserve"> </w:t>
      </w:r>
      <w:r w:rsidR="00062F8C" w:rsidRPr="00062F8C">
        <w:t>Table</w:t>
      </w:r>
      <w:r w:rsidR="00062F8C" w:rsidRPr="00062F8C">
        <w:rPr>
          <w:spacing w:val="-7"/>
        </w:rPr>
        <w:t xml:space="preserve"> </w:t>
      </w:r>
      <w:r w:rsidR="00062F8C" w:rsidRPr="00062F8C">
        <w:t>108-3</w:t>
      </w:r>
      <w:r w:rsidR="00062F8C" w:rsidRPr="00062F8C">
        <w:rPr>
          <w:spacing w:val="-6"/>
        </w:rPr>
        <w:t xml:space="preserve"> </w:t>
      </w:r>
      <w:r w:rsidR="00062F8C" w:rsidRPr="00062F8C">
        <w:t>with</w:t>
      </w:r>
      <w:r w:rsidR="00062F8C" w:rsidRPr="00062F8C">
        <w:rPr>
          <w:spacing w:val="-7"/>
        </w:rPr>
        <w:t xml:space="preserve"> </w:t>
      </w:r>
      <w:r w:rsidR="00062F8C" w:rsidRPr="00062F8C">
        <w:t>the</w:t>
      </w:r>
      <w:r w:rsidR="00062F8C" w:rsidRPr="00062F8C">
        <w:rPr>
          <w:spacing w:val="-8"/>
        </w:rPr>
        <w:t xml:space="preserve"> </w:t>
      </w:r>
      <w:r w:rsidR="00062F8C" w:rsidRPr="00062F8C">
        <w:t>initial</w:t>
      </w:r>
      <w:r w:rsidR="00062F8C" w:rsidRPr="00062F8C">
        <w:rPr>
          <w:spacing w:val="-7"/>
        </w:rPr>
        <w:t xml:space="preserve"> </w:t>
      </w:r>
      <w:r w:rsidR="00062F8C" w:rsidRPr="00062F8C">
        <w:t>construction</w:t>
      </w:r>
      <w:r w:rsidR="00062F8C" w:rsidRPr="00062F8C">
        <w:rPr>
          <w:spacing w:val="-7"/>
        </w:rPr>
        <w:t xml:space="preserve"> </w:t>
      </w:r>
      <w:r w:rsidR="00062F8C" w:rsidRPr="00062F8C">
        <w:rPr>
          <w:spacing w:val="-1"/>
        </w:rPr>
        <w:t>schedule.</w:t>
      </w:r>
      <w:r w:rsidR="00062F8C" w:rsidRPr="00062F8C">
        <w:rPr>
          <w:spacing w:val="-7"/>
        </w:rPr>
        <w:t xml:space="preserve"> </w:t>
      </w:r>
      <w:r w:rsidR="00062F8C" w:rsidRPr="00062F8C">
        <w:t>Include</w:t>
      </w:r>
      <w:r w:rsidR="00062F8C" w:rsidRPr="00062F8C">
        <w:rPr>
          <w:spacing w:val="23"/>
          <w:w w:val="99"/>
        </w:rPr>
        <w:t xml:space="preserve"> </w:t>
      </w:r>
      <w:r w:rsidR="00062F8C" w:rsidRPr="00062F8C">
        <w:rPr>
          <w:spacing w:val="-1"/>
        </w:rPr>
        <w:t>NOAA</w:t>
      </w:r>
      <w:r w:rsidR="00062F8C" w:rsidRPr="00062F8C">
        <w:rPr>
          <w:spacing w:val="-5"/>
        </w:rPr>
        <w:t xml:space="preserve"> </w:t>
      </w:r>
      <w:r w:rsidR="00062F8C" w:rsidRPr="00062F8C">
        <w:t>or</w:t>
      </w:r>
      <w:r w:rsidR="00062F8C" w:rsidRPr="00062F8C">
        <w:rPr>
          <w:spacing w:val="-5"/>
        </w:rPr>
        <w:t xml:space="preserve"> </w:t>
      </w:r>
      <w:r w:rsidR="00062F8C" w:rsidRPr="00062F8C">
        <w:t>other</w:t>
      </w:r>
      <w:r w:rsidR="00062F8C" w:rsidRPr="00062F8C">
        <w:rPr>
          <w:spacing w:val="-4"/>
        </w:rPr>
        <w:t xml:space="preserve"> </w:t>
      </w:r>
      <w:r w:rsidR="00062F8C" w:rsidRPr="00062F8C">
        <w:t>approved</w:t>
      </w:r>
      <w:r w:rsidR="00062F8C" w:rsidRPr="00062F8C">
        <w:rPr>
          <w:spacing w:val="-6"/>
        </w:rPr>
        <w:t xml:space="preserve"> </w:t>
      </w:r>
      <w:r w:rsidR="00062F8C" w:rsidRPr="00062F8C">
        <w:rPr>
          <w:spacing w:val="-1"/>
        </w:rPr>
        <w:t>weather</w:t>
      </w:r>
      <w:r w:rsidR="00062F8C" w:rsidRPr="00062F8C">
        <w:rPr>
          <w:spacing w:val="-4"/>
        </w:rPr>
        <w:t xml:space="preserve"> </w:t>
      </w:r>
      <w:r w:rsidR="00062F8C" w:rsidRPr="00062F8C">
        <w:t>data,</w:t>
      </w:r>
      <w:r w:rsidR="00062F8C" w:rsidRPr="00062F8C">
        <w:rPr>
          <w:spacing w:val="-5"/>
        </w:rPr>
        <w:t xml:space="preserve"> </w:t>
      </w:r>
      <w:r w:rsidR="00062F8C" w:rsidRPr="00062F8C">
        <w:rPr>
          <w:spacing w:val="-1"/>
        </w:rPr>
        <w:t>the</w:t>
      </w:r>
      <w:r w:rsidR="00062F8C" w:rsidRPr="00062F8C">
        <w:rPr>
          <w:spacing w:val="-4"/>
        </w:rPr>
        <w:t xml:space="preserve"> </w:t>
      </w:r>
      <w:r w:rsidR="00062F8C" w:rsidRPr="00062F8C">
        <w:t>average</w:t>
      </w:r>
      <w:r w:rsidR="00062F8C" w:rsidRPr="00062F8C">
        <w:rPr>
          <w:spacing w:val="-6"/>
        </w:rPr>
        <w:t xml:space="preserve"> </w:t>
      </w:r>
      <w:r w:rsidR="00062F8C" w:rsidRPr="00062F8C">
        <w:rPr>
          <w:spacing w:val="-1"/>
        </w:rPr>
        <w:t>number</w:t>
      </w:r>
      <w:r w:rsidR="00062F8C" w:rsidRPr="00062F8C">
        <w:rPr>
          <w:spacing w:val="-4"/>
        </w:rPr>
        <w:t xml:space="preserve"> </w:t>
      </w:r>
      <w:r w:rsidR="00062F8C" w:rsidRPr="00062F8C">
        <w:t>of</w:t>
      </w:r>
      <w:r w:rsidR="00062F8C" w:rsidRPr="00062F8C">
        <w:rPr>
          <w:spacing w:val="-6"/>
        </w:rPr>
        <w:t xml:space="preserve"> </w:t>
      </w:r>
      <w:r w:rsidR="00062F8C" w:rsidRPr="00062F8C">
        <w:t>weather</w:t>
      </w:r>
      <w:r w:rsidR="00062F8C" w:rsidRPr="00062F8C">
        <w:rPr>
          <w:spacing w:val="-4"/>
        </w:rPr>
        <w:t xml:space="preserve"> </w:t>
      </w:r>
      <w:r w:rsidR="00062F8C" w:rsidRPr="00062F8C">
        <w:t>days,</w:t>
      </w:r>
      <w:r w:rsidR="00062F8C" w:rsidRPr="00062F8C">
        <w:rPr>
          <w:spacing w:val="-6"/>
        </w:rPr>
        <w:t xml:space="preserve"> </w:t>
      </w:r>
      <w:r w:rsidR="00062F8C" w:rsidRPr="00062F8C">
        <w:t>the</w:t>
      </w:r>
      <w:r w:rsidR="00062F8C" w:rsidRPr="00062F8C">
        <w:rPr>
          <w:spacing w:val="29"/>
          <w:w w:val="99"/>
        </w:rPr>
        <w:t xml:space="preserve"> </w:t>
      </w:r>
      <w:r w:rsidR="00062F8C" w:rsidRPr="00062F8C">
        <w:rPr>
          <w:spacing w:val="-1"/>
        </w:rPr>
        <w:t>estimated</w:t>
      </w:r>
      <w:r w:rsidR="00062F8C" w:rsidRPr="00062F8C">
        <w:rPr>
          <w:spacing w:val="-7"/>
        </w:rPr>
        <w:t xml:space="preserve"> </w:t>
      </w:r>
      <w:r w:rsidR="00062F8C" w:rsidRPr="00062F8C">
        <w:t>number</w:t>
      </w:r>
      <w:r w:rsidR="00062F8C" w:rsidRPr="00062F8C">
        <w:rPr>
          <w:spacing w:val="-6"/>
        </w:rPr>
        <w:t xml:space="preserve"> </w:t>
      </w:r>
      <w:r w:rsidR="00062F8C" w:rsidRPr="00062F8C">
        <w:t>of</w:t>
      </w:r>
      <w:r w:rsidR="00062F8C" w:rsidRPr="00062F8C">
        <w:rPr>
          <w:spacing w:val="-6"/>
        </w:rPr>
        <w:t xml:space="preserve"> </w:t>
      </w:r>
      <w:r w:rsidR="00062F8C" w:rsidRPr="00062F8C">
        <w:t>drying</w:t>
      </w:r>
      <w:r w:rsidR="00062F8C" w:rsidRPr="00062F8C">
        <w:rPr>
          <w:spacing w:val="-5"/>
        </w:rPr>
        <w:t xml:space="preserve"> </w:t>
      </w:r>
      <w:r w:rsidR="00062F8C" w:rsidRPr="00062F8C">
        <w:t>days,</w:t>
      </w:r>
      <w:r w:rsidR="00062F8C" w:rsidRPr="00062F8C">
        <w:rPr>
          <w:spacing w:val="-6"/>
        </w:rPr>
        <w:t xml:space="preserve"> </w:t>
      </w:r>
      <w:r w:rsidR="00062F8C" w:rsidRPr="00062F8C">
        <w:t>and</w:t>
      </w:r>
      <w:r w:rsidR="00062F8C" w:rsidRPr="00062F8C">
        <w:rPr>
          <w:spacing w:val="-7"/>
        </w:rPr>
        <w:t xml:space="preserve"> </w:t>
      </w:r>
      <w:r w:rsidR="00062F8C" w:rsidRPr="00062F8C">
        <w:t>the</w:t>
      </w:r>
      <w:r w:rsidR="00062F8C" w:rsidRPr="00062F8C">
        <w:rPr>
          <w:spacing w:val="-6"/>
        </w:rPr>
        <w:t xml:space="preserve"> </w:t>
      </w:r>
      <w:r w:rsidR="00062F8C" w:rsidRPr="00062F8C">
        <w:rPr>
          <w:spacing w:val="-1"/>
        </w:rPr>
        <w:t>standard</w:t>
      </w:r>
      <w:r w:rsidR="00062F8C" w:rsidRPr="00062F8C">
        <w:rPr>
          <w:spacing w:val="-7"/>
        </w:rPr>
        <w:t xml:space="preserve"> </w:t>
      </w:r>
      <w:r w:rsidR="00062F8C" w:rsidRPr="00062F8C">
        <w:t>deviation,</w:t>
      </w:r>
      <w:r w:rsidR="00062F8C" w:rsidRPr="00062F8C">
        <w:rPr>
          <w:spacing w:val="-6"/>
        </w:rPr>
        <w:t xml:space="preserve"> </w:t>
      </w:r>
      <w:r w:rsidR="00062F8C" w:rsidRPr="00062F8C">
        <w:t>calculations</w:t>
      </w:r>
      <w:r w:rsidR="00062F8C" w:rsidRPr="00062F8C">
        <w:rPr>
          <w:spacing w:val="-6"/>
        </w:rPr>
        <w:t xml:space="preserve"> </w:t>
      </w:r>
      <w:r w:rsidR="00062F8C" w:rsidRPr="00062F8C">
        <w:t>for</w:t>
      </w:r>
      <w:r w:rsidR="00062F8C" w:rsidRPr="00062F8C">
        <w:rPr>
          <w:spacing w:val="-6"/>
        </w:rPr>
        <w:t xml:space="preserve"> </w:t>
      </w:r>
      <w:r w:rsidR="00062F8C" w:rsidRPr="00062F8C">
        <w:t>each</w:t>
      </w:r>
      <w:r w:rsidR="00062F8C" w:rsidRPr="00062F8C">
        <w:rPr>
          <w:spacing w:val="29"/>
          <w:w w:val="99"/>
        </w:rPr>
        <w:t xml:space="preserve"> </w:t>
      </w:r>
      <w:r w:rsidR="00062F8C" w:rsidRPr="00062F8C">
        <w:t>month</w:t>
      </w:r>
      <w:r w:rsidR="00062F8C" w:rsidRPr="00062F8C">
        <w:rPr>
          <w:spacing w:val="-4"/>
        </w:rPr>
        <w:t xml:space="preserve"> </w:t>
      </w:r>
      <w:r w:rsidR="00062F8C" w:rsidRPr="00062F8C">
        <w:rPr>
          <w:spacing w:val="-1"/>
        </w:rPr>
        <w:t>with</w:t>
      </w:r>
      <w:r w:rsidR="00062F8C" w:rsidRPr="00062F8C">
        <w:rPr>
          <w:spacing w:val="-2"/>
        </w:rPr>
        <w:t xml:space="preserve"> </w:t>
      </w:r>
      <w:r w:rsidR="00062F8C" w:rsidRPr="00062F8C">
        <w:t>Table</w:t>
      </w:r>
      <w:r w:rsidR="00062F8C" w:rsidRPr="00062F8C">
        <w:rPr>
          <w:spacing w:val="-4"/>
        </w:rPr>
        <w:t xml:space="preserve"> </w:t>
      </w:r>
      <w:r w:rsidR="00062F8C" w:rsidRPr="00062F8C">
        <w:t>108-3.</w:t>
      </w:r>
      <w:r w:rsidR="00062F8C" w:rsidRPr="00062F8C">
        <w:rPr>
          <w:spacing w:val="56"/>
        </w:rPr>
        <w:t xml:space="preserve"> </w:t>
      </w:r>
      <w:r w:rsidR="00DC00FE">
        <w:rPr>
          <w:spacing w:val="56"/>
        </w:rPr>
        <w:t xml:space="preserve"> </w:t>
      </w:r>
      <w:r w:rsidR="00062F8C" w:rsidRPr="00062F8C">
        <w:rPr>
          <w:spacing w:val="-1"/>
        </w:rPr>
        <w:t>Allow</w:t>
      </w:r>
      <w:r w:rsidR="00062F8C" w:rsidRPr="00062F8C">
        <w:rPr>
          <w:spacing w:val="-3"/>
        </w:rPr>
        <w:t xml:space="preserve"> </w:t>
      </w:r>
      <w:r w:rsidR="00062F8C" w:rsidRPr="00062F8C">
        <w:t>14</w:t>
      </w:r>
      <w:r w:rsidR="00062F8C" w:rsidRPr="00062F8C">
        <w:rPr>
          <w:spacing w:val="-2"/>
        </w:rPr>
        <w:t xml:space="preserve"> </w:t>
      </w:r>
      <w:r w:rsidR="00062F8C" w:rsidRPr="00062F8C">
        <w:t>days</w:t>
      </w:r>
      <w:r w:rsidR="00062F8C" w:rsidRPr="00062F8C">
        <w:rPr>
          <w:spacing w:val="-3"/>
        </w:rPr>
        <w:t xml:space="preserve"> </w:t>
      </w:r>
      <w:r w:rsidR="00062F8C" w:rsidRPr="00062F8C">
        <w:t>for</w:t>
      </w:r>
      <w:r w:rsidR="00062F8C" w:rsidRPr="00062F8C">
        <w:rPr>
          <w:spacing w:val="-3"/>
        </w:rPr>
        <w:t xml:space="preserve"> </w:t>
      </w:r>
      <w:r w:rsidR="00062F8C" w:rsidRPr="00062F8C">
        <w:t>approval</w:t>
      </w:r>
      <w:r w:rsidR="00062F8C" w:rsidRPr="00062F8C">
        <w:rPr>
          <w:spacing w:val="-3"/>
        </w:rPr>
        <w:t xml:space="preserve"> </w:t>
      </w:r>
      <w:r w:rsidR="00062F8C" w:rsidRPr="00062F8C">
        <w:t>or</w:t>
      </w:r>
      <w:r w:rsidR="00062F8C" w:rsidRPr="00062F8C">
        <w:rPr>
          <w:spacing w:val="-3"/>
        </w:rPr>
        <w:t xml:space="preserve"> </w:t>
      </w:r>
      <w:r w:rsidR="00062F8C" w:rsidRPr="00062F8C">
        <w:t>rejection</w:t>
      </w:r>
      <w:r w:rsidR="00062F8C" w:rsidRPr="00062F8C">
        <w:rPr>
          <w:spacing w:val="-2"/>
        </w:rPr>
        <w:t xml:space="preserve"> </w:t>
      </w:r>
      <w:r w:rsidR="00062F8C" w:rsidRPr="00062F8C">
        <w:t>of</w:t>
      </w:r>
      <w:r w:rsidR="00062F8C" w:rsidRPr="00062F8C">
        <w:rPr>
          <w:spacing w:val="-2"/>
        </w:rPr>
        <w:t xml:space="preserve"> </w:t>
      </w:r>
      <w:r w:rsidR="00062F8C" w:rsidRPr="00062F8C">
        <w:t>Table</w:t>
      </w:r>
      <w:r w:rsidR="00062F8C" w:rsidRPr="00062F8C">
        <w:rPr>
          <w:spacing w:val="-4"/>
        </w:rPr>
        <w:t xml:space="preserve"> </w:t>
      </w:r>
      <w:r w:rsidR="00062F8C" w:rsidRPr="00062F8C">
        <w:t>108-3.</w:t>
      </w:r>
      <w:r w:rsidR="00062F8C" w:rsidRPr="00062F8C">
        <w:rPr>
          <w:spacing w:val="55"/>
        </w:rPr>
        <w:t xml:space="preserve"> </w:t>
      </w:r>
      <w:r w:rsidR="00062F8C" w:rsidRPr="00062F8C">
        <w:t>If</w:t>
      </w:r>
      <w:r w:rsidR="00062F8C" w:rsidRPr="00062F8C">
        <w:rPr>
          <w:spacing w:val="23"/>
        </w:rPr>
        <w:t xml:space="preserve"> </w:t>
      </w:r>
      <w:r w:rsidR="00062F8C" w:rsidRPr="00062F8C">
        <w:t>rejected,</w:t>
      </w:r>
      <w:r w:rsidR="00062F8C" w:rsidRPr="00062F8C">
        <w:rPr>
          <w:spacing w:val="-5"/>
        </w:rPr>
        <w:t xml:space="preserve"> </w:t>
      </w:r>
      <w:r w:rsidR="00062F8C" w:rsidRPr="00062F8C">
        <w:rPr>
          <w:spacing w:val="-1"/>
        </w:rPr>
        <w:t>submit</w:t>
      </w:r>
      <w:r w:rsidR="00062F8C" w:rsidRPr="00062F8C">
        <w:rPr>
          <w:spacing w:val="-4"/>
        </w:rPr>
        <w:t xml:space="preserve"> </w:t>
      </w:r>
      <w:r w:rsidR="00062F8C" w:rsidRPr="00062F8C">
        <w:t>a</w:t>
      </w:r>
      <w:r w:rsidR="00062F8C" w:rsidRPr="00062F8C">
        <w:rPr>
          <w:spacing w:val="-4"/>
        </w:rPr>
        <w:t xml:space="preserve"> </w:t>
      </w:r>
      <w:r w:rsidR="00062F8C" w:rsidRPr="00062F8C">
        <w:t>revision</w:t>
      </w:r>
      <w:r w:rsidR="00062F8C" w:rsidRPr="00062F8C">
        <w:rPr>
          <w:spacing w:val="-4"/>
        </w:rPr>
        <w:t xml:space="preserve"> </w:t>
      </w:r>
      <w:r w:rsidR="00062F8C" w:rsidRPr="00062F8C">
        <w:t>within</w:t>
      </w:r>
      <w:r w:rsidR="00062F8C" w:rsidRPr="00062F8C">
        <w:rPr>
          <w:spacing w:val="-4"/>
        </w:rPr>
        <w:t xml:space="preserve"> </w:t>
      </w:r>
      <w:r w:rsidR="00062F8C" w:rsidRPr="00062F8C">
        <w:t>7</w:t>
      </w:r>
      <w:r w:rsidR="00062F8C" w:rsidRPr="00062F8C">
        <w:rPr>
          <w:spacing w:val="-4"/>
        </w:rPr>
        <w:t xml:space="preserve"> </w:t>
      </w:r>
      <w:r w:rsidR="00062F8C" w:rsidRPr="00062F8C">
        <w:t>days</w:t>
      </w:r>
      <w:r w:rsidR="00062F8C" w:rsidRPr="00062F8C">
        <w:rPr>
          <w:spacing w:val="-4"/>
        </w:rPr>
        <w:t xml:space="preserve"> </w:t>
      </w:r>
      <w:r w:rsidR="00062F8C" w:rsidRPr="00062F8C">
        <w:rPr>
          <w:spacing w:val="-1"/>
        </w:rPr>
        <w:t>after</w:t>
      </w:r>
      <w:r w:rsidR="00062F8C" w:rsidRPr="00062F8C">
        <w:rPr>
          <w:spacing w:val="-5"/>
        </w:rPr>
        <w:t xml:space="preserve"> </w:t>
      </w:r>
      <w:r w:rsidR="00062F8C" w:rsidRPr="00062F8C">
        <w:t>the</w:t>
      </w:r>
      <w:r w:rsidR="00062F8C" w:rsidRPr="00062F8C">
        <w:rPr>
          <w:spacing w:val="-5"/>
        </w:rPr>
        <w:t xml:space="preserve"> </w:t>
      </w:r>
      <w:r w:rsidR="00062F8C" w:rsidRPr="00062F8C">
        <w:t>date</w:t>
      </w:r>
      <w:r w:rsidR="00062F8C" w:rsidRPr="00062F8C">
        <w:rPr>
          <w:spacing w:val="-4"/>
        </w:rPr>
        <w:t xml:space="preserve"> </w:t>
      </w:r>
      <w:r w:rsidR="00062F8C" w:rsidRPr="00062F8C">
        <w:t>of</w:t>
      </w:r>
      <w:r w:rsidR="00062F8C" w:rsidRPr="00062F8C">
        <w:rPr>
          <w:spacing w:val="-5"/>
        </w:rPr>
        <w:t xml:space="preserve"> </w:t>
      </w:r>
      <w:r w:rsidR="00062F8C" w:rsidRPr="00062F8C">
        <w:t>rejection.</w:t>
      </w:r>
      <w:r w:rsidR="00062F8C" w:rsidRPr="00062F8C">
        <w:rPr>
          <w:spacing w:val="52"/>
        </w:rPr>
        <w:t xml:space="preserve"> </w:t>
      </w:r>
      <w:r w:rsidR="00DC00FE">
        <w:rPr>
          <w:spacing w:val="-1"/>
        </w:rPr>
        <w:t xml:space="preserve"> T</w:t>
      </w:r>
      <w:r w:rsidR="00062F8C" w:rsidRPr="00062F8C">
        <w:rPr>
          <w:spacing w:val="-1"/>
        </w:rPr>
        <w:t>ime</w:t>
      </w:r>
      <w:r w:rsidR="00062F8C" w:rsidRPr="00062F8C">
        <w:rPr>
          <w:spacing w:val="-4"/>
        </w:rPr>
        <w:t xml:space="preserve"> </w:t>
      </w:r>
      <w:r w:rsidR="00062F8C" w:rsidRPr="00062F8C">
        <w:t>for</w:t>
      </w:r>
      <w:r w:rsidR="00062F8C" w:rsidRPr="00062F8C">
        <w:rPr>
          <w:spacing w:val="-5"/>
        </w:rPr>
        <w:t xml:space="preserve"> </w:t>
      </w:r>
      <w:r w:rsidR="00062F8C" w:rsidRPr="00062F8C">
        <w:t>review</w:t>
      </w:r>
      <w:r w:rsidR="00062F8C" w:rsidRPr="00062F8C">
        <w:rPr>
          <w:spacing w:val="21"/>
          <w:w w:val="99"/>
        </w:rPr>
        <w:t xml:space="preserve"> </w:t>
      </w:r>
      <w:r w:rsidR="00062F8C" w:rsidRPr="00062F8C">
        <w:t>and</w:t>
      </w:r>
      <w:r w:rsidR="00062F8C" w:rsidRPr="00062F8C">
        <w:rPr>
          <w:spacing w:val="-6"/>
        </w:rPr>
        <w:t xml:space="preserve"> </w:t>
      </w:r>
      <w:r w:rsidR="00062F8C" w:rsidRPr="00062F8C">
        <w:rPr>
          <w:spacing w:val="-1"/>
        </w:rPr>
        <w:t>approval</w:t>
      </w:r>
      <w:r w:rsidR="00062F8C" w:rsidRPr="00062F8C">
        <w:rPr>
          <w:spacing w:val="-5"/>
        </w:rPr>
        <w:t xml:space="preserve"> </w:t>
      </w:r>
      <w:r w:rsidR="00062F8C" w:rsidRPr="00062F8C">
        <w:rPr>
          <w:spacing w:val="-1"/>
        </w:rPr>
        <w:t>starts</w:t>
      </w:r>
      <w:r w:rsidR="00062F8C" w:rsidRPr="00062F8C">
        <w:rPr>
          <w:spacing w:val="-5"/>
        </w:rPr>
        <w:t xml:space="preserve"> </w:t>
      </w:r>
      <w:r w:rsidR="00062F8C" w:rsidRPr="00062F8C">
        <w:t>again</w:t>
      </w:r>
      <w:r w:rsidR="00062F8C" w:rsidRPr="00062F8C">
        <w:rPr>
          <w:spacing w:val="-7"/>
        </w:rPr>
        <w:t xml:space="preserve"> </w:t>
      </w:r>
      <w:r w:rsidR="00062F8C" w:rsidRPr="00062F8C">
        <w:rPr>
          <w:spacing w:val="-1"/>
        </w:rPr>
        <w:t>after</w:t>
      </w:r>
      <w:r w:rsidR="00062F8C" w:rsidRPr="00062F8C">
        <w:rPr>
          <w:spacing w:val="-6"/>
        </w:rPr>
        <w:t xml:space="preserve"> </w:t>
      </w:r>
      <w:r w:rsidR="00062F8C" w:rsidRPr="00062F8C">
        <w:t>the</w:t>
      </w:r>
      <w:r w:rsidR="00062F8C" w:rsidRPr="00062F8C">
        <w:rPr>
          <w:spacing w:val="-5"/>
        </w:rPr>
        <w:t xml:space="preserve"> </w:t>
      </w:r>
      <w:r w:rsidR="00062F8C" w:rsidRPr="00062F8C">
        <w:rPr>
          <w:spacing w:val="-1"/>
        </w:rPr>
        <w:t>revised</w:t>
      </w:r>
      <w:r w:rsidR="00062F8C" w:rsidRPr="00062F8C">
        <w:rPr>
          <w:spacing w:val="-5"/>
        </w:rPr>
        <w:t xml:space="preserve"> </w:t>
      </w:r>
      <w:r w:rsidR="00062F8C" w:rsidRPr="00062F8C">
        <w:t>Table</w:t>
      </w:r>
      <w:r w:rsidR="00062F8C" w:rsidRPr="00062F8C">
        <w:rPr>
          <w:spacing w:val="-6"/>
        </w:rPr>
        <w:t xml:space="preserve"> </w:t>
      </w:r>
      <w:r w:rsidR="00062F8C" w:rsidRPr="00062F8C">
        <w:rPr>
          <w:spacing w:val="-1"/>
        </w:rPr>
        <w:t>108-3</w:t>
      </w:r>
      <w:r w:rsidR="00062F8C" w:rsidRPr="00062F8C">
        <w:rPr>
          <w:spacing w:val="-4"/>
        </w:rPr>
        <w:t xml:space="preserve"> </w:t>
      </w:r>
      <w:r w:rsidR="00062F8C" w:rsidRPr="00062F8C">
        <w:t>has</w:t>
      </w:r>
      <w:r w:rsidR="00062F8C" w:rsidRPr="00062F8C">
        <w:rPr>
          <w:spacing w:val="-5"/>
        </w:rPr>
        <w:t xml:space="preserve"> </w:t>
      </w:r>
      <w:r w:rsidR="00062F8C" w:rsidRPr="00062F8C">
        <w:rPr>
          <w:spacing w:val="-1"/>
        </w:rPr>
        <w:t>been</w:t>
      </w:r>
      <w:r w:rsidR="00062F8C" w:rsidRPr="00062F8C">
        <w:rPr>
          <w:spacing w:val="-6"/>
        </w:rPr>
        <w:t xml:space="preserve"> </w:t>
      </w:r>
      <w:r w:rsidR="00062F8C" w:rsidRPr="00062F8C">
        <w:rPr>
          <w:spacing w:val="-1"/>
        </w:rPr>
        <w:t>resubmitted.</w:t>
      </w:r>
      <w:r w:rsidR="00062F8C" w:rsidRPr="00062F8C">
        <w:rPr>
          <w:spacing w:val="71"/>
        </w:rPr>
        <w:t xml:space="preserve"> </w:t>
      </w:r>
      <w:r w:rsidR="00DC00FE">
        <w:rPr>
          <w:spacing w:val="71"/>
        </w:rPr>
        <w:t xml:space="preserve"> </w:t>
      </w:r>
      <w:r w:rsidR="00062F8C" w:rsidRPr="00062F8C">
        <w:t>Weather</w:t>
      </w:r>
      <w:r w:rsidR="00062F8C" w:rsidRPr="00062F8C">
        <w:rPr>
          <w:spacing w:val="-7"/>
        </w:rPr>
        <w:t xml:space="preserve"> </w:t>
      </w:r>
      <w:r w:rsidR="00062F8C" w:rsidRPr="00062F8C">
        <w:t>related</w:t>
      </w:r>
      <w:r w:rsidR="00062F8C" w:rsidRPr="00062F8C">
        <w:rPr>
          <w:spacing w:val="-5"/>
        </w:rPr>
        <w:t xml:space="preserve"> </w:t>
      </w:r>
      <w:r w:rsidR="00062F8C" w:rsidRPr="00062F8C">
        <w:rPr>
          <w:spacing w:val="-1"/>
        </w:rPr>
        <w:t>Time</w:t>
      </w:r>
      <w:r w:rsidR="00062F8C" w:rsidRPr="00062F8C">
        <w:rPr>
          <w:spacing w:val="-6"/>
        </w:rPr>
        <w:t xml:space="preserve"> </w:t>
      </w:r>
      <w:r w:rsidR="00062F8C" w:rsidRPr="00062F8C">
        <w:t>Impact</w:t>
      </w:r>
      <w:r w:rsidR="00062F8C" w:rsidRPr="00062F8C">
        <w:rPr>
          <w:spacing w:val="-5"/>
        </w:rPr>
        <w:t xml:space="preserve"> </w:t>
      </w:r>
      <w:r w:rsidR="00062F8C" w:rsidRPr="00062F8C">
        <w:t>Analyses</w:t>
      </w:r>
      <w:r w:rsidR="00062F8C" w:rsidRPr="00062F8C">
        <w:rPr>
          <w:spacing w:val="-7"/>
        </w:rPr>
        <w:t xml:space="preserve"> </w:t>
      </w:r>
      <w:r w:rsidR="00062F8C" w:rsidRPr="00062F8C">
        <w:t>will</w:t>
      </w:r>
      <w:r w:rsidR="00062F8C" w:rsidRPr="00062F8C">
        <w:rPr>
          <w:spacing w:val="-5"/>
        </w:rPr>
        <w:t xml:space="preserve"> </w:t>
      </w:r>
      <w:r w:rsidR="00062F8C" w:rsidRPr="00062F8C">
        <w:rPr>
          <w:spacing w:val="-1"/>
        </w:rPr>
        <w:t>not</w:t>
      </w:r>
      <w:r w:rsidR="00062F8C" w:rsidRPr="00062F8C">
        <w:rPr>
          <w:spacing w:val="-6"/>
        </w:rPr>
        <w:t xml:space="preserve"> </w:t>
      </w:r>
      <w:r w:rsidR="00062F8C" w:rsidRPr="00062F8C">
        <w:t>be</w:t>
      </w:r>
      <w:r w:rsidR="00062F8C" w:rsidRPr="00062F8C">
        <w:rPr>
          <w:spacing w:val="-5"/>
        </w:rPr>
        <w:t xml:space="preserve"> </w:t>
      </w:r>
      <w:r w:rsidR="00062F8C" w:rsidRPr="00062F8C">
        <w:rPr>
          <w:spacing w:val="-1"/>
        </w:rPr>
        <w:t>accepted</w:t>
      </w:r>
      <w:r w:rsidR="00062F8C" w:rsidRPr="00062F8C">
        <w:rPr>
          <w:spacing w:val="-8"/>
        </w:rPr>
        <w:t xml:space="preserve"> </w:t>
      </w:r>
      <w:r w:rsidR="00062F8C" w:rsidRPr="00062F8C">
        <w:t>without</w:t>
      </w:r>
      <w:r w:rsidR="00062F8C" w:rsidRPr="00062F8C">
        <w:rPr>
          <w:spacing w:val="-5"/>
        </w:rPr>
        <w:t xml:space="preserve"> </w:t>
      </w:r>
      <w:r w:rsidR="00062F8C" w:rsidRPr="00062F8C">
        <w:t>an</w:t>
      </w:r>
      <w:r w:rsidR="00062F8C" w:rsidRPr="00062F8C">
        <w:rPr>
          <w:spacing w:val="-6"/>
        </w:rPr>
        <w:t xml:space="preserve"> </w:t>
      </w:r>
      <w:r w:rsidR="00062F8C" w:rsidRPr="00062F8C">
        <w:t>approved</w:t>
      </w:r>
      <w:r w:rsidR="00062F8C" w:rsidRPr="00062F8C">
        <w:rPr>
          <w:spacing w:val="30"/>
          <w:w w:val="99"/>
        </w:rPr>
        <w:t xml:space="preserve"> </w:t>
      </w:r>
      <w:r w:rsidR="00062F8C" w:rsidRPr="00062F8C">
        <w:t>Table</w:t>
      </w:r>
      <w:r w:rsidR="00062F8C" w:rsidRPr="00062F8C">
        <w:rPr>
          <w:spacing w:val="-6"/>
        </w:rPr>
        <w:t xml:space="preserve"> </w:t>
      </w:r>
      <w:r w:rsidR="00062F8C" w:rsidRPr="00062F8C">
        <w:t>108-3.</w:t>
      </w:r>
      <w:r w:rsidR="00062F8C" w:rsidRPr="00062F8C">
        <w:rPr>
          <w:spacing w:val="-4"/>
        </w:rPr>
        <w:t xml:space="preserve"> </w:t>
      </w:r>
      <w:r w:rsidR="00DC00FE">
        <w:rPr>
          <w:spacing w:val="-4"/>
        </w:rPr>
        <w:t xml:space="preserve"> </w:t>
      </w:r>
      <w:r w:rsidR="00062F8C" w:rsidRPr="00062F8C">
        <w:t>If</w:t>
      </w:r>
      <w:r w:rsidR="00062F8C" w:rsidRPr="00062F8C">
        <w:rPr>
          <w:spacing w:val="-5"/>
        </w:rPr>
        <w:t xml:space="preserve"> </w:t>
      </w:r>
      <w:r w:rsidR="00062F8C" w:rsidRPr="00062F8C">
        <w:t>the</w:t>
      </w:r>
      <w:r w:rsidR="00062F8C" w:rsidRPr="00062F8C">
        <w:rPr>
          <w:spacing w:val="-5"/>
        </w:rPr>
        <w:t xml:space="preserve"> </w:t>
      </w:r>
      <w:r w:rsidR="00062F8C" w:rsidRPr="00062F8C">
        <w:t>normally</w:t>
      </w:r>
      <w:r w:rsidR="00062F8C" w:rsidRPr="00062F8C">
        <w:rPr>
          <w:spacing w:val="-5"/>
        </w:rPr>
        <w:t xml:space="preserve"> </w:t>
      </w:r>
      <w:r w:rsidR="00062F8C" w:rsidRPr="00062F8C">
        <w:rPr>
          <w:spacing w:val="-1"/>
        </w:rPr>
        <w:t>scheduled</w:t>
      </w:r>
      <w:r w:rsidR="00062F8C" w:rsidRPr="00062F8C">
        <w:rPr>
          <w:spacing w:val="-4"/>
        </w:rPr>
        <w:t xml:space="preserve"> </w:t>
      </w:r>
      <w:r w:rsidR="00062F8C" w:rsidRPr="00062F8C">
        <w:t>work</w:t>
      </w:r>
      <w:r w:rsidR="00062F8C" w:rsidRPr="00062F8C">
        <w:rPr>
          <w:spacing w:val="-7"/>
        </w:rPr>
        <w:t xml:space="preserve"> </w:t>
      </w:r>
      <w:r w:rsidR="00062F8C" w:rsidRPr="00062F8C">
        <w:t>days</w:t>
      </w:r>
      <w:r w:rsidR="00062F8C" w:rsidRPr="00062F8C">
        <w:rPr>
          <w:spacing w:val="-4"/>
        </w:rPr>
        <w:t xml:space="preserve"> </w:t>
      </w:r>
      <w:r w:rsidR="00062F8C" w:rsidRPr="00062F8C">
        <w:t>are</w:t>
      </w:r>
      <w:r w:rsidR="00062F8C" w:rsidRPr="00062F8C">
        <w:rPr>
          <w:spacing w:val="-6"/>
        </w:rPr>
        <w:t xml:space="preserve"> </w:t>
      </w:r>
      <w:r w:rsidR="00062F8C" w:rsidRPr="00062F8C">
        <w:t>changed</w:t>
      </w:r>
      <w:r w:rsidR="00062F8C" w:rsidRPr="00062F8C">
        <w:rPr>
          <w:spacing w:val="-5"/>
        </w:rPr>
        <w:t xml:space="preserve"> </w:t>
      </w:r>
      <w:r w:rsidR="00062F8C" w:rsidRPr="00062F8C">
        <w:t>within</w:t>
      </w:r>
      <w:r w:rsidR="00062F8C" w:rsidRPr="00062F8C">
        <w:rPr>
          <w:spacing w:val="-6"/>
        </w:rPr>
        <w:t xml:space="preserve"> </w:t>
      </w:r>
      <w:r w:rsidR="00062F8C" w:rsidRPr="00062F8C">
        <w:t>the</w:t>
      </w:r>
      <w:r w:rsidR="00062F8C" w:rsidRPr="00062F8C">
        <w:rPr>
          <w:spacing w:val="-5"/>
        </w:rPr>
        <w:t xml:space="preserve"> </w:t>
      </w:r>
      <w:r w:rsidR="00062F8C" w:rsidRPr="00062F8C">
        <w:t>current</w:t>
      </w:r>
      <w:r w:rsidR="00062F8C" w:rsidRPr="00062F8C">
        <w:rPr>
          <w:spacing w:val="22"/>
          <w:w w:val="99"/>
        </w:rPr>
        <w:t xml:space="preserve"> </w:t>
      </w:r>
      <w:r w:rsidR="00062F8C" w:rsidRPr="00062F8C">
        <w:t>construction</w:t>
      </w:r>
      <w:r w:rsidR="00062F8C" w:rsidRPr="00062F8C">
        <w:rPr>
          <w:spacing w:val="-7"/>
        </w:rPr>
        <w:t xml:space="preserve"> </w:t>
      </w:r>
      <w:r w:rsidR="00062F8C" w:rsidRPr="00062F8C">
        <w:rPr>
          <w:spacing w:val="-1"/>
        </w:rPr>
        <w:t>schedule,</w:t>
      </w:r>
      <w:r w:rsidR="00062F8C" w:rsidRPr="00062F8C">
        <w:rPr>
          <w:spacing w:val="-6"/>
        </w:rPr>
        <w:t xml:space="preserve"> </w:t>
      </w:r>
      <w:r w:rsidR="00062F8C" w:rsidRPr="00062F8C">
        <w:t>provide</w:t>
      </w:r>
      <w:r w:rsidR="00062F8C" w:rsidRPr="00062F8C">
        <w:rPr>
          <w:spacing w:val="-5"/>
        </w:rPr>
        <w:t xml:space="preserve"> </w:t>
      </w:r>
      <w:r w:rsidR="00062F8C" w:rsidRPr="00062F8C">
        <w:t>the</w:t>
      </w:r>
      <w:r w:rsidR="00062F8C" w:rsidRPr="00062F8C">
        <w:rPr>
          <w:spacing w:val="-7"/>
        </w:rPr>
        <w:t xml:space="preserve"> </w:t>
      </w:r>
      <w:r w:rsidR="00062F8C" w:rsidRPr="00062F8C">
        <w:rPr>
          <w:spacing w:val="-1"/>
        </w:rPr>
        <w:t>CO</w:t>
      </w:r>
      <w:r w:rsidR="00062F8C" w:rsidRPr="00062F8C">
        <w:rPr>
          <w:spacing w:val="-6"/>
        </w:rPr>
        <w:t xml:space="preserve"> </w:t>
      </w:r>
      <w:r w:rsidR="00062F8C" w:rsidRPr="00062F8C">
        <w:t>with</w:t>
      </w:r>
      <w:r w:rsidR="00062F8C" w:rsidRPr="00062F8C">
        <w:rPr>
          <w:spacing w:val="-6"/>
        </w:rPr>
        <w:t xml:space="preserve"> </w:t>
      </w:r>
      <w:r w:rsidR="00062F8C" w:rsidRPr="00062F8C">
        <w:t>a</w:t>
      </w:r>
      <w:r w:rsidR="00062F8C" w:rsidRPr="00062F8C">
        <w:rPr>
          <w:spacing w:val="-5"/>
        </w:rPr>
        <w:t xml:space="preserve"> </w:t>
      </w:r>
      <w:r w:rsidR="00062F8C" w:rsidRPr="00062F8C">
        <w:t>revised</w:t>
      </w:r>
      <w:r w:rsidR="00062F8C" w:rsidRPr="00062F8C">
        <w:rPr>
          <w:spacing w:val="-6"/>
        </w:rPr>
        <w:t xml:space="preserve"> </w:t>
      </w:r>
      <w:r w:rsidR="00062F8C" w:rsidRPr="00062F8C">
        <w:t>Table</w:t>
      </w:r>
      <w:r w:rsidR="00062F8C" w:rsidRPr="00062F8C">
        <w:rPr>
          <w:spacing w:val="-6"/>
        </w:rPr>
        <w:t xml:space="preserve"> </w:t>
      </w:r>
      <w:r w:rsidR="00062F8C" w:rsidRPr="00062F8C">
        <w:t>108-3</w:t>
      </w:r>
      <w:r w:rsidR="00062F8C" w:rsidRPr="00062F8C">
        <w:rPr>
          <w:spacing w:val="-6"/>
        </w:rPr>
        <w:t xml:space="preserve"> </w:t>
      </w:r>
      <w:r w:rsidR="00062F8C" w:rsidRPr="00062F8C">
        <w:rPr>
          <w:spacing w:val="-1"/>
        </w:rPr>
        <w:t>which</w:t>
      </w:r>
      <w:r w:rsidR="00062F8C" w:rsidRPr="00062F8C">
        <w:rPr>
          <w:spacing w:val="-6"/>
        </w:rPr>
        <w:t xml:space="preserve"> </w:t>
      </w:r>
      <w:r w:rsidR="00062F8C" w:rsidRPr="00062F8C">
        <w:t>if</w:t>
      </w:r>
      <w:r w:rsidR="00062F8C" w:rsidRPr="00062F8C">
        <w:rPr>
          <w:spacing w:val="-6"/>
        </w:rPr>
        <w:t xml:space="preserve"> </w:t>
      </w:r>
      <w:r w:rsidR="00062F8C" w:rsidRPr="00062F8C">
        <w:t>approved</w:t>
      </w:r>
      <w:r w:rsidR="00062F8C" w:rsidRPr="00062F8C">
        <w:rPr>
          <w:spacing w:val="23"/>
          <w:w w:val="99"/>
        </w:rPr>
        <w:t xml:space="preserve"> </w:t>
      </w:r>
      <w:r w:rsidR="00062F8C" w:rsidRPr="00062F8C">
        <w:t>will</w:t>
      </w:r>
      <w:r w:rsidR="00062F8C" w:rsidRPr="00062F8C">
        <w:rPr>
          <w:spacing w:val="-6"/>
        </w:rPr>
        <w:t xml:space="preserve"> </w:t>
      </w:r>
      <w:r w:rsidR="00062F8C" w:rsidRPr="00062F8C">
        <w:rPr>
          <w:spacing w:val="-1"/>
        </w:rPr>
        <w:t>become</w:t>
      </w:r>
      <w:r w:rsidR="00062F8C" w:rsidRPr="00062F8C">
        <w:rPr>
          <w:spacing w:val="-5"/>
        </w:rPr>
        <w:t xml:space="preserve"> </w:t>
      </w:r>
      <w:r w:rsidR="00062F8C" w:rsidRPr="00062F8C">
        <w:t>the</w:t>
      </w:r>
      <w:r w:rsidR="00062F8C" w:rsidRPr="00062F8C">
        <w:rPr>
          <w:spacing w:val="-5"/>
        </w:rPr>
        <w:t xml:space="preserve"> </w:t>
      </w:r>
      <w:r w:rsidR="00062F8C" w:rsidRPr="00062F8C">
        <w:rPr>
          <w:spacing w:val="-1"/>
        </w:rPr>
        <w:t>Reasonably</w:t>
      </w:r>
      <w:r w:rsidR="00062F8C" w:rsidRPr="00062F8C">
        <w:rPr>
          <w:spacing w:val="-5"/>
        </w:rPr>
        <w:t xml:space="preserve"> </w:t>
      </w:r>
      <w:r w:rsidR="00062F8C" w:rsidRPr="00062F8C">
        <w:rPr>
          <w:spacing w:val="-1"/>
        </w:rPr>
        <w:t>Predictable</w:t>
      </w:r>
      <w:r w:rsidR="00062F8C" w:rsidRPr="00062F8C">
        <w:rPr>
          <w:spacing w:val="-6"/>
        </w:rPr>
        <w:t xml:space="preserve"> </w:t>
      </w:r>
      <w:r w:rsidR="00062F8C" w:rsidRPr="00062F8C">
        <w:rPr>
          <w:spacing w:val="-1"/>
        </w:rPr>
        <w:t>Weather</w:t>
      </w:r>
      <w:r w:rsidR="00062F8C" w:rsidRPr="00062F8C">
        <w:rPr>
          <w:spacing w:val="-5"/>
        </w:rPr>
        <w:t xml:space="preserve"> </w:t>
      </w:r>
      <w:r w:rsidR="00062F8C" w:rsidRPr="00062F8C">
        <w:t>Days</w:t>
      </w:r>
      <w:r w:rsidR="00062F8C" w:rsidRPr="00062F8C">
        <w:rPr>
          <w:spacing w:val="-5"/>
        </w:rPr>
        <w:t xml:space="preserve"> </w:t>
      </w:r>
      <w:r w:rsidR="00062F8C" w:rsidRPr="00062F8C">
        <w:t>for</w:t>
      </w:r>
      <w:r w:rsidR="00062F8C" w:rsidRPr="00062F8C">
        <w:rPr>
          <w:spacing w:val="-5"/>
        </w:rPr>
        <w:t xml:space="preserve"> </w:t>
      </w:r>
      <w:r w:rsidR="00062F8C" w:rsidRPr="00062F8C">
        <w:t>each</w:t>
      </w:r>
      <w:r w:rsidR="00062F8C" w:rsidRPr="00062F8C">
        <w:rPr>
          <w:spacing w:val="-6"/>
        </w:rPr>
        <w:t xml:space="preserve"> </w:t>
      </w:r>
      <w:r w:rsidR="00062F8C" w:rsidRPr="00062F8C">
        <w:rPr>
          <w:spacing w:val="-1"/>
        </w:rPr>
        <w:t>month</w:t>
      </w:r>
      <w:r w:rsidR="00062F8C" w:rsidRPr="00062F8C">
        <w:rPr>
          <w:spacing w:val="-5"/>
        </w:rPr>
        <w:t xml:space="preserve"> </w:t>
      </w:r>
      <w:r w:rsidR="00062F8C" w:rsidRPr="00062F8C">
        <w:t>of</w:t>
      </w:r>
      <w:r w:rsidR="00062F8C" w:rsidRPr="00062F8C">
        <w:rPr>
          <w:spacing w:val="-5"/>
        </w:rPr>
        <w:t xml:space="preserve"> </w:t>
      </w:r>
      <w:r w:rsidR="00062F8C" w:rsidRPr="00062F8C">
        <w:t>the</w:t>
      </w:r>
      <w:r w:rsidR="00062F8C" w:rsidRPr="00062F8C">
        <w:rPr>
          <w:spacing w:val="61"/>
          <w:w w:val="99"/>
        </w:rPr>
        <w:t xml:space="preserve"> </w:t>
      </w:r>
      <w:r w:rsidR="00062F8C" w:rsidRPr="00062F8C">
        <w:rPr>
          <w:spacing w:val="-1"/>
        </w:rPr>
        <w:t>remainder</w:t>
      </w:r>
      <w:r w:rsidR="00062F8C" w:rsidRPr="00062F8C">
        <w:rPr>
          <w:spacing w:val="-8"/>
        </w:rPr>
        <w:t xml:space="preserve"> </w:t>
      </w:r>
      <w:r w:rsidR="00062F8C" w:rsidRPr="00062F8C">
        <w:t>of</w:t>
      </w:r>
      <w:r w:rsidR="00062F8C" w:rsidRPr="00062F8C">
        <w:rPr>
          <w:spacing w:val="-7"/>
        </w:rPr>
        <w:t xml:space="preserve"> </w:t>
      </w:r>
      <w:r w:rsidR="00062F8C" w:rsidRPr="00062F8C">
        <w:t>the</w:t>
      </w:r>
      <w:r w:rsidR="00062F8C" w:rsidRPr="00062F8C">
        <w:rPr>
          <w:spacing w:val="-7"/>
        </w:rPr>
        <w:t xml:space="preserve"> </w:t>
      </w:r>
      <w:r w:rsidR="00062F8C" w:rsidRPr="00062F8C">
        <w:t>contract.</w:t>
      </w:r>
    </w:p>
    <w:p w14:paraId="33A9C031" w14:textId="77777777" w:rsidR="001D2A35" w:rsidRDefault="001D2A35" w:rsidP="001D2A35">
      <w:pPr>
        <w:pStyle w:val="maintext"/>
        <w:spacing w:after="0"/>
        <w:ind w:left="350"/>
        <w:jc w:val="center"/>
        <w:rPr>
          <w:b/>
        </w:rPr>
      </w:pPr>
      <w:r>
        <w:rPr>
          <w:b/>
        </w:rPr>
        <w:t>Table 108-3</w:t>
      </w:r>
    </w:p>
    <w:p w14:paraId="123ED997" w14:textId="77777777" w:rsidR="001D2A35" w:rsidRDefault="001D2A35" w:rsidP="001D2A35">
      <w:pPr>
        <w:pStyle w:val="maintext"/>
        <w:ind w:left="350"/>
        <w:jc w:val="center"/>
        <w:rPr>
          <w:b/>
        </w:rPr>
      </w:pPr>
      <w:r>
        <w:rPr>
          <w:b/>
        </w:rPr>
        <w:lastRenderedPageBreak/>
        <w:t>Reasonably Predictable Weather Days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080"/>
        <w:gridCol w:w="4500"/>
      </w:tblGrid>
      <w:tr w:rsidR="001D2A35" w14:paraId="15AB82B8" w14:textId="77777777" w:rsidTr="001D2A35">
        <w:trPr>
          <w:trHeight w:val="458"/>
        </w:trPr>
        <w:tc>
          <w:tcPr>
            <w:tcW w:w="2538" w:type="dxa"/>
            <w:gridSpan w:val="2"/>
            <w:tcBorders>
              <w:top w:val="single" w:sz="4" w:space="0" w:color="auto"/>
              <w:left w:val="single" w:sz="4" w:space="0" w:color="auto"/>
              <w:bottom w:val="single" w:sz="4" w:space="0" w:color="auto"/>
              <w:right w:val="single" w:sz="4" w:space="0" w:color="auto"/>
            </w:tcBorders>
            <w:hideMark/>
          </w:tcPr>
          <w:p w14:paraId="102E3BC4" w14:textId="77777777" w:rsidR="001D2A35" w:rsidRDefault="001D2A35">
            <w:pPr>
              <w:pStyle w:val="PlainText"/>
              <w:jc w:val="center"/>
              <w:rPr>
                <w:rFonts w:ascii="Times New Roman" w:eastAsia="MS Mincho" w:hAnsi="Times New Roman"/>
                <w:sz w:val="24"/>
              </w:rPr>
            </w:pPr>
            <w:r>
              <w:rPr>
                <w:rFonts w:ascii="Times New Roman" w:eastAsia="MS Mincho" w:hAnsi="Times New Roman"/>
                <w:sz w:val="24"/>
              </w:rPr>
              <w:t>Project Name</w:t>
            </w:r>
          </w:p>
        </w:tc>
        <w:tc>
          <w:tcPr>
            <w:tcW w:w="4500" w:type="dxa"/>
            <w:tcBorders>
              <w:top w:val="single" w:sz="4" w:space="0" w:color="auto"/>
              <w:left w:val="single" w:sz="4" w:space="0" w:color="auto"/>
              <w:bottom w:val="single" w:sz="4" w:space="0" w:color="auto"/>
              <w:right w:val="single" w:sz="4" w:space="0" w:color="auto"/>
            </w:tcBorders>
          </w:tcPr>
          <w:p w14:paraId="58B793BC" w14:textId="77777777" w:rsidR="001D2A35" w:rsidRDefault="001D2A35">
            <w:pPr>
              <w:pStyle w:val="PlainText"/>
              <w:jc w:val="center"/>
              <w:rPr>
                <w:rFonts w:ascii="Times New Roman" w:hAnsi="Times New Roman"/>
                <w:sz w:val="24"/>
                <w:szCs w:val="24"/>
              </w:rPr>
            </w:pPr>
          </w:p>
        </w:tc>
      </w:tr>
      <w:tr w:rsidR="001D2A35" w14:paraId="7D7CEFC1" w14:textId="77777777" w:rsidTr="001D2A35">
        <w:trPr>
          <w:trHeight w:val="440"/>
        </w:trPr>
        <w:tc>
          <w:tcPr>
            <w:tcW w:w="2538" w:type="dxa"/>
            <w:gridSpan w:val="2"/>
            <w:tcBorders>
              <w:top w:val="single" w:sz="4" w:space="0" w:color="auto"/>
              <w:left w:val="single" w:sz="4" w:space="0" w:color="auto"/>
              <w:bottom w:val="single" w:sz="4" w:space="0" w:color="auto"/>
              <w:right w:val="single" w:sz="4" w:space="0" w:color="auto"/>
            </w:tcBorders>
            <w:hideMark/>
          </w:tcPr>
          <w:p w14:paraId="6FC28423" w14:textId="77777777" w:rsidR="001D2A35" w:rsidRDefault="001D2A35">
            <w:pPr>
              <w:pStyle w:val="PlainText"/>
              <w:jc w:val="center"/>
              <w:rPr>
                <w:rFonts w:ascii="Times New Roman" w:eastAsia="MS Mincho" w:hAnsi="Times New Roman"/>
                <w:sz w:val="24"/>
              </w:rPr>
            </w:pPr>
            <w:r>
              <w:rPr>
                <w:rFonts w:ascii="Times New Roman" w:eastAsia="MS Mincho" w:hAnsi="Times New Roman"/>
                <w:sz w:val="24"/>
              </w:rPr>
              <w:t>Project Number</w:t>
            </w:r>
          </w:p>
        </w:tc>
        <w:tc>
          <w:tcPr>
            <w:tcW w:w="4500" w:type="dxa"/>
            <w:tcBorders>
              <w:top w:val="single" w:sz="4" w:space="0" w:color="auto"/>
              <w:left w:val="single" w:sz="4" w:space="0" w:color="auto"/>
              <w:bottom w:val="single" w:sz="4" w:space="0" w:color="auto"/>
              <w:right w:val="single" w:sz="4" w:space="0" w:color="auto"/>
            </w:tcBorders>
          </w:tcPr>
          <w:p w14:paraId="145434DE" w14:textId="77777777" w:rsidR="001D2A35" w:rsidRDefault="001D2A35">
            <w:pPr>
              <w:pStyle w:val="PlainText"/>
              <w:jc w:val="center"/>
              <w:rPr>
                <w:rFonts w:ascii="Times New Roman" w:hAnsi="Times New Roman"/>
                <w:sz w:val="24"/>
                <w:szCs w:val="24"/>
              </w:rPr>
            </w:pPr>
          </w:p>
        </w:tc>
      </w:tr>
      <w:tr w:rsidR="001D2A35" w14:paraId="24109D5A" w14:textId="77777777" w:rsidTr="001D2A35">
        <w:trPr>
          <w:trHeight w:val="440"/>
        </w:trPr>
        <w:tc>
          <w:tcPr>
            <w:tcW w:w="2538" w:type="dxa"/>
            <w:gridSpan w:val="2"/>
            <w:tcBorders>
              <w:top w:val="single" w:sz="4" w:space="0" w:color="auto"/>
              <w:left w:val="single" w:sz="4" w:space="0" w:color="auto"/>
              <w:bottom w:val="single" w:sz="4" w:space="0" w:color="auto"/>
              <w:right w:val="single" w:sz="4" w:space="0" w:color="auto"/>
            </w:tcBorders>
            <w:hideMark/>
          </w:tcPr>
          <w:p w14:paraId="3D06A76A" w14:textId="77777777" w:rsidR="001D2A35" w:rsidRDefault="001D2A35">
            <w:pPr>
              <w:pStyle w:val="PlainText"/>
              <w:jc w:val="center"/>
              <w:rPr>
                <w:rFonts w:ascii="Times New Roman" w:eastAsia="MS Mincho" w:hAnsi="Times New Roman"/>
                <w:sz w:val="24"/>
              </w:rPr>
            </w:pPr>
            <w:r>
              <w:rPr>
                <w:rFonts w:ascii="Times New Roman" w:eastAsia="MS Mincho" w:hAnsi="Times New Roman"/>
                <w:sz w:val="24"/>
              </w:rPr>
              <w:t>Contractor</w:t>
            </w:r>
          </w:p>
        </w:tc>
        <w:tc>
          <w:tcPr>
            <w:tcW w:w="4500" w:type="dxa"/>
            <w:tcBorders>
              <w:top w:val="single" w:sz="4" w:space="0" w:color="auto"/>
              <w:left w:val="single" w:sz="4" w:space="0" w:color="auto"/>
              <w:bottom w:val="single" w:sz="4" w:space="0" w:color="auto"/>
              <w:right w:val="single" w:sz="4" w:space="0" w:color="auto"/>
            </w:tcBorders>
          </w:tcPr>
          <w:p w14:paraId="4351615A" w14:textId="77777777" w:rsidR="001D2A35" w:rsidRDefault="001D2A35">
            <w:pPr>
              <w:pStyle w:val="PlainText"/>
              <w:jc w:val="center"/>
              <w:rPr>
                <w:rFonts w:ascii="Times New Roman" w:hAnsi="Times New Roman"/>
                <w:sz w:val="24"/>
                <w:szCs w:val="24"/>
              </w:rPr>
            </w:pPr>
          </w:p>
        </w:tc>
      </w:tr>
      <w:tr w:rsidR="001D2A35" w14:paraId="771C14DB" w14:textId="77777777" w:rsidTr="001D2A35">
        <w:trPr>
          <w:trHeight w:val="890"/>
        </w:trPr>
        <w:tc>
          <w:tcPr>
            <w:tcW w:w="1458" w:type="dxa"/>
            <w:tcBorders>
              <w:top w:val="single" w:sz="4" w:space="0" w:color="auto"/>
              <w:left w:val="single" w:sz="4" w:space="0" w:color="auto"/>
              <w:bottom w:val="single" w:sz="4" w:space="0" w:color="auto"/>
              <w:right w:val="single" w:sz="4" w:space="0" w:color="auto"/>
            </w:tcBorders>
            <w:hideMark/>
          </w:tcPr>
          <w:p w14:paraId="2C714F80" w14:textId="77777777" w:rsidR="001D2A35" w:rsidRDefault="001D2A35">
            <w:pPr>
              <w:pStyle w:val="PlainText"/>
              <w:jc w:val="center"/>
              <w:rPr>
                <w:rFonts w:ascii="Times New Roman" w:eastAsia="MS Mincho" w:hAnsi="Times New Roman"/>
                <w:sz w:val="24"/>
              </w:rPr>
            </w:pPr>
            <w:r>
              <w:rPr>
                <w:rFonts w:ascii="Times New Roman" w:eastAsia="MS Mincho" w:hAnsi="Times New Roman"/>
                <w:sz w:val="24"/>
              </w:rPr>
              <w:t>Month</w:t>
            </w:r>
          </w:p>
        </w:tc>
        <w:tc>
          <w:tcPr>
            <w:tcW w:w="1080" w:type="dxa"/>
            <w:tcBorders>
              <w:top w:val="single" w:sz="4" w:space="0" w:color="auto"/>
              <w:left w:val="single" w:sz="4" w:space="0" w:color="auto"/>
              <w:bottom w:val="single" w:sz="4" w:space="0" w:color="auto"/>
              <w:right w:val="single" w:sz="4" w:space="0" w:color="auto"/>
            </w:tcBorders>
            <w:hideMark/>
          </w:tcPr>
          <w:p w14:paraId="1203B81F" w14:textId="77777777" w:rsidR="001D2A35" w:rsidRDefault="001D2A35">
            <w:pPr>
              <w:pStyle w:val="PlainText"/>
              <w:jc w:val="center"/>
              <w:rPr>
                <w:rFonts w:ascii="Times New Roman" w:eastAsia="MS Mincho" w:hAnsi="Times New Roman"/>
                <w:sz w:val="24"/>
              </w:rPr>
            </w:pPr>
            <w:r>
              <w:rPr>
                <w:rFonts w:ascii="Times New Roman" w:eastAsia="MS Mincho" w:hAnsi="Times New Roman"/>
                <w:sz w:val="24"/>
              </w:rPr>
              <w:t>Year</w:t>
            </w:r>
          </w:p>
        </w:tc>
        <w:tc>
          <w:tcPr>
            <w:tcW w:w="4500" w:type="dxa"/>
            <w:tcBorders>
              <w:top w:val="single" w:sz="4" w:space="0" w:color="auto"/>
              <w:left w:val="single" w:sz="4" w:space="0" w:color="auto"/>
              <w:bottom w:val="single" w:sz="4" w:space="0" w:color="auto"/>
              <w:right w:val="single" w:sz="4" w:space="0" w:color="auto"/>
            </w:tcBorders>
          </w:tcPr>
          <w:p w14:paraId="33BB2FD7" w14:textId="77777777" w:rsidR="001D2A35" w:rsidRDefault="001D2A35">
            <w:pPr>
              <w:pStyle w:val="PlainText"/>
              <w:jc w:val="center"/>
              <w:rPr>
                <w:rFonts w:ascii="Times New Roman" w:hAnsi="Times New Roman"/>
                <w:sz w:val="24"/>
                <w:szCs w:val="24"/>
              </w:rPr>
            </w:pPr>
            <w:r>
              <w:rPr>
                <w:rFonts w:ascii="Times New Roman" w:hAnsi="Times New Roman"/>
                <w:sz w:val="24"/>
                <w:szCs w:val="24"/>
              </w:rPr>
              <w:t>Reasonably Predictable Weather or Weather Related Soil Conditions</w:t>
            </w:r>
          </w:p>
          <w:p w14:paraId="2F2715E3" w14:textId="77777777" w:rsidR="001D2A35" w:rsidRDefault="001D2A35">
            <w:pPr>
              <w:pStyle w:val="PlainText"/>
              <w:jc w:val="center"/>
              <w:rPr>
                <w:rFonts w:ascii="Times New Roman" w:hAnsi="Times New Roman"/>
                <w:sz w:val="24"/>
                <w:szCs w:val="24"/>
              </w:rPr>
            </w:pPr>
          </w:p>
          <w:p w14:paraId="097F6396" w14:textId="77777777" w:rsidR="001D2A35" w:rsidRDefault="001D2A35">
            <w:pPr>
              <w:pStyle w:val="PlainText"/>
              <w:jc w:val="center"/>
              <w:rPr>
                <w:rFonts w:ascii="Times New Roman" w:eastAsia="MS Mincho" w:hAnsi="Times New Roman"/>
              </w:rPr>
            </w:pPr>
            <w:r>
              <w:rPr>
                <w:rFonts w:ascii="Times New Roman" w:hAnsi="Times New Roman"/>
              </w:rPr>
              <w:t>(Monthly Total Days)</w:t>
            </w:r>
          </w:p>
        </w:tc>
      </w:tr>
      <w:tr w:rsidR="001D2A35" w14:paraId="695FCEDF" w14:textId="77777777" w:rsidTr="001D2A35">
        <w:tc>
          <w:tcPr>
            <w:tcW w:w="1458" w:type="dxa"/>
            <w:tcBorders>
              <w:top w:val="single" w:sz="4" w:space="0" w:color="auto"/>
              <w:left w:val="single" w:sz="4" w:space="0" w:color="auto"/>
              <w:bottom w:val="single" w:sz="4" w:space="0" w:color="auto"/>
              <w:right w:val="single" w:sz="4" w:space="0" w:color="auto"/>
            </w:tcBorders>
            <w:hideMark/>
          </w:tcPr>
          <w:p w14:paraId="0B590B93" w14:textId="77777777" w:rsidR="001D2A35" w:rsidRDefault="001D2A35">
            <w:pPr>
              <w:pStyle w:val="PlainText"/>
              <w:jc w:val="center"/>
              <w:rPr>
                <w:rFonts w:ascii="Times New Roman" w:eastAsia="MS Mincho" w:hAnsi="Times New Roman"/>
                <w:sz w:val="24"/>
              </w:rPr>
            </w:pPr>
            <w:r>
              <w:rPr>
                <w:rFonts w:ascii="Times New Roman" w:eastAsia="MS Mincho" w:hAnsi="Times New Roman"/>
                <w:sz w:val="24"/>
              </w:rPr>
              <w:t>January or other month</w:t>
            </w:r>
          </w:p>
        </w:tc>
        <w:tc>
          <w:tcPr>
            <w:tcW w:w="1080" w:type="dxa"/>
            <w:tcBorders>
              <w:top w:val="single" w:sz="4" w:space="0" w:color="auto"/>
              <w:left w:val="single" w:sz="4" w:space="0" w:color="auto"/>
              <w:bottom w:val="single" w:sz="4" w:space="0" w:color="auto"/>
              <w:right w:val="single" w:sz="4" w:space="0" w:color="auto"/>
            </w:tcBorders>
            <w:hideMark/>
          </w:tcPr>
          <w:p w14:paraId="721DBD2C" w14:textId="77777777" w:rsidR="001D2A35" w:rsidRDefault="001D2A35">
            <w:pPr>
              <w:pStyle w:val="PlainText"/>
              <w:jc w:val="center"/>
              <w:rPr>
                <w:rFonts w:ascii="Times New Roman" w:eastAsia="MS Mincho" w:hAnsi="Times New Roman"/>
                <w:sz w:val="24"/>
              </w:rPr>
            </w:pPr>
          </w:p>
        </w:tc>
        <w:tc>
          <w:tcPr>
            <w:tcW w:w="4500" w:type="dxa"/>
            <w:tcBorders>
              <w:top w:val="single" w:sz="4" w:space="0" w:color="auto"/>
              <w:left w:val="single" w:sz="4" w:space="0" w:color="auto"/>
              <w:bottom w:val="single" w:sz="4" w:space="0" w:color="auto"/>
              <w:right w:val="single" w:sz="4" w:space="0" w:color="auto"/>
            </w:tcBorders>
          </w:tcPr>
          <w:p w14:paraId="79EF38B7" w14:textId="77777777" w:rsidR="001D2A35" w:rsidRDefault="001D2A35">
            <w:pPr>
              <w:pStyle w:val="PlainText"/>
              <w:rPr>
                <w:rFonts w:ascii="Times New Roman" w:eastAsia="MS Mincho" w:hAnsi="Times New Roman"/>
                <w:sz w:val="24"/>
              </w:rPr>
            </w:pPr>
          </w:p>
        </w:tc>
      </w:tr>
      <w:tr w:rsidR="001D2A35" w14:paraId="0DC504F5" w14:textId="77777777" w:rsidTr="001D2A35">
        <w:tc>
          <w:tcPr>
            <w:tcW w:w="1458" w:type="dxa"/>
            <w:tcBorders>
              <w:top w:val="single" w:sz="4" w:space="0" w:color="auto"/>
              <w:left w:val="single" w:sz="4" w:space="0" w:color="auto"/>
              <w:bottom w:val="single" w:sz="4" w:space="0" w:color="auto"/>
              <w:right w:val="single" w:sz="4" w:space="0" w:color="auto"/>
            </w:tcBorders>
          </w:tcPr>
          <w:p w14:paraId="1B902DBC" w14:textId="77777777" w:rsidR="001D2A35" w:rsidRDefault="001D2A35">
            <w:pPr>
              <w:pStyle w:val="PlainText"/>
              <w:rPr>
                <w:rFonts w:ascii="Times New Roman" w:eastAsia="MS Mincho" w:hAnsi="Times New Roman"/>
                <w:sz w:val="24"/>
              </w:rPr>
            </w:pPr>
          </w:p>
        </w:tc>
        <w:tc>
          <w:tcPr>
            <w:tcW w:w="1080" w:type="dxa"/>
            <w:tcBorders>
              <w:top w:val="single" w:sz="4" w:space="0" w:color="auto"/>
              <w:left w:val="single" w:sz="4" w:space="0" w:color="auto"/>
              <w:bottom w:val="single" w:sz="4" w:space="0" w:color="auto"/>
              <w:right w:val="single" w:sz="4" w:space="0" w:color="auto"/>
            </w:tcBorders>
          </w:tcPr>
          <w:p w14:paraId="05374E48" w14:textId="77777777" w:rsidR="001D2A35" w:rsidRDefault="001D2A35">
            <w:pPr>
              <w:pStyle w:val="PlainText"/>
              <w:rPr>
                <w:rFonts w:ascii="Times New Roman" w:eastAsia="MS Mincho" w:hAnsi="Times New Roman"/>
                <w:sz w:val="24"/>
              </w:rPr>
            </w:pPr>
          </w:p>
        </w:tc>
        <w:tc>
          <w:tcPr>
            <w:tcW w:w="4500" w:type="dxa"/>
            <w:tcBorders>
              <w:top w:val="single" w:sz="4" w:space="0" w:color="auto"/>
              <w:left w:val="single" w:sz="4" w:space="0" w:color="auto"/>
              <w:bottom w:val="single" w:sz="4" w:space="0" w:color="auto"/>
              <w:right w:val="single" w:sz="4" w:space="0" w:color="auto"/>
            </w:tcBorders>
          </w:tcPr>
          <w:p w14:paraId="35C2D07C" w14:textId="77777777" w:rsidR="001D2A35" w:rsidRDefault="001D2A35">
            <w:pPr>
              <w:pStyle w:val="PlainText"/>
              <w:rPr>
                <w:rFonts w:ascii="Times New Roman" w:eastAsia="MS Mincho" w:hAnsi="Times New Roman"/>
                <w:sz w:val="24"/>
              </w:rPr>
            </w:pPr>
          </w:p>
        </w:tc>
      </w:tr>
      <w:tr w:rsidR="001D2A35" w14:paraId="4F79DFE9" w14:textId="77777777" w:rsidTr="001D2A35">
        <w:tc>
          <w:tcPr>
            <w:tcW w:w="1458" w:type="dxa"/>
            <w:tcBorders>
              <w:top w:val="single" w:sz="4" w:space="0" w:color="auto"/>
              <w:left w:val="single" w:sz="4" w:space="0" w:color="auto"/>
              <w:bottom w:val="single" w:sz="4" w:space="0" w:color="auto"/>
              <w:right w:val="single" w:sz="4" w:space="0" w:color="auto"/>
            </w:tcBorders>
          </w:tcPr>
          <w:p w14:paraId="5A5BF1A9" w14:textId="77777777" w:rsidR="001D2A35" w:rsidRDefault="001D2A35">
            <w:pPr>
              <w:pStyle w:val="PlainText"/>
              <w:rPr>
                <w:rFonts w:ascii="Times New Roman" w:eastAsia="MS Mincho" w:hAnsi="Times New Roman"/>
                <w:sz w:val="24"/>
              </w:rPr>
            </w:pPr>
          </w:p>
        </w:tc>
        <w:tc>
          <w:tcPr>
            <w:tcW w:w="1080" w:type="dxa"/>
            <w:tcBorders>
              <w:top w:val="single" w:sz="4" w:space="0" w:color="auto"/>
              <w:left w:val="single" w:sz="4" w:space="0" w:color="auto"/>
              <w:bottom w:val="single" w:sz="4" w:space="0" w:color="auto"/>
              <w:right w:val="single" w:sz="4" w:space="0" w:color="auto"/>
            </w:tcBorders>
          </w:tcPr>
          <w:p w14:paraId="1452C540" w14:textId="77777777" w:rsidR="001D2A35" w:rsidRDefault="001D2A35">
            <w:pPr>
              <w:pStyle w:val="PlainText"/>
              <w:rPr>
                <w:rFonts w:ascii="Times New Roman" w:eastAsia="MS Mincho" w:hAnsi="Times New Roman"/>
                <w:sz w:val="24"/>
              </w:rPr>
            </w:pPr>
          </w:p>
        </w:tc>
        <w:tc>
          <w:tcPr>
            <w:tcW w:w="4500" w:type="dxa"/>
            <w:tcBorders>
              <w:top w:val="single" w:sz="4" w:space="0" w:color="auto"/>
              <w:left w:val="single" w:sz="4" w:space="0" w:color="auto"/>
              <w:bottom w:val="single" w:sz="4" w:space="0" w:color="auto"/>
              <w:right w:val="single" w:sz="4" w:space="0" w:color="auto"/>
            </w:tcBorders>
          </w:tcPr>
          <w:p w14:paraId="4665EE75" w14:textId="77777777" w:rsidR="001D2A35" w:rsidRDefault="001D2A35">
            <w:pPr>
              <w:pStyle w:val="PlainText"/>
              <w:rPr>
                <w:rFonts w:ascii="Times New Roman" w:eastAsia="MS Mincho" w:hAnsi="Times New Roman"/>
                <w:sz w:val="24"/>
              </w:rPr>
            </w:pPr>
          </w:p>
        </w:tc>
      </w:tr>
      <w:tr w:rsidR="001D2A35" w14:paraId="1D4E4ED0" w14:textId="77777777" w:rsidTr="001D2A35">
        <w:tc>
          <w:tcPr>
            <w:tcW w:w="1458" w:type="dxa"/>
            <w:tcBorders>
              <w:top w:val="single" w:sz="4" w:space="0" w:color="auto"/>
              <w:left w:val="single" w:sz="4" w:space="0" w:color="auto"/>
              <w:bottom w:val="single" w:sz="4" w:space="0" w:color="auto"/>
              <w:right w:val="single" w:sz="4" w:space="0" w:color="auto"/>
            </w:tcBorders>
          </w:tcPr>
          <w:p w14:paraId="118FCC95" w14:textId="77777777" w:rsidR="001D2A35" w:rsidRDefault="001D2A35">
            <w:pPr>
              <w:pStyle w:val="PlainText"/>
              <w:rPr>
                <w:rFonts w:ascii="Times New Roman" w:eastAsia="MS Mincho" w:hAnsi="Times New Roman"/>
                <w:sz w:val="24"/>
              </w:rPr>
            </w:pPr>
          </w:p>
        </w:tc>
        <w:tc>
          <w:tcPr>
            <w:tcW w:w="1080" w:type="dxa"/>
            <w:tcBorders>
              <w:top w:val="single" w:sz="4" w:space="0" w:color="auto"/>
              <w:left w:val="single" w:sz="4" w:space="0" w:color="auto"/>
              <w:bottom w:val="single" w:sz="4" w:space="0" w:color="auto"/>
              <w:right w:val="single" w:sz="4" w:space="0" w:color="auto"/>
            </w:tcBorders>
          </w:tcPr>
          <w:p w14:paraId="54A828EC" w14:textId="77777777" w:rsidR="001D2A35" w:rsidRDefault="001D2A35">
            <w:pPr>
              <w:pStyle w:val="PlainText"/>
              <w:rPr>
                <w:rFonts w:ascii="Times New Roman" w:eastAsia="MS Mincho" w:hAnsi="Times New Roman"/>
                <w:sz w:val="24"/>
              </w:rPr>
            </w:pPr>
          </w:p>
        </w:tc>
        <w:tc>
          <w:tcPr>
            <w:tcW w:w="4500" w:type="dxa"/>
            <w:tcBorders>
              <w:top w:val="single" w:sz="4" w:space="0" w:color="auto"/>
              <w:left w:val="single" w:sz="4" w:space="0" w:color="auto"/>
              <w:bottom w:val="single" w:sz="4" w:space="0" w:color="auto"/>
              <w:right w:val="single" w:sz="4" w:space="0" w:color="auto"/>
            </w:tcBorders>
          </w:tcPr>
          <w:p w14:paraId="5236D9CC" w14:textId="77777777" w:rsidR="001D2A35" w:rsidRDefault="001D2A35">
            <w:pPr>
              <w:pStyle w:val="PlainText"/>
              <w:rPr>
                <w:rFonts w:ascii="Times New Roman" w:eastAsia="MS Mincho" w:hAnsi="Times New Roman"/>
                <w:sz w:val="24"/>
              </w:rPr>
            </w:pPr>
          </w:p>
        </w:tc>
      </w:tr>
      <w:tr w:rsidR="001D2A35" w14:paraId="3374BD5A" w14:textId="77777777" w:rsidTr="001D2A35">
        <w:tc>
          <w:tcPr>
            <w:tcW w:w="1458" w:type="dxa"/>
            <w:tcBorders>
              <w:top w:val="single" w:sz="4" w:space="0" w:color="auto"/>
              <w:left w:val="single" w:sz="4" w:space="0" w:color="auto"/>
              <w:bottom w:val="single" w:sz="4" w:space="0" w:color="auto"/>
              <w:right w:val="single" w:sz="4" w:space="0" w:color="auto"/>
            </w:tcBorders>
          </w:tcPr>
          <w:p w14:paraId="60324406" w14:textId="77777777" w:rsidR="001D2A35" w:rsidRDefault="001D2A35">
            <w:pPr>
              <w:pStyle w:val="PlainText"/>
              <w:rPr>
                <w:rFonts w:ascii="Times New Roman" w:eastAsia="MS Mincho" w:hAnsi="Times New Roman"/>
                <w:sz w:val="24"/>
              </w:rPr>
            </w:pPr>
          </w:p>
        </w:tc>
        <w:tc>
          <w:tcPr>
            <w:tcW w:w="1080" w:type="dxa"/>
            <w:tcBorders>
              <w:top w:val="single" w:sz="4" w:space="0" w:color="auto"/>
              <w:left w:val="single" w:sz="4" w:space="0" w:color="auto"/>
              <w:bottom w:val="single" w:sz="4" w:space="0" w:color="auto"/>
              <w:right w:val="single" w:sz="4" w:space="0" w:color="auto"/>
            </w:tcBorders>
          </w:tcPr>
          <w:p w14:paraId="03687872" w14:textId="77777777" w:rsidR="001D2A35" w:rsidRDefault="001D2A35">
            <w:pPr>
              <w:pStyle w:val="PlainText"/>
              <w:rPr>
                <w:rFonts w:ascii="Times New Roman" w:eastAsia="MS Mincho" w:hAnsi="Times New Roman"/>
                <w:sz w:val="24"/>
              </w:rPr>
            </w:pPr>
          </w:p>
        </w:tc>
        <w:tc>
          <w:tcPr>
            <w:tcW w:w="4500" w:type="dxa"/>
            <w:tcBorders>
              <w:top w:val="single" w:sz="4" w:space="0" w:color="auto"/>
              <w:left w:val="single" w:sz="4" w:space="0" w:color="auto"/>
              <w:bottom w:val="single" w:sz="4" w:space="0" w:color="auto"/>
              <w:right w:val="single" w:sz="4" w:space="0" w:color="auto"/>
            </w:tcBorders>
          </w:tcPr>
          <w:p w14:paraId="59E14DDB" w14:textId="77777777" w:rsidR="001D2A35" w:rsidRDefault="001D2A35">
            <w:pPr>
              <w:pStyle w:val="PlainText"/>
              <w:rPr>
                <w:rFonts w:ascii="Times New Roman" w:eastAsia="MS Mincho" w:hAnsi="Times New Roman"/>
                <w:sz w:val="24"/>
              </w:rPr>
            </w:pPr>
          </w:p>
        </w:tc>
      </w:tr>
      <w:tr w:rsidR="001D2A35" w14:paraId="7FABB5EB" w14:textId="77777777" w:rsidTr="001D2A35">
        <w:tc>
          <w:tcPr>
            <w:tcW w:w="1458" w:type="dxa"/>
            <w:tcBorders>
              <w:top w:val="single" w:sz="4" w:space="0" w:color="auto"/>
              <w:left w:val="single" w:sz="4" w:space="0" w:color="auto"/>
              <w:bottom w:val="single" w:sz="4" w:space="0" w:color="auto"/>
              <w:right w:val="single" w:sz="4" w:space="0" w:color="auto"/>
            </w:tcBorders>
          </w:tcPr>
          <w:p w14:paraId="2090E3AA" w14:textId="77777777" w:rsidR="001D2A35" w:rsidRDefault="001D2A35">
            <w:pPr>
              <w:pStyle w:val="PlainText"/>
              <w:rPr>
                <w:rFonts w:ascii="Times New Roman" w:eastAsia="MS Mincho" w:hAnsi="Times New Roman"/>
                <w:sz w:val="24"/>
              </w:rPr>
            </w:pPr>
          </w:p>
        </w:tc>
        <w:tc>
          <w:tcPr>
            <w:tcW w:w="1080" w:type="dxa"/>
            <w:tcBorders>
              <w:top w:val="single" w:sz="4" w:space="0" w:color="auto"/>
              <w:left w:val="single" w:sz="4" w:space="0" w:color="auto"/>
              <w:bottom w:val="single" w:sz="4" w:space="0" w:color="auto"/>
              <w:right w:val="single" w:sz="4" w:space="0" w:color="auto"/>
            </w:tcBorders>
          </w:tcPr>
          <w:p w14:paraId="717AAC8C" w14:textId="77777777" w:rsidR="001D2A35" w:rsidRDefault="001D2A35">
            <w:pPr>
              <w:pStyle w:val="PlainText"/>
              <w:rPr>
                <w:rFonts w:ascii="Times New Roman" w:eastAsia="MS Mincho" w:hAnsi="Times New Roman"/>
                <w:sz w:val="24"/>
              </w:rPr>
            </w:pPr>
          </w:p>
        </w:tc>
        <w:tc>
          <w:tcPr>
            <w:tcW w:w="4500" w:type="dxa"/>
            <w:tcBorders>
              <w:top w:val="single" w:sz="4" w:space="0" w:color="auto"/>
              <w:left w:val="single" w:sz="4" w:space="0" w:color="auto"/>
              <w:bottom w:val="single" w:sz="4" w:space="0" w:color="auto"/>
              <w:right w:val="single" w:sz="4" w:space="0" w:color="auto"/>
            </w:tcBorders>
          </w:tcPr>
          <w:p w14:paraId="0A3A751E" w14:textId="77777777" w:rsidR="001D2A35" w:rsidRDefault="001D2A35">
            <w:pPr>
              <w:pStyle w:val="PlainText"/>
              <w:rPr>
                <w:rFonts w:ascii="Times New Roman" w:eastAsia="MS Mincho" w:hAnsi="Times New Roman"/>
                <w:sz w:val="24"/>
              </w:rPr>
            </w:pPr>
          </w:p>
        </w:tc>
      </w:tr>
      <w:tr w:rsidR="001D2A35" w14:paraId="6E0CDA7D" w14:textId="77777777" w:rsidTr="001D2A35">
        <w:tc>
          <w:tcPr>
            <w:tcW w:w="1458" w:type="dxa"/>
            <w:tcBorders>
              <w:top w:val="single" w:sz="4" w:space="0" w:color="auto"/>
              <w:left w:val="single" w:sz="4" w:space="0" w:color="auto"/>
              <w:bottom w:val="single" w:sz="4" w:space="0" w:color="auto"/>
              <w:right w:val="single" w:sz="4" w:space="0" w:color="auto"/>
            </w:tcBorders>
          </w:tcPr>
          <w:p w14:paraId="796EF726" w14:textId="77777777" w:rsidR="001D2A35" w:rsidRDefault="001D2A35">
            <w:pPr>
              <w:pStyle w:val="PlainText"/>
              <w:rPr>
                <w:rFonts w:ascii="Times New Roman" w:eastAsia="MS Mincho" w:hAnsi="Times New Roman"/>
                <w:sz w:val="24"/>
              </w:rPr>
            </w:pPr>
          </w:p>
        </w:tc>
        <w:tc>
          <w:tcPr>
            <w:tcW w:w="1080" w:type="dxa"/>
            <w:tcBorders>
              <w:top w:val="single" w:sz="4" w:space="0" w:color="auto"/>
              <w:left w:val="single" w:sz="4" w:space="0" w:color="auto"/>
              <w:bottom w:val="single" w:sz="4" w:space="0" w:color="auto"/>
              <w:right w:val="single" w:sz="4" w:space="0" w:color="auto"/>
            </w:tcBorders>
          </w:tcPr>
          <w:p w14:paraId="310C5388" w14:textId="77777777" w:rsidR="001D2A35" w:rsidRDefault="001D2A35">
            <w:pPr>
              <w:pStyle w:val="PlainText"/>
              <w:rPr>
                <w:rFonts w:ascii="Times New Roman" w:eastAsia="MS Mincho" w:hAnsi="Times New Roman"/>
                <w:sz w:val="24"/>
              </w:rPr>
            </w:pPr>
          </w:p>
        </w:tc>
        <w:tc>
          <w:tcPr>
            <w:tcW w:w="4500" w:type="dxa"/>
            <w:tcBorders>
              <w:top w:val="single" w:sz="4" w:space="0" w:color="auto"/>
              <w:left w:val="single" w:sz="4" w:space="0" w:color="auto"/>
              <w:bottom w:val="single" w:sz="4" w:space="0" w:color="auto"/>
              <w:right w:val="single" w:sz="4" w:space="0" w:color="auto"/>
            </w:tcBorders>
          </w:tcPr>
          <w:p w14:paraId="40ED6372" w14:textId="77777777" w:rsidR="001D2A35" w:rsidRDefault="001D2A35">
            <w:pPr>
              <w:pStyle w:val="PlainText"/>
              <w:rPr>
                <w:rFonts w:ascii="Times New Roman" w:eastAsia="MS Mincho" w:hAnsi="Times New Roman"/>
                <w:sz w:val="24"/>
              </w:rPr>
            </w:pPr>
          </w:p>
        </w:tc>
      </w:tr>
      <w:tr w:rsidR="001D2A35" w14:paraId="07C5A599" w14:textId="77777777" w:rsidTr="001D2A35">
        <w:tc>
          <w:tcPr>
            <w:tcW w:w="1458" w:type="dxa"/>
            <w:tcBorders>
              <w:top w:val="single" w:sz="4" w:space="0" w:color="auto"/>
              <w:left w:val="single" w:sz="4" w:space="0" w:color="auto"/>
              <w:bottom w:val="single" w:sz="4" w:space="0" w:color="auto"/>
              <w:right w:val="single" w:sz="4" w:space="0" w:color="auto"/>
            </w:tcBorders>
          </w:tcPr>
          <w:p w14:paraId="7E26D196" w14:textId="77777777" w:rsidR="001D2A35" w:rsidRDefault="001D2A35">
            <w:pPr>
              <w:pStyle w:val="PlainText"/>
              <w:rPr>
                <w:rFonts w:ascii="Times New Roman" w:eastAsia="MS Mincho" w:hAnsi="Times New Roman"/>
                <w:sz w:val="24"/>
              </w:rPr>
            </w:pPr>
          </w:p>
        </w:tc>
        <w:tc>
          <w:tcPr>
            <w:tcW w:w="1080" w:type="dxa"/>
            <w:tcBorders>
              <w:top w:val="single" w:sz="4" w:space="0" w:color="auto"/>
              <w:left w:val="single" w:sz="4" w:space="0" w:color="auto"/>
              <w:bottom w:val="single" w:sz="4" w:space="0" w:color="auto"/>
              <w:right w:val="single" w:sz="4" w:space="0" w:color="auto"/>
            </w:tcBorders>
          </w:tcPr>
          <w:p w14:paraId="32436227" w14:textId="77777777" w:rsidR="001D2A35" w:rsidRDefault="001D2A35">
            <w:pPr>
              <w:pStyle w:val="PlainText"/>
              <w:rPr>
                <w:rFonts w:ascii="Times New Roman" w:eastAsia="MS Mincho" w:hAnsi="Times New Roman"/>
                <w:sz w:val="24"/>
              </w:rPr>
            </w:pPr>
          </w:p>
        </w:tc>
        <w:tc>
          <w:tcPr>
            <w:tcW w:w="4500" w:type="dxa"/>
            <w:tcBorders>
              <w:top w:val="single" w:sz="4" w:space="0" w:color="auto"/>
              <w:left w:val="single" w:sz="4" w:space="0" w:color="auto"/>
              <w:bottom w:val="single" w:sz="4" w:space="0" w:color="auto"/>
              <w:right w:val="single" w:sz="4" w:space="0" w:color="auto"/>
            </w:tcBorders>
          </w:tcPr>
          <w:p w14:paraId="5E1932FB" w14:textId="77777777" w:rsidR="001D2A35" w:rsidRDefault="001D2A35">
            <w:pPr>
              <w:pStyle w:val="PlainText"/>
              <w:rPr>
                <w:rFonts w:ascii="Times New Roman" w:eastAsia="MS Mincho" w:hAnsi="Times New Roman"/>
                <w:sz w:val="24"/>
              </w:rPr>
            </w:pPr>
          </w:p>
        </w:tc>
      </w:tr>
      <w:tr w:rsidR="001D2A35" w14:paraId="2BF72D16" w14:textId="77777777" w:rsidTr="001D2A35">
        <w:trPr>
          <w:trHeight w:val="395"/>
        </w:trPr>
        <w:tc>
          <w:tcPr>
            <w:tcW w:w="2538" w:type="dxa"/>
            <w:gridSpan w:val="2"/>
            <w:tcBorders>
              <w:top w:val="single" w:sz="4" w:space="0" w:color="auto"/>
              <w:left w:val="single" w:sz="4" w:space="0" w:color="auto"/>
              <w:bottom w:val="single" w:sz="4" w:space="0" w:color="auto"/>
              <w:right w:val="single" w:sz="4" w:space="0" w:color="auto"/>
            </w:tcBorders>
            <w:hideMark/>
          </w:tcPr>
          <w:p w14:paraId="446E8CF6" w14:textId="77777777" w:rsidR="001D2A35" w:rsidRDefault="001D2A35">
            <w:pPr>
              <w:pStyle w:val="PlainText"/>
              <w:jc w:val="right"/>
              <w:rPr>
                <w:rFonts w:ascii="Times New Roman" w:eastAsia="MS Mincho" w:hAnsi="Times New Roman"/>
                <w:sz w:val="24"/>
              </w:rPr>
            </w:pPr>
            <w:r>
              <w:rPr>
                <w:rFonts w:ascii="Times New Roman" w:eastAsia="MS Mincho" w:hAnsi="Times New Roman"/>
                <w:sz w:val="24"/>
              </w:rPr>
              <w:t>Date Submitted:</w:t>
            </w:r>
          </w:p>
        </w:tc>
        <w:tc>
          <w:tcPr>
            <w:tcW w:w="4500" w:type="dxa"/>
            <w:tcBorders>
              <w:top w:val="single" w:sz="4" w:space="0" w:color="auto"/>
              <w:left w:val="single" w:sz="4" w:space="0" w:color="auto"/>
              <w:bottom w:val="single" w:sz="4" w:space="0" w:color="auto"/>
              <w:right w:val="single" w:sz="4" w:space="0" w:color="auto"/>
            </w:tcBorders>
          </w:tcPr>
          <w:p w14:paraId="6022A3EA" w14:textId="77777777" w:rsidR="001D2A35" w:rsidRDefault="001D2A35">
            <w:pPr>
              <w:pStyle w:val="PlainText"/>
              <w:rPr>
                <w:rFonts w:ascii="Times New Roman" w:eastAsia="MS Mincho" w:hAnsi="Times New Roman"/>
                <w:sz w:val="24"/>
              </w:rPr>
            </w:pPr>
          </w:p>
        </w:tc>
      </w:tr>
      <w:tr w:rsidR="001D2A35" w14:paraId="45046B41" w14:textId="77777777" w:rsidTr="001D2A35">
        <w:trPr>
          <w:trHeight w:val="557"/>
        </w:trPr>
        <w:tc>
          <w:tcPr>
            <w:tcW w:w="2538" w:type="dxa"/>
            <w:gridSpan w:val="2"/>
            <w:tcBorders>
              <w:top w:val="single" w:sz="4" w:space="0" w:color="auto"/>
              <w:left w:val="single" w:sz="4" w:space="0" w:color="auto"/>
              <w:bottom w:val="single" w:sz="4" w:space="0" w:color="auto"/>
              <w:right w:val="single" w:sz="4" w:space="0" w:color="auto"/>
            </w:tcBorders>
            <w:hideMark/>
          </w:tcPr>
          <w:p w14:paraId="4489801B" w14:textId="77777777" w:rsidR="001D2A35" w:rsidRDefault="001D2A35">
            <w:pPr>
              <w:pStyle w:val="PlainText"/>
              <w:jc w:val="right"/>
              <w:rPr>
                <w:rFonts w:ascii="Times New Roman" w:eastAsia="MS Mincho" w:hAnsi="Times New Roman"/>
                <w:sz w:val="24"/>
              </w:rPr>
            </w:pPr>
            <w:r>
              <w:rPr>
                <w:rFonts w:ascii="Times New Roman" w:eastAsia="MS Mincho" w:hAnsi="Times New Roman"/>
                <w:sz w:val="24"/>
              </w:rPr>
              <w:t xml:space="preserve">Signature of Authority: </w:t>
            </w:r>
          </w:p>
        </w:tc>
        <w:tc>
          <w:tcPr>
            <w:tcW w:w="4500" w:type="dxa"/>
            <w:tcBorders>
              <w:top w:val="single" w:sz="4" w:space="0" w:color="auto"/>
              <w:left w:val="single" w:sz="4" w:space="0" w:color="auto"/>
              <w:bottom w:val="single" w:sz="4" w:space="0" w:color="auto"/>
              <w:right w:val="single" w:sz="4" w:space="0" w:color="auto"/>
            </w:tcBorders>
          </w:tcPr>
          <w:p w14:paraId="6A0460DA" w14:textId="77777777" w:rsidR="001D2A35" w:rsidRDefault="001D2A35">
            <w:pPr>
              <w:pStyle w:val="PlainText"/>
              <w:rPr>
                <w:rFonts w:ascii="Times New Roman" w:eastAsia="MS Mincho" w:hAnsi="Times New Roman"/>
                <w:sz w:val="24"/>
              </w:rPr>
            </w:pPr>
          </w:p>
        </w:tc>
      </w:tr>
    </w:tbl>
    <w:p w14:paraId="55937135" w14:textId="77777777" w:rsidR="001D2A35" w:rsidRPr="001D2A35" w:rsidRDefault="001D2A35" w:rsidP="001D2A35">
      <w:pPr>
        <w:tabs>
          <w:tab w:val="left" w:pos="360"/>
        </w:tabs>
        <w:kinsoku w:val="0"/>
        <w:overflowPunct w:val="0"/>
        <w:autoSpaceDE w:val="0"/>
        <w:autoSpaceDN w:val="0"/>
        <w:adjustRightInd w:val="0"/>
        <w:spacing w:line="245" w:lineRule="exact"/>
        <w:ind w:left="360"/>
      </w:pPr>
    </w:p>
    <w:p w14:paraId="146ADADE" w14:textId="6C550EB1" w:rsidR="00062F8C" w:rsidRPr="00062F8C" w:rsidRDefault="00AA6DAA" w:rsidP="00AA6DAA">
      <w:pPr>
        <w:kinsoku w:val="0"/>
        <w:overflowPunct w:val="0"/>
        <w:autoSpaceDE w:val="0"/>
        <w:autoSpaceDN w:val="0"/>
        <w:adjustRightInd w:val="0"/>
        <w:spacing w:after="240" w:line="240" w:lineRule="atLeast"/>
        <w:ind w:left="216" w:right="216"/>
      </w:pPr>
      <w:r>
        <w:rPr>
          <w:b/>
          <w:bCs/>
          <w:spacing w:val="-1"/>
        </w:rPr>
        <w:t xml:space="preserve">(c) </w:t>
      </w:r>
      <w:r w:rsidR="00062F8C" w:rsidRPr="001D2A35">
        <w:rPr>
          <w:b/>
          <w:bCs/>
          <w:spacing w:val="-1"/>
        </w:rPr>
        <w:t>Unusually</w:t>
      </w:r>
      <w:r w:rsidR="00062F8C" w:rsidRPr="001D2A35">
        <w:rPr>
          <w:b/>
          <w:bCs/>
          <w:spacing w:val="-4"/>
        </w:rPr>
        <w:t xml:space="preserve"> </w:t>
      </w:r>
      <w:r w:rsidR="00062F8C" w:rsidRPr="001D2A35">
        <w:rPr>
          <w:b/>
          <w:bCs/>
          <w:spacing w:val="-1"/>
        </w:rPr>
        <w:t>Severe</w:t>
      </w:r>
      <w:r w:rsidR="00062F8C" w:rsidRPr="001D2A35">
        <w:rPr>
          <w:b/>
          <w:bCs/>
          <w:spacing w:val="-4"/>
        </w:rPr>
        <w:t xml:space="preserve"> </w:t>
      </w:r>
      <w:r w:rsidR="00062F8C" w:rsidRPr="001D2A35">
        <w:rPr>
          <w:b/>
          <w:bCs/>
        </w:rPr>
        <w:t>Weather.</w:t>
      </w:r>
      <w:r w:rsidR="00062F8C" w:rsidRPr="001D2A35">
        <w:rPr>
          <w:b/>
          <w:bCs/>
          <w:spacing w:val="53"/>
        </w:rPr>
        <w:t xml:space="preserve"> </w:t>
      </w:r>
      <w:r w:rsidR="00062F8C" w:rsidRPr="001D2A35">
        <w:rPr>
          <w:spacing w:val="-1"/>
        </w:rPr>
        <w:t>Under</w:t>
      </w:r>
      <w:r w:rsidR="00062F8C" w:rsidRPr="001D2A35">
        <w:rPr>
          <w:spacing w:val="-4"/>
        </w:rPr>
        <w:t xml:space="preserve"> </w:t>
      </w:r>
      <w:r w:rsidR="00062F8C" w:rsidRPr="001D2A35">
        <w:rPr>
          <w:spacing w:val="-1"/>
        </w:rPr>
        <w:t>FAR</w:t>
      </w:r>
      <w:r w:rsidR="00062F8C" w:rsidRPr="001D2A35">
        <w:rPr>
          <w:spacing w:val="-5"/>
        </w:rPr>
        <w:t xml:space="preserve"> </w:t>
      </w:r>
      <w:r w:rsidR="00062F8C" w:rsidRPr="001D2A35">
        <w:rPr>
          <w:spacing w:val="-1"/>
        </w:rPr>
        <w:t>Clause</w:t>
      </w:r>
      <w:r w:rsidR="00062F8C" w:rsidRPr="001D2A35">
        <w:rPr>
          <w:spacing w:val="-5"/>
        </w:rPr>
        <w:t xml:space="preserve"> </w:t>
      </w:r>
      <w:r w:rsidR="00062F8C" w:rsidRPr="001D2A35">
        <w:rPr>
          <w:spacing w:val="-1"/>
        </w:rPr>
        <w:t>52.249-10,</w:t>
      </w:r>
      <w:r w:rsidR="00062F8C" w:rsidRPr="001D2A35">
        <w:rPr>
          <w:spacing w:val="-3"/>
        </w:rPr>
        <w:t xml:space="preserve"> </w:t>
      </w:r>
      <w:r w:rsidR="00062F8C" w:rsidRPr="00062F8C">
        <w:t>Default</w:t>
      </w:r>
      <w:r w:rsidR="00062F8C" w:rsidRPr="001D2A35">
        <w:rPr>
          <w:spacing w:val="-4"/>
        </w:rPr>
        <w:t xml:space="preserve"> </w:t>
      </w:r>
      <w:r w:rsidR="00062F8C" w:rsidRPr="001D2A35">
        <w:rPr>
          <w:spacing w:val="-1"/>
        </w:rPr>
        <w:t>(Fixed-Price</w:t>
      </w:r>
      <w:r w:rsidR="001D2A35">
        <w:rPr>
          <w:spacing w:val="-1"/>
        </w:rPr>
        <w:t xml:space="preserve"> </w:t>
      </w:r>
      <w:r w:rsidR="00062F8C" w:rsidRPr="00062F8C">
        <w:t>Construction),</w:t>
      </w:r>
      <w:r w:rsidR="00062F8C" w:rsidRPr="001D2A35">
        <w:rPr>
          <w:spacing w:val="-7"/>
        </w:rPr>
        <w:t xml:space="preserve"> </w:t>
      </w:r>
      <w:r w:rsidR="00062F8C" w:rsidRPr="00062F8C">
        <w:t>the</w:t>
      </w:r>
      <w:r w:rsidR="00062F8C" w:rsidRPr="001D2A35">
        <w:rPr>
          <w:spacing w:val="-7"/>
        </w:rPr>
        <w:t xml:space="preserve"> </w:t>
      </w:r>
      <w:r w:rsidR="00062F8C" w:rsidRPr="00062F8C">
        <w:t>Contractor</w:t>
      </w:r>
      <w:r w:rsidR="00062F8C" w:rsidRPr="001D2A35">
        <w:rPr>
          <w:spacing w:val="-7"/>
        </w:rPr>
        <w:t xml:space="preserve"> </w:t>
      </w:r>
      <w:r w:rsidR="00062F8C" w:rsidRPr="00062F8C">
        <w:t>can</w:t>
      </w:r>
      <w:r w:rsidR="00062F8C" w:rsidRPr="001D2A35">
        <w:rPr>
          <w:spacing w:val="-6"/>
        </w:rPr>
        <w:t xml:space="preserve"> </w:t>
      </w:r>
      <w:r w:rsidR="00062F8C" w:rsidRPr="00062F8C">
        <w:t>request</w:t>
      </w:r>
      <w:r w:rsidR="00062F8C" w:rsidRPr="001D2A35">
        <w:rPr>
          <w:spacing w:val="-6"/>
        </w:rPr>
        <w:t xml:space="preserve"> </w:t>
      </w:r>
      <w:r w:rsidR="00062F8C" w:rsidRPr="001D2A35">
        <w:rPr>
          <w:spacing w:val="-1"/>
        </w:rPr>
        <w:t>time</w:t>
      </w:r>
      <w:r w:rsidR="00062F8C" w:rsidRPr="001D2A35">
        <w:rPr>
          <w:spacing w:val="-6"/>
        </w:rPr>
        <w:t xml:space="preserve"> </w:t>
      </w:r>
      <w:r w:rsidR="00062F8C" w:rsidRPr="00062F8C">
        <w:t>for</w:t>
      </w:r>
      <w:r w:rsidR="00062F8C" w:rsidRPr="001D2A35">
        <w:rPr>
          <w:spacing w:val="-6"/>
        </w:rPr>
        <w:t xml:space="preserve"> </w:t>
      </w:r>
      <w:r w:rsidR="00062F8C" w:rsidRPr="00062F8C">
        <w:t>a</w:t>
      </w:r>
      <w:r w:rsidR="00062F8C" w:rsidRPr="001D2A35">
        <w:rPr>
          <w:spacing w:val="-6"/>
        </w:rPr>
        <w:t xml:space="preserve"> </w:t>
      </w:r>
      <w:r w:rsidR="00062F8C" w:rsidRPr="00062F8C">
        <w:t>delay</w:t>
      </w:r>
      <w:r w:rsidR="00062F8C" w:rsidRPr="001D2A35">
        <w:rPr>
          <w:spacing w:val="-6"/>
        </w:rPr>
        <w:t xml:space="preserve"> </w:t>
      </w:r>
      <w:r w:rsidR="00062F8C" w:rsidRPr="00062F8C">
        <w:t>due</w:t>
      </w:r>
      <w:r w:rsidR="00062F8C" w:rsidRPr="001D2A35">
        <w:rPr>
          <w:spacing w:val="-5"/>
        </w:rPr>
        <w:t xml:space="preserve"> </w:t>
      </w:r>
      <w:r w:rsidR="00062F8C" w:rsidRPr="00062F8C">
        <w:t>to</w:t>
      </w:r>
      <w:r w:rsidR="00062F8C" w:rsidRPr="001D2A35">
        <w:rPr>
          <w:spacing w:val="-6"/>
        </w:rPr>
        <w:t xml:space="preserve"> </w:t>
      </w:r>
      <w:r w:rsidR="00062F8C" w:rsidRPr="00062F8C">
        <w:t>Unusually</w:t>
      </w:r>
      <w:r w:rsidR="00062F8C" w:rsidRPr="001D2A35">
        <w:rPr>
          <w:spacing w:val="-6"/>
        </w:rPr>
        <w:t xml:space="preserve"> </w:t>
      </w:r>
      <w:r w:rsidR="00062F8C" w:rsidRPr="00062F8C">
        <w:t>Severe</w:t>
      </w:r>
      <w:r w:rsidR="00062F8C" w:rsidRPr="001D2A35">
        <w:rPr>
          <w:spacing w:val="22"/>
          <w:w w:val="99"/>
        </w:rPr>
        <w:t xml:space="preserve"> </w:t>
      </w:r>
      <w:r w:rsidR="00062F8C" w:rsidRPr="00062F8C">
        <w:t>Weather.</w:t>
      </w:r>
    </w:p>
    <w:p w14:paraId="625B3D9B" w14:textId="77777777" w:rsidR="00062F8C" w:rsidRPr="00062F8C" w:rsidRDefault="00062F8C" w:rsidP="00062F8C">
      <w:pPr>
        <w:kinsoku w:val="0"/>
        <w:overflowPunct w:val="0"/>
        <w:autoSpaceDE w:val="0"/>
        <w:autoSpaceDN w:val="0"/>
        <w:adjustRightInd w:val="0"/>
        <w:ind w:left="220" w:right="211"/>
      </w:pPr>
      <w:r w:rsidRPr="00062F8C">
        <w:rPr>
          <w:spacing w:val="-1"/>
        </w:rPr>
        <w:t>Determine</w:t>
      </w:r>
      <w:r w:rsidRPr="00062F8C">
        <w:rPr>
          <w:spacing w:val="-6"/>
        </w:rPr>
        <w:t xml:space="preserve"> </w:t>
      </w:r>
      <w:r w:rsidRPr="00062F8C">
        <w:t>the</w:t>
      </w:r>
      <w:r w:rsidRPr="00062F8C">
        <w:rPr>
          <w:spacing w:val="-5"/>
        </w:rPr>
        <w:t xml:space="preserve"> </w:t>
      </w:r>
      <w:r w:rsidRPr="00062F8C">
        <w:rPr>
          <w:spacing w:val="-1"/>
        </w:rPr>
        <w:t>number</w:t>
      </w:r>
      <w:r w:rsidRPr="00062F8C">
        <w:rPr>
          <w:spacing w:val="-5"/>
        </w:rPr>
        <w:t xml:space="preserve"> </w:t>
      </w:r>
      <w:r w:rsidRPr="00062F8C">
        <w:t>of</w:t>
      </w:r>
      <w:r w:rsidRPr="00062F8C">
        <w:rPr>
          <w:spacing w:val="-5"/>
        </w:rPr>
        <w:t xml:space="preserve"> </w:t>
      </w:r>
      <w:r w:rsidRPr="00062F8C">
        <w:t>weather</w:t>
      </w:r>
      <w:r w:rsidRPr="00062F8C">
        <w:rPr>
          <w:spacing w:val="-6"/>
        </w:rPr>
        <w:t xml:space="preserve"> </w:t>
      </w:r>
      <w:r w:rsidRPr="00062F8C">
        <w:t>days</w:t>
      </w:r>
      <w:r w:rsidRPr="00062F8C">
        <w:rPr>
          <w:spacing w:val="-5"/>
        </w:rPr>
        <w:t xml:space="preserve"> </w:t>
      </w:r>
      <w:r w:rsidRPr="00062F8C">
        <w:rPr>
          <w:spacing w:val="-1"/>
        </w:rPr>
        <w:t>conforming</w:t>
      </w:r>
      <w:r w:rsidRPr="00062F8C">
        <w:rPr>
          <w:spacing w:val="-6"/>
        </w:rPr>
        <w:t xml:space="preserve"> </w:t>
      </w:r>
      <w:r w:rsidRPr="00062F8C">
        <w:t>to</w:t>
      </w:r>
      <w:r w:rsidRPr="00062F8C">
        <w:rPr>
          <w:spacing w:val="-6"/>
        </w:rPr>
        <w:t xml:space="preserve"> </w:t>
      </w:r>
      <w:r w:rsidRPr="00062F8C">
        <w:t>Subsection</w:t>
      </w:r>
      <w:r w:rsidRPr="00062F8C">
        <w:rPr>
          <w:spacing w:val="-5"/>
        </w:rPr>
        <w:t xml:space="preserve"> </w:t>
      </w:r>
      <w:r w:rsidRPr="00062F8C">
        <w:t>108.06</w:t>
      </w:r>
      <w:r w:rsidRPr="00062F8C">
        <w:rPr>
          <w:spacing w:val="-7"/>
        </w:rPr>
        <w:t xml:space="preserve"> </w:t>
      </w:r>
      <w:r w:rsidRPr="00062F8C">
        <w:t>(a)(2)</w:t>
      </w:r>
      <w:r w:rsidRPr="00062F8C">
        <w:rPr>
          <w:spacing w:val="-6"/>
        </w:rPr>
        <w:t xml:space="preserve"> </w:t>
      </w:r>
      <w:r w:rsidRPr="00062F8C">
        <w:t>and</w:t>
      </w:r>
      <w:r w:rsidRPr="00062F8C">
        <w:rPr>
          <w:spacing w:val="-6"/>
        </w:rPr>
        <w:t xml:space="preserve"> </w:t>
      </w:r>
      <w:r w:rsidRPr="00062F8C">
        <w:rPr>
          <w:spacing w:val="-1"/>
        </w:rPr>
        <w:t>Drying</w:t>
      </w:r>
      <w:r w:rsidRPr="00062F8C">
        <w:rPr>
          <w:spacing w:val="45"/>
          <w:w w:val="99"/>
        </w:rPr>
        <w:t xml:space="preserve"> </w:t>
      </w:r>
      <w:r w:rsidRPr="00062F8C">
        <w:rPr>
          <w:spacing w:val="-1"/>
        </w:rPr>
        <w:t>Days</w:t>
      </w:r>
      <w:r w:rsidRPr="00062F8C">
        <w:rPr>
          <w:spacing w:val="-5"/>
        </w:rPr>
        <w:t xml:space="preserve"> </w:t>
      </w:r>
      <w:r w:rsidRPr="00062F8C">
        <w:rPr>
          <w:spacing w:val="-1"/>
        </w:rPr>
        <w:t>conforming</w:t>
      </w:r>
      <w:r w:rsidRPr="00062F8C">
        <w:rPr>
          <w:spacing w:val="-5"/>
        </w:rPr>
        <w:t xml:space="preserve"> </w:t>
      </w:r>
      <w:r w:rsidRPr="00062F8C">
        <w:t>to</w:t>
      </w:r>
      <w:r w:rsidRPr="00062F8C">
        <w:rPr>
          <w:spacing w:val="-5"/>
        </w:rPr>
        <w:t xml:space="preserve"> </w:t>
      </w:r>
      <w:r w:rsidRPr="00062F8C">
        <w:rPr>
          <w:spacing w:val="-1"/>
        </w:rPr>
        <w:t>Subsection</w:t>
      </w:r>
      <w:r w:rsidRPr="00062F8C">
        <w:rPr>
          <w:spacing w:val="-5"/>
        </w:rPr>
        <w:t xml:space="preserve"> </w:t>
      </w:r>
      <w:r w:rsidRPr="00062F8C">
        <w:t>108.06</w:t>
      </w:r>
      <w:r w:rsidRPr="00062F8C">
        <w:rPr>
          <w:spacing w:val="-5"/>
        </w:rPr>
        <w:t xml:space="preserve"> </w:t>
      </w:r>
      <w:r w:rsidRPr="00062F8C">
        <w:t>(a)(3).</w:t>
      </w:r>
      <w:r w:rsidRPr="00062F8C">
        <w:rPr>
          <w:spacing w:val="50"/>
        </w:rPr>
        <w:t xml:space="preserve"> </w:t>
      </w:r>
      <w:r w:rsidRPr="00062F8C">
        <w:t>Deduct</w:t>
      </w:r>
      <w:r w:rsidRPr="00062F8C">
        <w:rPr>
          <w:spacing w:val="-5"/>
        </w:rPr>
        <w:t xml:space="preserve"> </w:t>
      </w:r>
      <w:r w:rsidRPr="00062F8C">
        <w:t>any</w:t>
      </w:r>
      <w:r w:rsidRPr="00062F8C">
        <w:rPr>
          <w:spacing w:val="-6"/>
        </w:rPr>
        <w:t xml:space="preserve"> </w:t>
      </w:r>
      <w:r w:rsidRPr="00062F8C">
        <w:t>days</w:t>
      </w:r>
      <w:r w:rsidRPr="00062F8C">
        <w:rPr>
          <w:spacing w:val="-5"/>
        </w:rPr>
        <w:t xml:space="preserve"> </w:t>
      </w:r>
      <w:r w:rsidRPr="00062F8C">
        <w:rPr>
          <w:spacing w:val="-1"/>
        </w:rPr>
        <w:t>meeting</w:t>
      </w:r>
      <w:r w:rsidRPr="00062F8C">
        <w:rPr>
          <w:spacing w:val="-5"/>
        </w:rPr>
        <w:t xml:space="preserve"> </w:t>
      </w:r>
      <w:r w:rsidRPr="00062F8C">
        <w:t>the</w:t>
      </w:r>
      <w:r w:rsidRPr="00062F8C">
        <w:rPr>
          <w:spacing w:val="-5"/>
        </w:rPr>
        <w:t xml:space="preserve"> </w:t>
      </w:r>
      <w:r w:rsidRPr="00062F8C">
        <w:t>following</w:t>
      </w:r>
      <w:r w:rsidRPr="00062F8C">
        <w:rPr>
          <w:spacing w:val="31"/>
          <w:w w:val="99"/>
        </w:rPr>
        <w:t xml:space="preserve"> </w:t>
      </w:r>
      <w:r w:rsidRPr="00062F8C">
        <w:t>conditions:</w:t>
      </w:r>
    </w:p>
    <w:p w14:paraId="61573DAC" w14:textId="77777777" w:rsidR="00062F8C" w:rsidRPr="00062F8C" w:rsidRDefault="00062F8C" w:rsidP="00062F8C">
      <w:pPr>
        <w:kinsoku w:val="0"/>
        <w:overflowPunct w:val="0"/>
        <w:autoSpaceDE w:val="0"/>
        <w:autoSpaceDN w:val="0"/>
        <w:adjustRightInd w:val="0"/>
        <w:spacing w:before="10"/>
        <w:rPr>
          <w:sz w:val="20"/>
          <w:szCs w:val="20"/>
        </w:rPr>
      </w:pPr>
    </w:p>
    <w:p w14:paraId="6AE5CB92" w14:textId="5A4C6405" w:rsidR="00062F8C" w:rsidRPr="00062F8C" w:rsidRDefault="00AA6DAA" w:rsidP="00AA6DAA">
      <w:pPr>
        <w:tabs>
          <w:tab w:val="left" w:pos="1181"/>
        </w:tabs>
        <w:kinsoku w:val="0"/>
        <w:overflowPunct w:val="0"/>
        <w:autoSpaceDE w:val="0"/>
        <w:autoSpaceDN w:val="0"/>
        <w:adjustRightInd w:val="0"/>
        <w:spacing w:after="160"/>
        <w:ind w:left="840" w:right="1054"/>
      </w:pPr>
      <w:r w:rsidRPr="00AA6DAA">
        <w:rPr>
          <w:b/>
          <w:bCs/>
          <w:spacing w:val="-1"/>
        </w:rPr>
        <w:t>(1)</w:t>
      </w:r>
      <w:r>
        <w:rPr>
          <w:spacing w:val="-1"/>
        </w:rPr>
        <w:t xml:space="preserve"> </w:t>
      </w:r>
      <w:r w:rsidR="00062F8C" w:rsidRPr="00062F8C">
        <w:rPr>
          <w:spacing w:val="-1"/>
        </w:rPr>
        <w:t>Workdays</w:t>
      </w:r>
      <w:r w:rsidR="00062F8C" w:rsidRPr="00062F8C">
        <w:rPr>
          <w:spacing w:val="-4"/>
        </w:rPr>
        <w:t xml:space="preserve"> </w:t>
      </w:r>
      <w:r w:rsidR="00062F8C" w:rsidRPr="00062F8C">
        <w:t>when</w:t>
      </w:r>
      <w:r w:rsidR="00062F8C" w:rsidRPr="00062F8C">
        <w:rPr>
          <w:spacing w:val="-4"/>
        </w:rPr>
        <w:t xml:space="preserve"> </w:t>
      </w:r>
      <w:r w:rsidR="00062F8C" w:rsidRPr="00062F8C">
        <w:t>only</w:t>
      </w:r>
      <w:r w:rsidR="00062F8C" w:rsidRPr="00062F8C">
        <w:rPr>
          <w:spacing w:val="-3"/>
        </w:rPr>
        <w:t xml:space="preserve"> </w:t>
      </w:r>
      <w:r w:rsidR="00062F8C" w:rsidRPr="00062F8C">
        <w:t>non-critical</w:t>
      </w:r>
      <w:r w:rsidR="00062F8C" w:rsidRPr="00062F8C">
        <w:rPr>
          <w:spacing w:val="-5"/>
        </w:rPr>
        <w:t xml:space="preserve"> </w:t>
      </w:r>
      <w:r w:rsidR="00062F8C" w:rsidRPr="00062F8C">
        <w:t>activities</w:t>
      </w:r>
      <w:r w:rsidR="00062F8C" w:rsidRPr="00062F8C">
        <w:rPr>
          <w:spacing w:val="-4"/>
        </w:rPr>
        <w:t xml:space="preserve"> </w:t>
      </w:r>
      <w:r w:rsidR="00062F8C" w:rsidRPr="00062F8C">
        <w:t>are</w:t>
      </w:r>
      <w:r w:rsidR="00062F8C" w:rsidRPr="00062F8C">
        <w:rPr>
          <w:spacing w:val="-6"/>
        </w:rPr>
        <w:t xml:space="preserve"> </w:t>
      </w:r>
      <w:r w:rsidR="00062F8C" w:rsidRPr="00062F8C">
        <w:t>shown</w:t>
      </w:r>
      <w:r w:rsidR="00062F8C" w:rsidRPr="00062F8C">
        <w:rPr>
          <w:spacing w:val="-3"/>
        </w:rPr>
        <w:t xml:space="preserve"> </w:t>
      </w:r>
      <w:r w:rsidR="00062F8C" w:rsidRPr="00062F8C">
        <w:t>for</w:t>
      </w:r>
      <w:r w:rsidR="00062F8C" w:rsidRPr="00062F8C">
        <w:rPr>
          <w:spacing w:val="-5"/>
        </w:rPr>
        <w:t xml:space="preserve"> </w:t>
      </w:r>
      <w:r w:rsidR="00062F8C" w:rsidRPr="00062F8C">
        <w:t>that</w:t>
      </w:r>
      <w:r w:rsidR="00062F8C" w:rsidRPr="00062F8C">
        <w:rPr>
          <w:spacing w:val="-5"/>
        </w:rPr>
        <w:t xml:space="preserve"> </w:t>
      </w:r>
      <w:r w:rsidR="00062F8C" w:rsidRPr="00062F8C">
        <w:t>day</w:t>
      </w:r>
      <w:r w:rsidR="00062F8C" w:rsidRPr="00062F8C">
        <w:rPr>
          <w:spacing w:val="-4"/>
        </w:rPr>
        <w:t xml:space="preserve"> </w:t>
      </w:r>
      <w:r w:rsidR="00062F8C" w:rsidRPr="00062F8C">
        <w:t>on</w:t>
      </w:r>
      <w:r w:rsidR="00062F8C" w:rsidRPr="00062F8C">
        <w:rPr>
          <w:spacing w:val="-5"/>
        </w:rPr>
        <w:t xml:space="preserve"> </w:t>
      </w:r>
      <w:r w:rsidR="00062F8C" w:rsidRPr="00062F8C">
        <w:t>the</w:t>
      </w:r>
      <w:r w:rsidR="00062F8C" w:rsidRPr="00062F8C">
        <w:rPr>
          <w:spacing w:val="25"/>
          <w:w w:val="99"/>
        </w:rPr>
        <w:t xml:space="preserve"> </w:t>
      </w:r>
      <w:r w:rsidR="00062F8C" w:rsidRPr="00062F8C">
        <w:t>construction</w:t>
      </w:r>
      <w:r w:rsidR="00062F8C" w:rsidRPr="00062F8C">
        <w:rPr>
          <w:spacing w:val="-7"/>
        </w:rPr>
        <w:t xml:space="preserve"> </w:t>
      </w:r>
      <w:r w:rsidR="00062F8C" w:rsidRPr="00062F8C">
        <w:rPr>
          <w:spacing w:val="-1"/>
        </w:rPr>
        <w:t>schedule,</w:t>
      </w:r>
      <w:r w:rsidR="00062F8C" w:rsidRPr="00062F8C">
        <w:rPr>
          <w:spacing w:val="-5"/>
        </w:rPr>
        <w:t xml:space="preserve"> </w:t>
      </w:r>
      <w:r w:rsidR="00062F8C" w:rsidRPr="00062F8C">
        <w:t>or</w:t>
      </w:r>
      <w:r w:rsidR="00062F8C" w:rsidRPr="00062F8C">
        <w:rPr>
          <w:spacing w:val="-6"/>
        </w:rPr>
        <w:t xml:space="preserve"> </w:t>
      </w:r>
      <w:r w:rsidR="00062F8C" w:rsidRPr="00062F8C">
        <w:t>only</w:t>
      </w:r>
      <w:r w:rsidR="00062F8C" w:rsidRPr="00062F8C">
        <w:rPr>
          <w:spacing w:val="-5"/>
        </w:rPr>
        <w:t xml:space="preserve"> </w:t>
      </w:r>
      <w:r w:rsidR="00062F8C" w:rsidRPr="00062F8C">
        <w:t>non-critical</w:t>
      </w:r>
      <w:r w:rsidR="00062F8C" w:rsidRPr="00062F8C">
        <w:rPr>
          <w:spacing w:val="-6"/>
        </w:rPr>
        <w:t xml:space="preserve"> </w:t>
      </w:r>
      <w:r w:rsidR="00062F8C" w:rsidRPr="00062F8C">
        <w:rPr>
          <w:spacing w:val="-1"/>
        </w:rPr>
        <w:t>work</w:t>
      </w:r>
      <w:r w:rsidR="00062F8C" w:rsidRPr="00062F8C">
        <w:rPr>
          <w:spacing w:val="-5"/>
        </w:rPr>
        <w:t xml:space="preserve"> </w:t>
      </w:r>
      <w:r w:rsidR="00062F8C" w:rsidRPr="00062F8C">
        <w:t>is</w:t>
      </w:r>
      <w:r w:rsidR="00062F8C" w:rsidRPr="00062F8C">
        <w:rPr>
          <w:spacing w:val="-7"/>
        </w:rPr>
        <w:t xml:space="preserve"> </w:t>
      </w:r>
      <w:r w:rsidR="00062F8C" w:rsidRPr="00062F8C">
        <w:rPr>
          <w:spacing w:val="-1"/>
        </w:rPr>
        <w:t>performed</w:t>
      </w:r>
      <w:r w:rsidR="00062F8C" w:rsidRPr="00062F8C">
        <w:rPr>
          <w:spacing w:val="-6"/>
        </w:rPr>
        <w:t xml:space="preserve"> </w:t>
      </w:r>
      <w:r w:rsidR="00062F8C" w:rsidRPr="00062F8C">
        <w:rPr>
          <w:spacing w:val="-1"/>
        </w:rPr>
        <w:t>on</w:t>
      </w:r>
      <w:r w:rsidR="00062F8C" w:rsidRPr="00062F8C">
        <w:rPr>
          <w:spacing w:val="-6"/>
        </w:rPr>
        <w:t xml:space="preserve"> </w:t>
      </w:r>
      <w:r w:rsidR="00062F8C" w:rsidRPr="00062F8C">
        <w:t>that</w:t>
      </w:r>
      <w:r w:rsidR="00062F8C" w:rsidRPr="00062F8C">
        <w:rPr>
          <w:spacing w:val="-7"/>
        </w:rPr>
        <w:t xml:space="preserve"> </w:t>
      </w:r>
      <w:r w:rsidR="00062F8C" w:rsidRPr="00062F8C">
        <w:rPr>
          <w:spacing w:val="-1"/>
        </w:rPr>
        <w:t>day.</w:t>
      </w:r>
    </w:p>
    <w:p w14:paraId="0CBF82F3" w14:textId="640E237B" w:rsidR="00062F8C" w:rsidRPr="00062F8C" w:rsidRDefault="00AA6DAA" w:rsidP="00AA6DAA">
      <w:pPr>
        <w:tabs>
          <w:tab w:val="left" w:pos="1181"/>
        </w:tabs>
        <w:kinsoku w:val="0"/>
        <w:overflowPunct w:val="0"/>
        <w:autoSpaceDE w:val="0"/>
        <w:autoSpaceDN w:val="0"/>
        <w:adjustRightInd w:val="0"/>
        <w:spacing w:before="158" w:after="160"/>
        <w:ind w:left="840" w:right="857"/>
      </w:pPr>
      <w:r w:rsidRPr="00AA6DAA">
        <w:rPr>
          <w:b/>
          <w:bCs/>
          <w:spacing w:val="-1"/>
        </w:rPr>
        <w:t>(2)</w:t>
      </w:r>
      <w:r>
        <w:rPr>
          <w:spacing w:val="-1"/>
        </w:rPr>
        <w:t xml:space="preserve"> </w:t>
      </w:r>
      <w:r w:rsidR="00062F8C" w:rsidRPr="00062F8C">
        <w:rPr>
          <w:spacing w:val="-1"/>
        </w:rPr>
        <w:t>Drying</w:t>
      </w:r>
      <w:r w:rsidR="00062F8C" w:rsidRPr="00062F8C">
        <w:rPr>
          <w:spacing w:val="-4"/>
        </w:rPr>
        <w:t xml:space="preserve"> </w:t>
      </w:r>
      <w:r w:rsidR="00062F8C" w:rsidRPr="00062F8C">
        <w:t>days</w:t>
      </w:r>
      <w:r w:rsidR="00062F8C" w:rsidRPr="00062F8C">
        <w:rPr>
          <w:spacing w:val="-3"/>
        </w:rPr>
        <w:t xml:space="preserve"> </w:t>
      </w:r>
      <w:r w:rsidR="00062F8C" w:rsidRPr="00062F8C">
        <w:rPr>
          <w:spacing w:val="-1"/>
        </w:rPr>
        <w:t>when</w:t>
      </w:r>
      <w:r w:rsidR="00062F8C" w:rsidRPr="00062F8C">
        <w:rPr>
          <w:spacing w:val="-3"/>
        </w:rPr>
        <w:t xml:space="preserve"> </w:t>
      </w:r>
      <w:r w:rsidR="00062F8C" w:rsidRPr="00062F8C">
        <w:t>only</w:t>
      </w:r>
      <w:r w:rsidR="00062F8C" w:rsidRPr="00062F8C">
        <w:rPr>
          <w:spacing w:val="-3"/>
        </w:rPr>
        <w:t xml:space="preserve"> </w:t>
      </w:r>
      <w:r w:rsidR="00062F8C" w:rsidRPr="00062F8C">
        <w:t>non-critical</w:t>
      </w:r>
      <w:r w:rsidR="00062F8C" w:rsidRPr="00062F8C">
        <w:rPr>
          <w:spacing w:val="-3"/>
        </w:rPr>
        <w:t xml:space="preserve"> </w:t>
      </w:r>
      <w:r w:rsidR="00062F8C" w:rsidRPr="00062F8C">
        <w:rPr>
          <w:spacing w:val="-1"/>
        </w:rPr>
        <w:t>activities</w:t>
      </w:r>
      <w:r w:rsidR="00062F8C" w:rsidRPr="00062F8C">
        <w:rPr>
          <w:spacing w:val="-4"/>
        </w:rPr>
        <w:t xml:space="preserve"> </w:t>
      </w:r>
      <w:r w:rsidR="00062F8C" w:rsidRPr="00062F8C">
        <w:t>are</w:t>
      </w:r>
      <w:r w:rsidR="00062F8C" w:rsidRPr="00062F8C">
        <w:rPr>
          <w:spacing w:val="-4"/>
        </w:rPr>
        <w:t xml:space="preserve"> </w:t>
      </w:r>
      <w:r w:rsidR="00062F8C" w:rsidRPr="00062F8C">
        <w:rPr>
          <w:spacing w:val="-1"/>
        </w:rPr>
        <w:t>shown</w:t>
      </w:r>
      <w:r w:rsidR="00062F8C" w:rsidRPr="00062F8C">
        <w:rPr>
          <w:spacing w:val="-3"/>
        </w:rPr>
        <w:t xml:space="preserve"> </w:t>
      </w:r>
      <w:r w:rsidR="00062F8C" w:rsidRPr="00062F8C">
        <w:t>for</w:t>
      </w:r>
      <w:r w:rsidR="00062F8C" w:rsidRPr="00062F8C">
        <w:rPr>
          <w:spacing w:val="-4"/>
        </w:rPr>
        <w:t xml:space="preserve"> </w:t>
      </w:r>
      <w:r w:rsidR="00062F8C" w:rsidRPr="00062F8C">
        <w:t>that</w:t>
      </w:r>
      <w:r w:rsidR="00062F8C" w:rsidRPr="00062F8C">
        <w:rPr>
          <w:spacing w:val="-4"/>
        </w:rPr>
        <w:t xml:space="preserve"> </w:t>
      </w:r>
      <w:r w:rsidR="00062F8C" w:rsidRPr="00062F8C">
        <w:t>day</w:t>
      </w:r>
      <w:r w:rsidR="00062F8C" w:rsidRPr="00062F8C">
        <w:rPr>
          <w:spacing w:val="-4"/>
        </w:rPr>
        <w:t xml:space="preserve"> </w:t>
      </w:r>
      <w:r w:rsidR="00062F8C" w:rsidRPr="00062F8C">
        <w:t>on</w:t>
      </w:r>
      <w:r w:rsidR="00062F8C" w:rsidRPr="00062F8C">
        <w:rPr>
          <w:spacing w:val="-4"/>
        </w:rPr>
        <w:t xml:space="preserve"> </w:t>
      </w:r>
      <w:r w:rsidR="00062F8C" w:rsidRPr="00062F8C">
        <w:t>the</w:t>
      </w:r>
      <w:r w:rsidR="00062F8C" w:rsidRPr="00062F8C">
        <w:rPr>
          <w:spacing w:val="25"/>
          <w:w w:val="99"/>
        </w:rPr>
        <w:t xml:space="preserve"> </w:t>
      </w:r>
      <w:r w:rsidR="00062F8C" w:rsidRPr="00062F8C">
        <w:t>construction</w:t>
      </w:r>
      <w:r w:rsidR="00062F8C" w:rsidRPr="00062F8C">
        <w:rPr>
          <w:spacing w:val="-7"/>
        </w:rPr>
        <w:t xml:space="preserve"> </w:t>
      </w:r>
      <w:r w:rsidR="00062F8C" w:rsidRPr="00062F8C">
        <w:rPr>
          <w:spacing w:val="-1"/>
        </w:rPr>
        <w:t>schedule,</w:t>
      </w:r>
      <w:r w:rsidR="00062F8C" w:rsidRPr="00062F8C">
        <w:rPr>
          <w:spacing w:val="-5"/>
        </w:rPr>
        <w:t xml:space="preserve"> </w:t>
      </w:r>
      <w:r w:rsidR="00062F8C" w:rsidRPr="00062F8C">
        <w:t>or</w:t>
      </w:r>
      <w:r w:rsidR="00062F8C" w:rsidRPr="00062F8C">
        <w:rPr>
          <w:spacing w:val="-5"/>
        </w:rPr>
        <w:t xml:space="preserve"> </w:t>
      </w:r>
      <w:r w:rsidR="00062F8C" w:rsidRPr="00062F8C">
        <w:t>only</w:t>
      </w:r>
      <w:r w:rsidR="00062F8C" w:rsidRPr="00062F8C">
        <w:rPr>
          <w:spacing w:val="-6"/>
        </w:rPr>
        <w:t xml:space="preserve"> </w:t>
      </w:r>
      <w:r w:rsidR="00062F8C" w:rsidRPr="00062F8C">
        <w:t>non-critical</w:t>
      </w:r>
      <w:r w:rsidR="00062F8C" w:rsidRPr="00062F8C">
        <w:rPr>
          <w:spacing w:val="-5"/>
        </w:rPr>
        <w:t xml:space="preserve"> </w:t>
      </w:r>
      <w:r w:rsidR="00062F8C" w:rsidRPr="00062F8C">
        <w:rPr>
          <w:spacing w:val="-1"/>
        </w:rPr>
        <w:t>work</w:t>
      </w:r>
      <w:r w:rsidR="00062F8C" w:rsidRPr="00062F8C">
        <w:rPr>
          <w:spacing w:val="-5"/>
        </w:rPr>
        <w:t xml:space="preserve"> </w:t>
      </w:r>
      <w:r w:rsidR="00062F8C" w:rsidRPr="00062F8C">
        <w:t>as</w:t>
      </w:r>
      <w:r w:rsidR="00062F8C" w:rsidRPr="00062F8C">
        <w:rPr>
          <w:spacing w:val="-6"/>
        </w:rPr>
        <w:t xml:space="preserve"> </w:t>
      </w:r>
      <w:r w:rsidR="00062F8C" w:rsidRPr="00062F8C">
        <w:rPr>
          <w:spacing w:val="-1"/>
        </w:rPr>
        <w:t>performed</w:t>
      </w:r>
      <w:r w:rsidR="00062F8C" w:rsidRPr="00062F8C">
        <w:rPr>
          <w:spacing w:val="-6"/>
        </w:rPr>
        <w:t xml:space="preserve"> </w:t>
      </w:r>
      <w:r w:rsidR="00062F8C" w:rsidRPr="00062F8C">
        <w:t>on</w:t>
      </w:r>
      <w:r w:rsidR="00062F8C" w:rsidRPr="00062F8C">
        <w:rPr>
          <w:spacing w:val="-5"/>
        </w:rPr>
        <w:t xml:space="preserve"> </w:t>
      </w:r>
      <w:r w:rsidR="00062F8C" w:rsidRPr="00062F8C">
        <w:t>that</w:t>
      </w:r>
      <w:r w:rsidR="00062F8C" w:rsidRPr="00062F8C">
        <w:rPr>
          <w:spacing w:val="-6"/>
        </w:rPr>
        <w:t xml:space="preserve"> </w:t>
      </w:r>
      <w:r w:rsidR="00062F8C" w:rsidRPr="00062F8C">
        <w:t>day.</w:t>
      </w:r>
    </w:p>
    <w:p w14:paraId="2A0F4EC3" w14:textId="16756FEB" w:rsidR="00062F8C" w:rsidRPr="00062F8C" w:rsidRDefault="00AA6DAA" w:rsidP="00AA6DAA">
      <w:pPr>
        <w:tabs>
          <w:tab w:val="left" w:pos="1181"/>
        </w:tabs>
        <w:kinsoku w:val="0"/>
        <w:overflowPunct w:val="0"/>
        <w:autoSpaceDE w:val="0"/>
        <w:autoSpaceDN w:val="0"/>
        <w:adjustRightInd w:val="0"/>
        <w:spacing w:before="158" w:after="160"/>
        <w:ind w:left="840" w:right="191"/>
      </w:pPr>
      <w:r w:rsidRPr="00AA6DAA">
        <w:rPr>
          <w:b/>
          <w:bCs/>
          <w:spacing w:val="-1"/>
        </w:rPr>
        <w:t>(3)</w:t>
      </w:r>
      <w:r>
        <w:rPr>
          <w:spacing w:val="-1"/>
        </w:rPr>
        <w:t xml:space="preserve"> </w:t>
      </w:r>
      <w:r w:rsidR="00062F8C" w:rsidRPr="00062F8C">
        <w:rPr>
          <w:spacing w:val="-1"/>
        </w:rPr>
        <w:t>Weather</w:t>
      </w:r>
      <w:r w:rsidR="00062F8C" w:rsidRPr="00062F8C">
        <w:rPr>
          <w:spacing w:val="-5"/>
        </w:rPr>
        <w:t xml:space="preserve"> </w:t>
      </w:r>
      <w:r w:rsidR="00062F8C" w:rsidRPr="00062F8C">
        <w:t>or</w:t>
      </w:r>
      <w:r w:rsidR="00062F8C" w:rsidRPr="00062F8C">
        <w:rPr>
          <w:spacing w:val="-5"/>
        </w:rPr>
        <w:t xml:space="preserve"> </w:t>
      </w:r>
      <w:r w:rsidR="00062F8C" w:rsidRPr="00062F8C">
        <w:t>drying</w:t>
      </w:r>
      <w:r w:rsidR="00062F8C" w:rsidRPr="00062F8C">
        <w:rPr>
          <w:spacing w:val="-5"/>
        </w:rPr>
        <w:t xml:space="preserve"> </w:t>
      </w:r>
      <w:r w:rsidR="00062F8C" w:rsidRPr="00062F8C">
        <w:t>days</w:t>
      </w:r>
      <w:r w:rsidR="00062F8C" w:rsidRPr="00062F8C">
        <w:rPr>
          <w:spacing w:val="-5"/>
        </w:rPr>
        <w:t xml:space="preserve"> </w:t>
      </w:r>
      <w:r w:rsidR="00062F8C" w:rsidRPr="00062F8C">
        <w:t>where</w:t>
      </w:r>
      <w:r w:rsidR="00062F8C" w:rsidRPr="00062F8C">
        <w:rPr>
          <w:spacing w:val="-4"/>
        </w:rPr>
        <w:t xml:space="preserve"> </w:t>
      </w:r>
      <w:r w:rsidR="00062F8C" w:rsidRPr="00062F8C">
        <w:t>critical</w:t>
      </w:r>
      <w:r w:rsidR="00062F8C" w:rsidRPr="00062F8C">
        <w:rPr>
          <w:spacing w:val="-5"/>
        </w:rPr>
        <w:t xml:space="preserve"> </w:t>
      </w:r>
      <w:r w:rsidR="00062F8C" w:rsidRPr="00062F8C">
        <w:rPr>
          <w:spacing w:val="-1"/>
        </w:rPr>
        <w:t>work</w:t>
      </w:r>
      <w:r w:rsidR="00062F8C" w:rsidRPr="00062F8C">
        <w:rPr>
          <w:spacing w:val="-4"/>
        </w:rPr>
        <w:t xml:space="preserve"> </w:t>
      </w:r>
      <w:r w:rsidR="00062F8C" w:rsidRPr="00062F8C">
        <w:rPr>
          <w:spacing w:val="-1"/>
        </w:rPr>
        <w:t>was</w:t>
      </w:r>
      <w:r w:rsidR="00062F8C" w:rsidRPr="00062F8C">
        <w:rPr>
          <w:spacing w:val="-4"/>
        </w:rPr>
        <w:t xml:space="preserve"> </w:t>
      </w:r>
      <w:r w:rsidR="00062F8C" w:rsidRPr="00062F8C">
        <w:t>not</w:t>
      </w:r>
      <w:r w:rsidR="00062F8C" w:rsidRPr="00062F8C">
        <w:rPr>
          <w:spacing w:val="-4"/>
        </w:rPr>
        <w:t xml:space="preserve"> </w:t>
      </w:r>
      <w:r w:rsidR="00062F8C" w:rsidRPr="00062F8C">
        <w:rPr>
          <w:spacing w:val="-1"/>
        </w:rPr>
        <w:t>performed</w:t>
      </w:r>
      <w:r w:rsidR="00062F8C" w:rsidRPr="00062F8C">
        <w:rPr>
          <w:spacing w:val="-4"/>
        </w:rPr>
        <w:t xml:space="preserve"> </w:t>
      </w:r>
      <w:r w:rsidR="00062F8C" w:rsidRPr="00062F8C">
        <w:t>more</w:t>
      </w:r>
      <w:r w:rsidR="00062F8C" w:rsidRPr="00062F8C">
        <w:rPr>
          <w:spacing w:val="-4"/>
        </w:rPr>
        <w:t xml:space="preserve"> </w:t>
      </w:r>
      <w:r w:rsidR="00062F8C" w:rsidRPr="00062F8C">
        <w:t>than</w:t>
      </w:r>
      <w:r w:rsidR="00062F8C" w:rsidRPr="00062F8C">
        <w:rPr>
          <w:spacing w:val="-4"/>
        </w:rPr>
        <w:t xml:space="preserve"> </w:t>
      </w:r>
      <w:r w:rsidR="00062F8C" w:rsidRPr="00062F8C">
        <w:t>50</w:t>
      </w:r>
      <w:r w:rsidR="00062F8C" w:rsidRPr="00062F8C">
        <w:rPr>
          <w:spacing w:val="27"/>
        </w:rPr>
        <w:t xml:space="preserve"> </w:t>
      </w:r>
      <w:r w:rsidR="00062F8C" w:rsidRPr="00062F8C">
        <w:t>percent</w:t>
      </w:r>
      <w:r w:rsidR="00062F8C" w:rsidRPr="00062F8C">
        <w:rPr>
          <w:spacing w:val="-4"/>
        </w:rPr>
        <w:t xml:space="preserve"> </w:t>
      </w:r>
      <w:r w:rsidR="00062F8C" w:rsidRPr="00062F8C">
        <w:t>of</w:t>
      </w:r>
      <w:r w:rsidR="00062F8C" w:rsidRPr="00062F8C">
        <w:rPr>
          <w:spacing w:val="-4"/>
        </w:rPr>
        <w:t xml:space="preserve"> </w:t>
      </w:r>
      <w:r w:rsidR="00062F8C" w:rsidRPr="00062F8C">
        <w:t>the</w:t>
      </w:r>
      <w:r w:rsidR="00062F8C" w:rsidRPr="00062F8C">
        <w:rPr>
          <w:spacing w:val="-4"/>
        </w:rPr>
        <w:t xml:space="preserve"> </w:t>
      </w:r>
      <w:r w:rsidR="00062F8C" w:rsidRPr="00062F8C">
        <w:t>day,</w:t>
      </w:r>
      <w:r w:rsidR="00062F8C" w:rsidRPr="00062F8C">
        <w:rPr>
          <w:spacing w:val="-4"/>
        </w:rPr>
        <w:t xml:space="preserve"> </w:t>
      </w:r>
      <w:r w:rsidR="00062F8C" w:rsidRPr="00062F8C">
        <w:t>or</w:t>
      </w:r>
      <w:r w:rsidR="00062F8C" w:rsidRPr="00062F8C">
        <w:rPr>
          <w:spacing w:val="-4"/>
        </w:rPr>
        <w:t xml:space="preserve"> </w:t>
      </w:r>
      <w:r w:rsidR="00062F8C" w:rsidRPr="00062F8C">
        <w:t>could</w:t>
      </w:r>
      <w:r w:rsidR="00062F8C" w:rsidRPr="00062F8C">
        <w:rPr>
          <w:spacing w:val="-5"/>
        </w:rPr>
        <w:t xml:space="preserve"> </w:t>
      </w:r>
      <w:r w:rsidR="00062F8C" w:rsidRPr="00062F8C">
        <w:t>have</w:t>
      </w:r>
      <w:r w:rsidR="00062F8C" w:rsidRPr="00062F8C">
        <w:rPr>
          <w:spacing w:val="-3"/>
        </w:rPr>
        <w:t xml:space="preserve"> </w:t>
      </w:r>
      <w:r w:rsidR="00062F8C" w:rsidRPr="00062F8C">
        <w:t>been</w:t>
      </w:r>
      <w:r w:rsidR="00062F8C" w:rsidRPr="00062F8C">
        <w:rPr>
          <w:spacing w:val="-4"/>
        </w:rPr>
        <w:t xml:space="preserve"> </w:t>
      </w:r>
      <w:r w:rsidR="00062F8C" w:rsidRPr="00062F8C">
        <w:rPr>
          <w:spacing w:val="-1"/>
        </w:rPr>
        <w:t>performed</w:t>
      </w:r>
      <w:r w:rsidR="00062F8C" w:rsidRPr="00062F8C">
        <w:rPr>
          <w:spacing w:val="-4"/>
        </w:rPr>
        <w:t xml:space="preserve"> </w:t>
      </w:r>
      <w:r w:rsidR="00062F8C" w:rsidRPr="00062F8C">
        <w:rPr>
          <w:spacing w:val="-1"/>
        </w:rPr>
        <w:t>more</w:t>
      </w:r>
      <w:r w:rsidR="00062F8C" w:rsidRPr="00062F8C">
        <w:rPr>
          <w:spacing w:val="-4"/>
        </w:rPr>
        <w:t xml:space="preserve"> </w:t>
      </w:r>
      <w:r w:rsidR="00062F8C" w:rsidRPr="00062F8C">
        <w:t>than</w:t>
      </w:r>
      <w:r w:rsidR="00062F8C" w:rsidRPr="00062F8C">
        <w:rPr>
          <w:spacing w:val="-4"/>
        </w:rPr>
        <w:t xml:space="preserve"> </w:t>
      </w:r>
      <w:r w:rsidR="00062F8C" w:rsidRPr="00062F8C">
        <w:t>50</w:t>
      </w:r>
      <w:r w:rsidR="00062F8C" w:rsidRPr="00062F8C">
        <w:rPr>
          <w:spacing w:val="-4"/>
        </w:rPr>
        <w:t xml:space="preserve"> </w:t>
      </w:r>
      <w:r w:rsidR="00062F8C" w:rsidRPr="00062F8C">
        <w:t>percent</w:t>
      </w:r>
      <w:r w:rsidR="00062F8C" w:rsidRPr="00062F8C">
        <w:rPr>
          <w:spacing w:val="-4"/>
        </w:rPr>
        <w:t xml:space="preserve"> </w:t>
      </w:r>
      <w:r w:rsidR="00062F8C" w:rsidRPr="00062F8C">
        <w:t>of</w:t>
      </w:r>
      <w:r w:rsidR="00062F8C" w:rsidRPr="00062F8C">
        <w:rPr>
          <w:spacing w:val="-3"/>
        </w:rPr>
        <w:t xml:space="preserve"> </w:t>
      </w:r>
      <w:r w:rsidR="00062F8C" w:rsidRPr="00062F8C">
        <w:t>the</w:t>
      </w:r>
      <w:r w:rsidR="00062F8C" w:rsidRPr="00062F8C">
        <w:rPr>
          <w:spacing w:val="-4"/>
        </w:rPr>
        <w:t xml:space="preserve"> </w:t>
      </w:r>
      <w:r w:rsidR="00062F8C" w:rsidRPr="00062F8C">
        <w:t>day</w:t>
      </w:r>
      <w:r w:rsidR="00062F8C" w:rsidRPr="00062F8C">
        <w:rPr>
          <w:spacing w:val="-4"/>
        </w:rPr>
        <w:t xml:space="preserve"> </w:t>
      </w:r>
      <w:r w:rsidR="00062F8C" w:rsidRPr="00062F8C">
        <w:t>but</w:t>
      </w:r>
      <w:r w:rsidR="00062F8C" w:rsidRPr="00062F8C">
        <w:rPr>
          <w:spacing w:val="27"/>
          <w:w w:val="99"/>
        </w:rPr>
        <w:t xml:space="preserve"> </w:t>
      </w:r>
      <w:r w:rsidR="00062F8C" w:rsidRPr="00062F8C">
        <w:t>was</w:t>
      </w:r>
      <w:r w:rsidR="00062F8C" w:rsidRPr="00062F8C">
        <w:rPr>
          <w:spacing w:val="-4"/>
        </w:rPr>
        <w:t xml:space="preserve"> </w:t>
      </w:r>
      <w:r w:rsidR="00062F8C" w:rsidRPr="00062F8C">
        <w:t>not.</w:t>
      </w:r>
    </w:p>
    <w:p w14:paraId="284D684E" w14:textId="4A766F09" w:rsidR="00062F8C" w:rsidRPr="00062F8C" w:rsidRDefault="00AA6DAA" w:rsidP="00AA6DAA">
      <w:pPr>
        <w:tabs>
          <w:tab w:val="left" w:pos="1181"/>
        </w:tabs>
        <w:kinsoku w:val="0"/>
        <w:overflowPunct w:val="0"/>
        <w:autoSpaceDE w:val="0"/>
        <w:autoSpaceDN w:val="0"/>
        <w:adjustRightInd w:val="0"/>
        <w:spacing w:before="158" w:after="160"/>
        <w:ind w:left="840" w:right="191"/>
      </w:pPr>
      <w:r w:rsidRPr="00AA6DAA">
        <w:rPr>
          <w:b/>
          <w:bCs/>
          <w:spacing w:val="-1"/>
        </w:rPr>
        <w:t>(4)</w:t>
      </w:r>
      <w:r>
        <w:rPr>
          <w:spacing w:val="-1"/>
        </w:rPr>
        <w:t xml:space="preserve"> </w:t>
      </w:r>
      <w:r w:rsidR="00062F8C" w:rsidRPr="00062F8C">
        <w:rPr>
          <w:spacing w:val="-1"/>
        </w:rPr>
        <w:t>Scheduled</w:t>
      </w:r>
      <w:r w:rsidR="00062F8C" w:rsidRPr="00062F8C">
        <w:rPr>
          <w:spacing w:val="-4"/>
        </w:rPr>
        <w:t xml:space="preserve"> </w:t>
      </w:r>
      <w:r w:rsidR="00062F8C" w:rsidRPr="00062F8C">
        <w:t>or</w:t>
      </w:r>
      <w:r w:rsidR="00062F8C" w:rsidRPr="00062F8C">
        <w:rPr>
          <w:spacing w:val="-3"/>
        </w:rPr>
        <w:t xml:space="preserve"> </w:t>
      </w:r>
      <w:r w:rsidR="00062F8C" w:rsidRPr="00062F8C">
        <w:t>contract</w:t>
      </w:r>
      <w:r w:rsidR="00062F8C" w:rsidRPr="00062F8C">
        <w:rPr>
          <w:spacing w:val="-4"/>
        </w:rPr>
        <w:t xml:space="preserve"> </w:t>
      </w:r>
      <w:r w:rsidR="00062F8C" w:rsidRPr="00062F8C">
        <w:t>non-work</w:t>
      </w:r>
      <w:r w:rsidR="00062F8C" w:rsidRPr="00062F8C">
        <w:rPr>
          <w:spacing w:val="-4"/>
        </w:rPr>
        <w:t xml:space="preserve"> </w:t>
      </w:r>
      <w:r w:rsidR="00062F8C" w:rsidRPr="00062F8C">
        <w:t>days</w:t>
      </w:r>
      <w:r w:rsidR="00062F8C" w:rsidRPr="00062F8C">
        <w:rPr>
          <w:spacing w:val="-5"/>
        </w:rPr>
        <w:t xml:space="preserve"> </w:t>
      </w:r>
      <w:r w:rsidR="00062F8C" w:rsidRPr="00062F8C">
        <w:t>not</w:t>
      </w:r>
      <w:r w:rsidR="00062F8C" w:rsidRPr="00062F8C">
        <w:rPr>
          <w:spacing w:val="-3"/>
        </w:rPr>
        <w:t xml:space="preserve"> </w:t>
      </w:r>
      <w:r w:rsidR="00062F8C" w:rsidRPr="00062F8C">
        <w:t>accounted</w:t>
      </w:r>
      <w:r w:rsidR="00062F8C" w:rsidRPr="00062F8C">
        <w:rPr>
          <w:spacing w:val="-4"/>
        </w:rPr>
        <w:t xml:space="preserve"> </w:t>
      </w:r>
      <w:r w:rsidR="00062F8C" w:rsidRPr="00062F8C">
        <w:t>for</w:t>
      </w:r>
      <w:r w:rsidR="00062F8C" w:rsidRPr="00062F8C">
        <w:rPr>
          <w:spacing w:val="-3"/>
        </w:rPr>
        <w:t xml:space="preserve"> </w:t>
      </w:r>
      <w:r w:rsidR="00062F8C" w:rsidRPr="00062F8C">
        <w:t>under</w:t>
      </w:r>
      <w:r w:rsidR="00062F8C" w:rsidRPr="00062F8C">
        <w:rPr>
          <w:spacing w:val="-3"/>
        </w:rPr>
        <w:t xml:space="preserve"> </w:t>
      </w:r>
      <w:r w:rsidR="00062F8C" w:rsidRPr="00062F8C">
        <w:t>108.06</w:t>
      </w:r>
      <w:r w:rsidR="00062F8C" w:rsidRPr="00062F8C">
        <w:rPr>
          <w:spacing w:val="-4"/>
        </w:rPr>
        <w:t xml:space="preserve"> </w:t>
      </w:r>
      <w:r w:rsidR="00062F8C" w:rsidRPr="00062F8C">
        <w:t>(a)</w:t>
      </w:r>
      <w:r w:rsidR="00062F8C" w:rsidRPr="00062F8C">
        <w:rPr>
          <w:spacing w:val="-3"/>
        </w:rPr>
        <w:t xml:space="preserve"> </w:t>
      </w:r>
      <w:r w:rsidR="00062F8C" w:rsidRPr="00062F8C">
        <w:t>or</w:t>
      </w:r>
      <w:r w:rsidR="00062F8C" w:rsidRPr="00062F8C">
        <w:rPr>
          <w:spacing w:val="-3"/>
        </w:rPr>
        <w:t xml:space="preserve"> </w:t>
      </w:r>
      <w:r w:rsidR="00062F8C" w:rsidRPr="00062F8C">
        <w:t>(b).</w:t>
      </w:r>
    </w:p>
    <w:p w14:paraId="3CA74D88" w14:textId="77777777" w:rsidR="00062F8C" w:rsidRPr="00062F8C" w:rsidRDefault="00062F8C" w:rsidP="0048772B">
      <w:pPr>
        <w:kinsoku w:val="0"/>
        <w:overflowPunct w:val="0"/>
        <w:autoSpaceDE w:val="0"/>
        <w:autoSpaceDN w:val="0"/>
        <w:adjustRightInd w:val="0"/>
        <w:spacing w:after="240" w:line="240" w:lineRule="atLeast"/>
        <w:ind w:left="360" w:right="216"/>
      </w:pPr>
      <w:r w:rsidRPr="00062F8C">
        <w:rPr>
          <w:spacing w:val="-1"/>
        </w:rPr>
        <w:t>Unusually</w:t>
      </w:r>
      <w:r w:rsidRPr="00062F8C">
        <w:rPr>
          <w:spacing w:val="-5"/>
        </w:rPr>
        <w:t xml:space="preserve"> </w:t>
      </w:r>
      <w:r w:rsidRPr="00062F8C">
        <w:rPr>
          <w:spacing w:val="-1"/>
        </w:rPr>
        <w:t>severe</w:t>
      </w:r>
      <w:r w:rsidRPr="00062F8C">
        <w:rPr>
          <w:spacing w:val="-5"/>
        </w:rPr>
        <w:t xml:space="preserve"> </w:t>
      </w:r>
      <w:r w:rsidRPr="00062F8C">
        <w:rPr>
          <w:spacing w:val="-1"/>
        </w:rPr>
        <w:t>weather</w:t>
      </w:r>
      <w:r w:rsidRPr="00062F8C">
        <w:rPr>
          <w:spacing w:val="-5"/>
        </w:rPr>
        <w:t xml:space="preserve"> </w:t>
      </w:r>
      <w:r w:rsidRPr="00062F8C">
        <w:t>has</w:t>
      </w:r>
      <w:r w:rsidRPr="00062F8C">
        <w:rPr>
          <w:spacing w:val="-5"/>
        </w:rPr>
        <w:t xml:space="preserve"> </w:t>
      </w:r>
      <w:r w:rsidRPr="00062F8C">
        <w:rPr>
          <w:spacing w:val="-1"/>
        </w:rPr>
        <w:t>occurred</w:t>
      </w:r>
      <w:r w:rsidRPr="00062F8C">
        <w:rPr>
          <w:spacing w:val="-5"/>
        </w:rPr>
        <w:t xml:space="preserve"> </w:t>
      </w:r>
      <w:r w:rsidRPr="00062F8C">
        <w:t>during</w:t>
      </w:r>
      <w:r w:rsidRPr="00062F8C">
        <w:rPr>
          <w:spacing w:val="-5"/>
        </w:rPr>
        <w:t xml:space="preserve"> </w:t>
      </w:r>
      <w:r w:rsidRPr="00062F8C">
        <w:t>any</w:t>
      </w:r>
      <w:r w:rsidRPr="00062F8C">
        <w:rPr>
          <w:spacing w:val="-6"/>
        </w:rPr>
        <w:t xml:space="preserve"> </w:t>
      </w:r>
      <w:r w:rsidRPr="00062F8C">
        <w:rPr>
          <w:spacing w:val="-1"/>
        </w:rPr>
        <w:t>month</w:t>
      </w:r>
      <w:r w:rsidRPr="00062F8C">
        <w:rPr>
          <w:spacing w:val="-5"/>
        </w:rPr>
        <w:t xml:space="preserve"> </w:t>
      </w:r>
      <w:r w:rsidRPr="00062F8C">
        <w:t>in</w:t>
      </w:r>
      <w:r w:rsidRPr="00062F8C">
        <w:rPr>
          <w:spacing w:val="-4"/>
        </w:rPr>
        <w:t xml:space="preserve"> </w:t>
      </w:r>
      <w:r w:rsidRPr="00062F8C">
        <w:rPr>
          <w:spacing w:val="-1"/>
        </w:rPr>
        <w:t>question</w:t>
      </w:r>
      <w:r w:rsidRPr="00062F8C">
        <w:rPr>
          <w:spacing w:val="-6"/>
        </w:rPr>
        <w:t xml:space="preserve"> </w:t>
      </w:r>
      <w:r w:rsidRPr="00062F8C">
        <w:rPr>
          <w:spacing w:val="-1"/>
        </w:rPr>
        <w:t>when</w:t>
      </w:r>
      <w:r w:rsidRPr="00062F8C">
        <w:rPr>
          <w:spacing w:val="-5"/>
        </w:rPr>
        <w:t xml:space="preserve"> </w:t>
      </w:r>
      <w:r w:rsidRPr="00062F8C">
        <w:t>the</w:t>
      </w:r>
      <w:r w:rsidRPr="00062F8C">
        <w:rPr>
          <w:spacing w:val="-6"/>
        </w:rPr>
        <w:t xml:space="preserve"> </w:t>
      </w:r>
      <w:r w:rsidRPr="00062F8C">
        <w:t>net</w:t>
      </w:r>
      <w:r w:rsidRPr="00062F8C">
        <w:rPr>
          <w:spacing w:val="-4"/>
        </w:rPr>
        <w:t xml:space="preserve"> </w:t>
      </w:r>
      <w:r w:rsidRPr="00062F8C">
        <w:rPr>
          <w:spacing w:val="-1"/>
        </w:rPr>
        <w:t>number</w:t>
      </w:r>
      <w:r w:rsidRPr="00062F8C">
        <w:rPr>
          <w:spacing w:val="-5"/>
        </w:rPr>
        <w:t xml:space="preserve"> </w:t>
      </w:r>
      <w:r w:rsidRPr="00062F8C">
        <w:t>of</w:t>
      </w:r>
      <w:r w:rsidRPr="00062F8C">
        <w:rPr>
          <w:spacing w:val="49"/>
        </w:rPr>
        <w:t xml:space="preserve"> </w:t>
      </w:r>
      <w:r w:rsidRPr="00062F8C">
        <w:rPr>
          <w:spacing w:val="-1"/>
        </w:rPr>
        <w:t>actual</w:t>
      </w:r>
      <w:r w:rsidRPr="00062F8C">
        <w:rPr>
          <w:spacing w:val="-5"/>
        </w:rPr>
        <w:t xml:space="preserve"> </w:t>
      </w:r>
      <w:r w:rsidRPr="00062F8C">
        <w:rPr>
          <w:spacing w:val="-1"/>
        </w:rPr>
        <w:t>workdays</w:t>
      </w:r>
      <w:r w:rsidRPr="00062F8C">
        <w:rPr>
          <w:spacing w:val="-5"/>
        </w:rPr>
        <w:t xml:space="preserve"> </w:t>
      </w:r>
      <w:r w:rsidRPr="00062F8C">
        <w:t>lost</w:t>
      </w:r>
      <w:r w:rsidRPr="00062F8C">
        <w:rPr>
          <w:spacing w:val="-4"/>
        </w:rPr>
        <w:t xml:space="preserve"> </w:t>
      </w:r>
      <w:r w:rsidRPr="00062F8C">
        <w:rPr>
          <w:spacing w:val="-1"/>
        </w:rPr>
        <w:t>for</w:t>
      </w:r>
      <w:r w:rsidRPr="00062F8C">
        <w:rPr>
          <w:spacing w:val="-6"/>
        </w:rPr>
        <w:t xml:space="preserve"> </w:t>
      </w:r>
      <w:r w:rsidRPr="00062F8C">
        <w:rPr>
          <w:spacing w:val="-1"/>
        </w:rPr>
        <w:t>critical</w:t>
      </w:r>
      <w:r w:rsidRPr="00062F8C">
        <w:rPr>
          <w:spacing w:val="-5"/>
        </w:rPr>
        <w:t xml:space="preserve"> </w:t>
      </w:r>
      <w:r w:rsidRPr="00062F8C">
        <w:rPr>
          <w:spacing w:val="-1"/>
        </w:rPr>
        <w:t>work</w:t>
      </w:r>
      <w:r w:rsidRPr="00062F8C">
        <w:rPr>
          <w:spacing w:val="-5"/>
        </w:rPr>
        <w:t xml:space="preserve"> </w:t>
      </w:r>
      <w:r w:rsidRPr="00062F8C">
        <w:rPr>
          <w:spacing w:val="-1"/>
        </w:rPr>
        <w:t>activities,</w:t>
      </w:r>
      <w:r w:rsidRPr="00062F8C">
        <w:rPr>
          <w:spacing w:val="-6"/>
        </w:rPr>
        <w:t xml:space="preserve"> </w:t>
      </w:r>
      <w:r w:rsidRPr="00062F8C">
        <w:t>due</w:t>
      </w:r>
      <w:r w:rsidRPr="00062F8C">
        <w:rPr>
          <w:spacing w:val="-5"/>
        </w:rPr>
        <w:t xml:space="preserve"> </w:t>
      </w:r>
      <w:r w:rsidRPr="00062F8C">
        <w:t>to</w:t>
      </w:r>
      <w:r w:rsidRPr="00062F8C">
        <w:rPr>
          <w:spacing w:val="-6"/>
        </w:rPr>
        <w:t xml:space="preserve"> </w:t>
      </w:r>
      <w:r w:rsidRPr="00062F8C">
        <w:t>contract</w:t>
      </w:r>
      <w:r w:rsidRPr="00062F8C">
        <w:rPr>
          <w:spacing w:val="-5"/>
        </w:rPr>
        <w:t xml:space="preserve"> </w:t>
      </w:r>
      <w:r w:rsidRPr="00062F8C">
        <w:rPr>
          <w:spacing w:val="-1"/>
        </w:rPr>
        <w:t>weather</w:t>
      </w:r>
      <w:r w:rsidRPr="00062F8C">
        <w:rPr>
          <w:spacing w:val="-5"/>
        </w:rPr>
        <w:t xml:space="preserve"> </w:t>
      </w:r>
      <w:r w:rsidRPr="00062F8C">
        <w:t>or</w:t>
      </w:r>
      <w:r w:rsidRPr="00062F8C">
        <w:rPr>
          <w:spacing w:val="-6"/>
        </w:rPr>
        <w:t xml:space="preserve"> </w:t>
      </w:r>
      <w:r w:rsidRPr="00062F8C">
        <w:rPr>
          <w:spacing w:val="-1"/>
        </w:rPr>
        <w:t>temperature</w:t>
      </w:r>
      <w:r w:rsidRPr="00062F8C">
        <w:rPr>
          <w:spacing w:val="87"/>
          <w:w w:val="99"/>
        </w:rPr>
        <w:t xml:space="preserve"> </w:t>
      </w:r>
      <w:r w:rsidRPr="00062F8C">
        <w:rPr>
          <w:spacing w:val="-1"/>
        </w:rPr>
        <w:t>limitations,</w:t>
      </w:r>
      <w:r w:rsidRPr="00062F8C">
        <w:rPr>
          <w:spacing w:val="-8"/>
        </w:rPr>
        <w:t xml:space="preserve"> </w:t>
      </w:r>
      <w:r w:rsidRPr="00062F8C">
        <w:t>or</w:t>
      </w:r>
      <w:r w:rsidRPr="00062F8C">
        <w:rPr>
          <w:spacing w:val="-8"/>
        </w:rPr>
        <w:t xml:space="preserve"> </w:t>
      </w:r>
      <w:r w:rsidRPr="00062F8C">
        <w:t>weather</w:t>
      </w:r>
      <w:r w:rsidRPr="00062F8C">
        <w:rPr>
          <w:spacing w:val="-7"/>
        </w:rPr>
        <w:t xml:space="preserve"> </w:t>
      </w:r>
      <w:r w:rsidRPr="00062F8C">
        <w:t>related</w:t>
      </w:r>
      <w:r w:rsidRPr="00062F8C">
        <w:rPr>
          <w:spacing w:val="-7"/>
        </w:rPr>
        <w:t xml:space="preserve"> </w:t>
      </w:r>
      <w:r w:rsidRPr="00062F8C">
        <w:t>soil</w:t>
      </w:r>
      <w:r w:rsidRPr="00062F8C">
        <w:rPr>
          <w:spacing w:val="-7"/>
        </w:rPr>
        <w:t xml:space="preserve"> </w:t>
      </w:r>
      <w:r w:rsidRPr="00062F8C">
        <w:t>conditions,</w:t>
      </w:r>
      <w:r w:rsidRPr="00062F8C">
        <w:rPr>
          <w:spacing w:val="-8"/>
        </w:rPr>
        <w:t xml:space="preserve"> </w:t>
      </w:r>
      <w:r w:rsidRPr="00062F8C">
        <w:t>is</w:t>
      </w:r>
      <w:r w:rsidRPr="00062F8C">
        <w:rPr>
          <w:spacing w:val="-9"/>
        </w:rPr>
        <w:t xml:space="preserve"> </w:t>
      </w:r>
      <w:r w:rsidRPr="00062F8C">
        <w:t>greater</w:t>
      </w:r>
      <w:r w:rsidRPr="00062F8C">
        <w:rPr>
          <w:spacing w:val="-7"/>
        </w:rPr>
        <w:t xml:space="preserve"> </w:t>
      </w:r>
      <w:r w:rsidRPr="00062F8C">
        <w:rPr>
          <w:spacing w:val="-1"/>
        </w:rPr>
        <w:t>than</w:t>
      </w:r>
      <w:r w:rsidRPr="00062F8C">
        <w:rPr>
          <w:spacing w:val="-9"/>
        </w:rPr>
        <w:t xml:space="preserve"> </w:t>
      </w:r>
      <w:r w:rsidRPr="00062F8C">
        <w:t>the</w:t>
      </w:r>
      <w:r w:rsidRPr="00062F8C">
        <w:rPr>
          <w:spacing w:val="-7"/>
        </w:rPr>
        <w:t xml:space="preserve"> </w:t>
      </w:r>
      <w:r w:rsidRPr="00062F8C">
        <w:t>Reasonably</w:t>
      </w:r>
      <w:r w:rsidRPr="00062F8C">
        <w:rPr>
          <w:spacing w:val="-7"/>
        </w:rPr>
        <w:t xml:space="preserve"> </w:t>
      </w:r>
      <w:r w:rsidRPr="00062F8C">
        <w:t>Predictable</w:t>
      </w:r>
      <w:r w:rsidRPr="00062F8C">
        <w:rPr>
          <w:spacing w:val="25"/>
          <w:w w:val="99"/>
        </w:rPr>
        <w:t xml:space="preserve"> </w:t>
      </w:r>
      <w:r w:rsidRPr="00062F8C">
        <w:t>Weather</w:t>
      </w:r>
      <w:r w:rsidRPr="00062F8C">
        <w:rPr>
          <w:spacing w:val="-7"/>
        </w:rPr>
        <w:t xml:space="preserve"> </w:t>
      </w:r>
      <w:r w:rsidRPr="00062F8C">
        <w:t>Day</w:t>
      </w:r>
      <w:r w:rsidRPr="00062F8C">
        <w:rPr>
          <w:spacing w:val="-6"/>
        </w:rPr>
        <w:t xml:space="preserve"> </w:t>
      </w:r>
      <w:r w:rsidRPr="00062F8C">
        <w:t>total</w:t>
      </w:r>
      <w:r w:rsidRPr="00062F8C">
        <w:rPr>
          <w:spacing w:val="-7"/>
        </w:rPr>
        <w:t xml:space="preserve"> </w:t>
      </w:r>
      <w:r w:rsidRPr="00062F8C">
        <w:t>from</w:t>
      </w:r>
      <w:r w:rsidRPr="00062F8C">
        <w:rPr>
          <w:spacing w:val="-8"/>
        </w:rPr>
        <w:t xml:space="preserve"> </w:t>
      </w:r>
      <w:r w:rsidRPr="00062F8C">
        <w:t>Table</w:t>
      </w:r>
      <w:r w:rsidRPr="00062F8C">
        <w:rPr>
          <w:spacing w:val="-7"/>
        </w:rPr>
        <w:t xml:space="preserve"> </w:t>
      </w:r>
      <w:r w:rsidRPr="00062F8C">
        <w:t>108-3</w:t>
      </w:r>
      <w:r w:rsidRPr="00062F8C">
        <w:rPr>
          <w:spacing w:val="-6"/>
        </w:rPr>
        <w:t xml:space="preserve"> </w:t>
      </w:r>
      <w:r w:rsidRPr="00062F8C">
        <w:rPr>
          <w:spacing w:val="-1"/>
        </w:rPr>
        <w:t>submitted</w:t>
      </w:r>
      <w:r w:rsidRPr="00062F8C">
        <w:rPr>
          <w:spacing w:val="-7"/>
        </w:rPr>
        <w:t xml:space="preserve"> </w:t>
      </w:r>
      <w:r w:rsidRPr="00062F8C">
        <w:t>with</w:t>
      </w:r>
      <w:r w:rsidRPr="00062F8C">
        <w:rPr>
          <w:spacing w:val="-6"/>
        </w:rPr>
        <w:t xml:space="preserve"> </w:t>
      </w:r>
      <w:r w:rsidRPr="00062F8C">
        <w:rPr>
          <w:spacing w:val="-1"/>
        </w:rPr>
        <w:t>the</w:t>
      </w:r>
      <w:r w:rsidRPr="00062F8C">
        <w:rPr>
          <w:spacing w:val="-6"/>
        </w:rPr>
        <w:t xml:space="preserve"> </w:t>
      </w:r>
      <w:r w:rsidRPr="00062F8C">
        <w:t>initial</w:t>
      </w:r>
      <w:r w:rsidRPr="00062F8C">
        <w:rPr>
          <w:spacing w:val="-7"/>
        </w:rPr>
        <w:t xml:space="preserve"> </w:t>
      </w:r>
      <w:r w:rsidRPr="00062F8C">
        <w:rPr>
          <w:spacing w:val="-1"/>
        </w:rPr>
        <w:t>construction</w:t>
      </w:r>
      <w:r w:rsidRPr="00062F8C">
        <w:rPr>
          <w:spacing w:val="-6"/>
        </w:rPr>
        <w:t xml:space="preserve"> </w:t>
      </w:r>
      <w:r w:rsidRPr="00062F8C">
        <w:t>schedule.</w:t>
      </w:r>
    </w:p>
    <w:p w14:paraId="79562209" w14:textId="1C24B5F0" w:rsidR="00062F8C" w:rsidRPr="00062F8C" w:rsidRDefault="00AA6DAA" w:rsidP="00AA6DAA">
      <w:pPr>
        <w:kinsoku w:val="0"/>
        <w:overflowPunct w:val="0"/>
        <w:autoSpaceDE w:val="0"/>
        <w:autoSpaceDN w:val="0"/>
        <w:adjustRightInd w:val="0"/>
        <w:spacing w:after="240" w:line="240" w:lineRule="atLeast"/>
        <w:ind w:left="360" w:right="187"/>
      </w:pPr>
      <w:r>
        <w:rPr>
          <w:b/>
          <w:bCs/>
        </w:rPr>
        <w:t xml:space="preserve">(d) </w:t>
      </w:r>
      <w:r w:rsidR="00062F8C" w:rsidRPr="00062F8C">
        <w:rPr>
          <w:b/>
          <w:bCs/>
        </w:rPr>
        <w:t>Time</w:t>
      </w:r>
      <w:r w:rsidR="00062F8C" w:rsidRPr="00062F8C">
        <w:rPr>
          <w:b/>
          <w:bCs/>
          <w:spacing w:val="-4"/>
        </w:rPr>
        <w:t xml:space="preserve"> </w:t>
      </w:r>
      <w:r w:rsidR="00062F8C" w:rsidRPr="00062F8C">
        <w:rPr>
          <w:b/>
          <w:bCs/>
          <w:spacing w:val="-1"/>
        </w:rPr>
        <w:t>Adjustments</w:t>
      </w:r>
      <w:r w:rsidR="00062F8C" w:rsidRPr="00062F8C">
        <w:rPr>
          <w:b/>
          <w:bCs/>
          <w:spacing w:val="-5"/>
        </w:rPr>
        <w:t xml:space="preserve"> </w:t>
      </w:r>
      <w:r w:rsidR="00062F8C" w:rsidRPr="00062F8C">
        <w:rPr>
          <w:b/>
          <w:bCs/>
        </w:rPr>
        <w:t>for</w:t>
      </w:r>
      <w:r w:rsidR="00062F8C" w:rsidRPr="00062F8C">
        <w:rPr>
          <w:b/>
          <w:bCs/>
          <w:spacing w:val="-4"/>
        </w:rPr>
        <w:t xml:space="preserve"> </w:t>
      </w:r>
      <w:r w:rsidR="00062F8C" w:rsidRPr="00062F8C">
        <w:rPr>
          <w:b/>
          <w:bCs/>
          <w:spacing w:val="-1"/>
        </w:rPr>
        <w:t>Weather</w:t>
      </w:r>
      <w:r w:rsidR="00062F8C" w:rsidRPr="00062F8C">
        <w:rPr>
          <w:b/>
          <w:bCs/>
          <w:spacing w:val="-3"/>
        </w:rPr>
        <w:t xml:space="preserve"> </w:t>
      </w:r>
      <w:r w:rsidR="00062F8C" w:rsidRPr="00062F8C">
        <w:rPr>
          <w:b/>
          <w:bCs/>
        </w:rPr>
        <w:t>Delays.</w:t>
      </w:r>
      <w:r w:rsidR="00062F8C" w:rsidRPr="00062F8C">
        <w:rPr>
          <w:b/>
          <w:bCs/>
          <w:spacing w:val="51"/>
        </w:rPr>
        <w:t xml:space="preserve"> </w:t>
      </w:r>
      <w:r w:rsidR="00062F8C" w:rsidRPr="00062F8C">
        <w:t>No</w:t>
      </w:r>
      <w:r w:rsidR="00062F8C" w:rsidRPr="00062F8C">
        <w:rPr>
          <w:spacing w:val="-3"/>
        </w:rPr>
        <w:t xml:space="preserve"> </w:t>
      </w:r>
      <w:r w:rsidR="00062F8C" w:rsidRPr="00062F8C">
        <w:rPr>
          <w:spacing w:val="-1"/>
        </w:rPr>
        <w:t>time</w:t>
      </w:r>
      <w:r w:rsidR="00062F8C" w:rsidRPr="00062F8C">
        <w:rPr>
          <w:spacing w:val="-4"/>
        </w:rPr>
        <w:t xml:space="preserve"> </w:t>
      </w:r>
      <w:r w:rsidR="00062F8C" w:rsidRPr="00062F8C">
        <w:rPr>
          <w:spacing w:val="-1"/>
        </w:rPr>
        <w:t>adjustments</w:t>
      </w:r>
      <w:r w:rsidR="00062F8C" w:rsidRPr="00062F8C">
        <w:rPr>
          <w:spacing w:val="-5"/>
        </w:rPr>
        <w:t xml:space="preserve"> </w:t>
      </w:r>
      <w:r w:rsidR="00062F8C" w:rsidRPr="00062F8C">
        <w:t>will</w:t>
      </w:r>
      <w:r w:rsidR="00062F8C" w:rsidRPr="00062F8C">
        <w:rPr>
          <w:spacing w:val="-3"/>
        </w:rPr>
        <w:t xml:space="preserve"> </w:t>
      </w:r>
      <w:r w:rsidR="00062F8C" w:rsidRPr="00062F8C">
        <w:t>be</w:t>
      </w:r>
      <w:r w:rsidR="00062F8C" w:rsidRPr="00062F8C">
        <w:rPr>
          <w:spacing w:val="-4"/>
        </w:rPr>
        <w:t xml:space="preserve"> </w:t>
      </w:r>
      <w:r w:rsidR="00062F8C" w:rsidRPr="00062F8C">
        <w:rPr>
          <w:spacing w:val="-1"/>
        </w:rPr>
        <w:t>made</w:t>
      </w:r>
      <w:r w:rsidR="00062F8C" w:rsidRPr="00062F8C">
        <w:rPr>
          <w:spacing w:val="-4"/>
        </w:rPr>
        <w:t xml:space="preserve"> </w:t>
      </w:r>
      <w:r w:rsidR="00062F8C" w:rsidRPr="00062F8C">
        <w:t>if</w:t>
      </w:r>
      <w:r w:rsidR="00062F8C" w:rsidRPr="00062F8C">
        <w:rPr>
          <w:spacing w:val="-4"/>
        </w:rPr>
        <w:t xml:space="preserve"> </w:t>
      </w:r>
      <w:r w:rsidR="00062F8C" w:rsidRPr="00062F8C">
        <w:t>the</w:t>
      </w:r>
      <w:r w:rsidR="00062F8C" w:rsidRPr="00062F8C">
        <w:rPr>
          <w:spacing w:val="-4"/>
        </w:rPr>
        <w:t xml:space="preserve"> </w:t>
      </w:r>
      <w:r w:rsidR="00062F8C" w:rsidRPr="00062F8C">
        <w:t>net</w:t>
      </w:r>
      <w:r w:rsidR="00062F8C" w:rsidRPr="00062F8C">
        <w:rPr>
          <w:spacing w:val="55"/>
          <w:w w:val="99"/>
        </w:rPr>
        <w:t xml:space="preserve"> </w:t>
      </w:r>
      <w:r w:rsidR="00062F8C" w:rsidRPr="00062F8C">
        <w:rPr>
          <w:spacing w:val="-1"/>
        </w:rPr>
        <w:t>number</w:t>
      </w:r>
      <w:r w:rsidR="00062F8C" w:rsidRPr="00062F8C">
        <w:rPr>
          <w:spacing w:val="-6"/>
        </w:rPr>
        <w:t xml:space="preserve"> </w:t>
      </w:r>
      <w:r w:rsidR="00062F8C" w:rsidRPr="00062F8C">
        <w:t>of</w:t>
      </w:r>
      <w:r w:rsidR="00062F8C" w:rsidRPr="00062F8C">
        <w:rPr>
          <w:spacing w:val="-5"/>
        </w:rPr>
        <w:t xml:space="preserve"> </w:t>
      </w:r>
      <w:r w:rsidR="00062F8C" w:rsidRPr="00062F8C">
        <w:t>weather</w:t>
      </w:r>
      <w:r w:rsidR="00062F8C" w:rsidRPr="00062F8C">
        <w:rPr>
          <w:spacing w:val="-5"/>
        </w:rPr>
        <w:t xml:space="preserve"> </w:t>
      </w:r>
      <w:r w:rsidR="00062F8C" w:rsidRPr="00062F8C">
        <w:t>days</w:t>
      </w:r>
      <w:r w:rsidR="00062F8C" w:rsidRPr="00062F8C">
        <w:rPr>
          <w:spacing w:val="-5"/>
        </w:rPr>
        <w:t xml:space="preserve"> </w:t>
      </w:r>
      <w:r w:rsidR="00062F8C" w:rsidRPr="00062F8C">
        <w:t>is</w:t>
      </w:r>
      <w:r w:rsidR="00062F8C" w:rsidRPr="00062F8C">
        <w:rPr>
          <w:spacing w:val="-5"/>
        </w:rPr>
        <w:t xml:space="preserve"> </w:t>
      </w:r>
      <w:r w:rsidR="00062F8C" w:rsidRPr="00062F8C">
        <w:t>less</w:t>
      </w:r>
      <w:r w:rsidR="00062F8C" w:rsidRPr="00062F8C">
        <w:rPr>
          <w:spacing w:val="-6"/>
        </w:rPr>
        <w:t xml:space="preserve"> </w:t>
      </w:r>
      <w:r w:rsidR="00062F8C" w:rsidRPr="00062F8C">
        <w:t>than</w:t>
      </w:r>
      <w:r w:rsidR="00062F8C" w:rsidRPr="00062F8C">
        <w:rPr>
          <w:spacing w:val="-5"/>
        </w:rPr>
        <w:t xml:space="preserve"> </w:t>
      </w:r>
      <w:r w:rsidR="00062F8C" w:rsidRPr="00062F8C">
        <w:t>the</w:t>
      </w:r>
      <w:r w:rsidR="00062F8C" w:rsidRPr="00062F8C">
        <w:rPr>
          <w:spacing w:val="-5"/>
        </w:rPr>
        <w:t xml:space="preserve"> </w:t>
      </w:r>
      <w:r w:rsidR="00062F8C" w:rsidRPr="00062F8C">
        <w:rPr>
          <w:spacing w:val="-1"/>
        </w:rPr>
        <w:t>Reasonably</w:t>
      </w:r>
      <w:r w:rsidR="00062F8C" w:rsidRPr="00062F8C">
        <w:rPr>
          <w:spacing w:val="-6"/>
        </w:rPr>
        <w:t xml:space="preserve"> </w:t>
      </w:r>
      <w:r w:rsidR="00062F8C" w:rsidRPr="00062F8C">
        <w:t>Predictable</w:t>
      </w:r>
      <w:r w:rsidR="00062F8C" w:rsidRPr="00062F8C">
        <w:rPr>
          <w:spacing w:val="-3"/>
        </w:rPr>
        <w:t xml:space="preserve"> </w:t>
      </w:r>
      <w:r w:rsidR="00062F8C" w:rsidRPr="00062F8C">
        <w:rPr>
          <w:spacing w:val="-1"/>
        </w:rPr>
        <w:t>Weather</w:t>
      </w:r>
      <w:r w:rsidR="00062F8C" w:rsidRPr="00062F8C">
        <w:rPr>
          <w:spacing w:val="-5"/>
        </w:rPr>
        <w:t xml:space="preserve"> </w:t>
      </w:r>
      <w:r w:rsidR="00062F8C" w:rsidRPr="00062F8C">
        <w:rPr>
          <w:spacing w:val="-1"/>
        </w:rPr>
        <w:t>Day</w:t>
      </w:r>
      <w:r w:rsidR="00062F8C" w:rsidRPr="00062F8C">
        <w:rPr>
          <w:spacing w:val="-4"/>
        </w:rPr>
        <w:t xml:space="preserve"> </w:t>
      </w:r>
      <w:r w:rsidR="00062F8C" w:rsidRPr="00062F8C">
        <w:t>total</w:t>
      </w:r>
      <w:r w:rsidR="00062F8C" w:rsidRPr="00062F8C">
        <w:rPr>
          <w:spacing w:val="-4"/>
        </w:rPr>
        <w:t xml:space="preserve"> </w:t>
      </w:r>
      <w:r w:rsidR="00062F8C" w:rsidRPr="00062F8C">
        <w:t>for</w:t>
      </w:r>
      <w:r w:rsidR="00062F8C" w:rsidRPr="00062F8C">
        <w:rPr>
          <w:spacing w:val="-5"/>
        </w:rPr>
        <w:t xml:space="preserve"> </w:t>
      </w:r>
      <w:r w:rsidR="00062F8C" w:rsidRPr="00062F8C">
        <w:t>any</w:t>
      </w:r>
      <w:r w:rsidR="00062F8C" w:rsidRPr="00062F8C">
        <w:rPr>
          <w:spacing w:val="35"/>
          <w:w w:val="99"/>
        </w:rPr>
        <w:t xml:space="preserve"> </w:t>
      </w:r>
      <w:r w:rsidR="00062F8C" w:rsidRPr="00062F8C">
        <w:t>month</w:t>
      </w:r>
      <w:r w:rsidR="00062F8C" w:rsidRPr="00062F8C">
        <w:rPr>
          <w:spacing w:val="-5"/>
        </w:rPr>
        <w:t xml:space="preserve"> </w:t>
      </w:r>
      <w:r w:rsidR="00062F8C" w:rsidRPr="00062F8C">
        <w:t>shown</w:t>
      </w:r>
      <w:r w:rsidR="00062F8C" w:rsidRPr="00062F8C">
        <w:rPr>
          <w:spacing w:val="-5"/>
        </w:rPr>
        <w:t xml:space="preserve"> </w:t>
      </w:r>
      <w:r w:rsidR="00062F8C" w:rsidRPr="00062F8C">
        <w:t>in</w:t>
      </w:r>
      <w:r w:rsidR="00062F8C" w:rsidRPr="00062F8C">
        <w:rPr>
          <w:spacing w:val="-5"/>
        </w:rPr>
        <w:t xml:space="preserve"> </w:t>
      </w:r>
      <w:r w:rsidR="00062F8C" w:rsidRPr="00062F8C">
        <w:t>Table</w:t>
      </w:r>
      <w:r w:rsidR="00062F8C" w:rsidRPr="00062F8C">
        <w:rPr>
          <w:spacing w:val="-5"/>
        </w:rPr>
        <w:t xml:space="preserve"> </w:t>
      </w:r>
      <w:r w:rsidR="00062F8C" w:rsidRPr="00062F8C">
        <w:t>108-3.</w:t>
      </w:r>
      <w:r w:rsidR="00062F8C" w:rsidRPr="00062F8C">
        <w:rPr>
          <w:spacing w:val="51"/>
        </w:rPr>
        <w:t xml:space="preserve"> </w:t>
      </w:r>
      <w:r w:rsidR="00062F8C" w:rsidRPr="00062F8C">
        <w:t>An</w:t>
      </w:r>
      <w:r w:rsidR="00062F8C" w:rsidRPr="00062F8C">
        <w:rPr>
          <w:spacing w:val="-5"/>
        </w:rPr>
        <w:t xml:space="preserve"> </w:t>
      </w:r>
      <w:r w:rsidR="00062F8C" w:rsidRPr="00062F8C">
        <w:t>excusable</w:t>
      </w:r>
      <w:r w:rsidR="00062F8C" w:rsidRPr="00062F8C">
        <w:rPr>
          <w:spacing w:val="-5"/>
        </w:rPr>
        <w:t xml:space="preserve"> </w:t>
      </w:r>
      <w:r w:rsidR="00062F8C" w:rsidRPr="00062F8C">
        <w:rPr>
          <w:spacing w:val="-1"/>
        </w:rPr>
        <w:t>time</w:t>
      </w:r>
      <w:r w:rsidR="00062F8C" w:rsidRPr="00062F8C">
        <w:rPr>
          <w:spacing w:val="-5"/>
        </w:rPr>
        <w:t xml:space="preserve"> </w:t>
      </w:r>
      <w:r w:rsidR="00062F8C" w:rsidRPr="00062F8C">
        <w:t>extension</w:t>
      </w:r>
      <w:r w:rsidR="00062F8C" w:rsidRPr="00062F8C">
        <w:rPr>
          <w:spacing w:val="-5"/>
        </w:rPr>
        <w:t xml:space="preserve"> </w:t>
      </w:r>
      <w:r w:rsidR="00062F8C" w:rsidRPr="00062F8C">
        <w:t>may</w:t>
      </w:r>
      <w:r w:rsidR="00062F8C" w:rsidRPr="00062F8C">
        <w:rPr>
          <w:spacing w:val="-4"/>
        </w:rPr>
        <w:t xml:space="preserve"> </w:t>
      </w:r>
      <w:r w:rsidR="00062F8C" w:rsidRPr="00062F8C">
        <w:t>be</w:t>
      </w:r>
      <w:r w:rsidR="00062F8C" w:rsidRPr="00062F8C">
        <w:rPr>
          <w:spacing w:val="-4"/>
        </w:rPr>
        <w:t xml:space="preserve"> </w:t>
      </w:r>
      <w:r w:rsidR="00062F8C" w:rsidRPr="00062F8C">
        <w:t>granted</w:t>
      </w:r>
      <w:r w:rsidR="00062F8C" w:rsidRPr="00062F8C">
        <w:rPr>
          <w:spacing w:val="-4"/>
        </w:rPr>
        <w:t xml:space="preserve"> </w:t>
      </w:r>
      <w:r w:rsidR="00062F8C" w:rsidRPr="00062F8C">
        <w:t>if</w:t>
      </w:r>
      <w:r w:rsidR="00062F8C" w:rsidRPr="00062F8C">
        <w:rPr>
          <w:spacing w:val="-4"/>
        </w:rPr>
        <w:t xml:space="preserve"> </w:t>
      </w:r>
      <w:r w:rsidR="00062F8C" w:rsidRPr="00062F8C">
        <w:t>the</w:t>
      </w:r>
      <w:r w:rsidR="00062F8C" w:rsidRPr="00062F8C">
        <w:rPr>
          <w:spacing w:val="-4"/>
        </w:rPr>
        <w:t xml:space="preserve"> </w:t>
      </w:r>
      <w:r w:rsidR="00062F8C" w:rsidRPr="00062F8C">
        <w:t>net</w:t>
      </w:r>
      <w:r w:rsidR="00062F8C" w:rsidRPr="00062F8C">
        <w:rPr>
          <w:spacing w:val="-4"/>
        </w:rPr>
        <w:t xml:space="preserve"> </w:t>
      </w:r>
      <w:r w:rsidR="00062F8C" w:rsidRPr="00062F8C">
        <w:rPr>
          <w:spacing w:val="-1"/>
        </w:rPr>
        <w:lastRenderedPageBreak/>
        <w:t>number</w:t>
      </w:r>
      <w:r w:rsidR="00062F8C" w:rsidRPr="00062F8C">
        <w:rPr>
          <w:spacing w:val="26"/>
          <w:w w:val="99"/>
        </w:rPr>
        <w:t xml:space="preserve"> </w:t>
      </w:r>
      <w:r w:rsidR="00062F8C" w:rsidRPr="00062F8C">
        <w:t>of</w:t>
      </w:r>
      <w:r w:rsidR="00062F8C" w:rsidRPr="00062F8C">
        <w:rPr>
          <w:spacing w:val="-5"/>
        </w:rPr>
        <w:t xml:space="preserve"> </w:t>
      </w:r>
      <w:r w:rsidR="00062F8C" w:rsidRPr="00062F8C">
        <w:rPr>
          <w:spacing w:val="-1"/>
        </w:rPr>
        <w:t>weather</w:t>
      </w:r>
      <w:r w:rsidR="00062F8C" w:rsidRPr="00062F8C">
        <w:rPr>
          <w:spacing w:val="-5"/>
        </w:rPr>
        <w:t xml:space="preserve"> </w:t>
      </w:r>
      <w:r w:rsidR="00062F8C" w:rsidRPr="00062F8C">
        <w:t>days</w:t>
      </w:r>
      <w:r w:rsidR="00062F8C" w:rsidRPr="00062F8C">
        <w:rPr>
          <w:spacing w:val="-4"/>
        </w:rPr>
        <w:t xml:space="preserve"> </w:t>
      </w:r>
      <w:r w:rsidR="00062F8C" w:rsidRPr="00062F8C">
        <w:t>is</w:t>
      </w:r>
      <w:r w:rsidR="00062F8C" w:rsidRPr="00062F8C">
        <w:rPr>
          <w:spacing w:val="-5"/>
        </w:rPr>
        <w:t xml:space="preserve"> </w:t>
      </w:r>
      <w:r w:rsidR="00062F8C" w:rsidRPr="00062F8C">
        <w:rPr>
          <w:spacing w:val="-1"/>
        </w:rPr>
        <w:t>more</w:t>
      </w:r>
      <w:r w:rsidR="00062F8C" w:rsidRPr="00062F8C">
        <w:rPr>
          <w:spacing w:val="-5"/>
        </w:rPr>
        <w:t xml:space="preserve"> </w:t>
      </w:r>
      <w:r w:rsidR="00062F8C" w:rsidRPr="00062F8C">
        <w:t>than</w:t>
      </w:r>
      <w:r w:rsidR="00062F8C" w:rsidRPr="00062F8C">
        <w:rPr>
          <w:spacing w:val="-5"/>
        </w:rPr>
        <w:t xml:space="preserve"> </w:t>
      </w:r>
      <w:r w:rsidR="00062F8C" w:rsidRPr="00062F8C">
        <w:t>the</w:t>
      </w:r>
      <w:r w:rsidR="00062F8C" w:rsidRPr="00062F8C">
        <w:rPr>
          <w:spacing w:val="-6"/>
        </w:rPr>
        <w:t xml:space="preserve"> </w:t>
      </w:r>
      <w:r w:rsidR="00062F8C" w:rsidRPr="00062F8C">
        <w:rPr>
          <w:spacing w:val="-1"/>
        </w:rPr>
        <w:t>Reasonably</w:t>
      </w:r>
      <w:r w:rsidR="00062F8C" w:rsidRPr="00062F8C">
        <w:rPr>
          <w:spacing w:val="-4"/>
        </w:rPr>
        <w:t xml:space="preserve"> </w:t>
      </w:r>
      <w:r w:rsidR="00062F8C" w:rsidRPr="00062F8C">
        <w:t>Predictable</w:t>
      </w:r>
      <w:r w:rsidR="00062F8C" w:rsidRPr="00062F8C">
        <w:rPr>
          <w:spacing w:val="-4"/>
        </w:rPr>
        <w:t xml:space="preserve"> </w:t>
      </w:r>
      <w:r w:rsidR="00062F8C" w:rsidRPr="00062F8C">
        <w:rPr>
          <w:spacing w:val="-1"/>
        </w:rPr>
        <w:t>Weather</w:t>
      </w:r>
      <w:r w:rsidR="00062F8C" w:rsidRPr="00062F8C">
        <w:rPr>
          <w:spacing w:val="-5"/>
        </w:rPr>
        <w:t xml:space="preserve"> </w:t>
      </w:r>
      <w:r w:rsidR="00062F8C" w:rsidRPr="00062F8C">
        <w:t>Day</w:t>
      </w:r>
      <w:r w:rsidR="00062F8C" w:rsidRPr="00062F8C">
        <w:rPr>
          <w:spacing w:val="-5"/>
        </w:rPr>
        <w:t xml:space="preserve"> </w:t>
      </w:r>
      <w:r w:rsidR="00062F8C" w:rsidRPr="00062F8C">
        <w:t>total</w:t>
      </w:r>
      <w:r w:rsidR="00062F8C" w:rsidRPr="00062F8C">
        <w:rPr>
          <w:spacing w:val="-5"/>
        </w:rPr>
        <w:t xml:space="preserve"> </w:t>
      </w:r>
      <w:r w:rsidR="00062F8C" w:rsidRPr="00062F8C">
        <w:t>for</w:t>
      </w:r>
      <w:r w:rsidR="00062F8C" w:rsidRPr="00062F8C">
        <w:rPr>
          <w:spacing w:val="-5"/>
        </w:rPr>
        <w:t xml:space="preserve"> </w:t>
      </w:r>
      <w:r w:rsidR="00062F8C" w:rsidRPr="00062F8C">
        <w:t>any</w:t>
      </w:r>
      <w:r w:rsidR="00062F8C" w:rsidRPr="00062F8C">
        <w:rPr>
          <w:spacing w:val="-5"/>
        </w:rPr>
        <w:t xml:space="preserve"> </w:t>
      </w:r>
      <w:r w:rsidR="00062F8C" w:rsidRPr="00062F8C">
        <w:rPr>
          <w:spacing w:val="-1"/>
        </w:rPr>
        <w:t>month</w:t>
      </w:r>
      <w:r w:rsidR="00062F8C" w:rsidRPr="00062F8C">
        <w:rPr>
          <w:spacing w:val="41"/>
          <w:w w:val="99"/>
        </w:rPr>
        <w:t xml:space="preserve"> </w:t>
      </w:r>
      <w:r w:rsidR="00062F8C" w:rsidRPr="00062F8C">
        <w:t>shown</w:t>
      </w:r>
      <w:r w:rsidR="00062F8C" w:rsidRPr="00062F8C">
        <w:rPr>
          <w:spacing w:val="-5"/>
        </w:rPr>
        <w:t xml:space="preserve"> </w:t>
      </w:r>
      <w:r w:rsidR="00062F8C" w:rsidRPr="00062F8C">
        <w:t>in</w:t>
      </w:r>
      <w:r w:rsidR="00062F8C" w:rsidRPr="00062F8C">
        <w:rPr>
          <w:spacing w:val="-4"/>
        </w:rPr>
        <w:t xml:space="preserve"> </w:t>
      </w:r>
      <w:r w:rsidR="00062F8C" w:rsidRPr="00062F8C">
        <w:t>Table</w:t>
      </w:r>
      <w:r w:rsidR="00062F8C" w:rsidRPr="00062F8C">
        <w:rPr>
          <w:spacing w:val="-5"/>
        </w:rPr>
        <w:t xml:space="preserve"> </w:t>
      </w:r>
      <w:r w:rsidR="00062F8C" w:rsidRPr="00062F8C">
        <w:t>108-3.</w:t>
      </w:r>
      <w:r w:rsidR="00062F8C" w:rsidRPr="00062F8C">
        <w:rPr>
          <w:spacing w:val="50"/>
        </w:rPr>
        <w:t xml:space="preserve"> </w:t>
      </w:r>
      <w:r w:rsidR="00062F8C" w:rsidRPr="00062F8C">
        <w:rPr>
          <w:spacing w:val="-1"/>
        </w:rPr>
        <w:t>Submit</w:t>
      </w:r>
      <w:r w:rsidR="00062F8C" w:rsidRPr="00062F8C">
        <w:rPr>
          <w:spacing w:val="-4"/>
        </w:rPr>
        <w:t xml:space="preserve"> </w:t>
      </w:r>
      <w:r w:rsidR="00062F8C" w:rsidRPr="00062F8C">
        <w:t>a</w:t>
      </w:r>
      <w:r w:rsidR="00062F8C" w:rsidRPr="00062F8C">
        <w:rPr>
          <w:spacing w:val="-4"/>
        </w:rPr>
        <w:t xml:space="preserve"> </w:t>
      </w:r>
      <w:r w:rsidR="00062F8C" w:rsidRPr="00062F8C">
        <w:t>weather</w:t>
      </w:r>
      <w:r w:rsidR="00062F8C" w:rsidRPr="00062F8C">
        <w:rPr>
          <w:spacing w:val="-4"/>
        </w:rPr>
        <w:t xml:space="preserve"> </w:t>
      </w:r>
      <w:r w:rsidR="00062F8C" w:rsidRPr="00062F8C">
        <w:t>or</w:t>
      </w:r>
      <w:r w:rsidR="00062F8C" w:rsidRPr="00062F8C">
        <w:rPr>
          <w:spacing w:val="-4"/>
        </w:rPr>
        <w:t xml:space="preserve"> </w:t>
      </w:r>
      <w:r w:rsidR="00062F8C" w:rsidRPr="00062F8C">
        <w:t>soil</w:t>
      </w:r>
      <w:r w:rsidR="00062F8C" w:rsidRPr="00062F8C">
        <w:rPr>
          <w:spacing w:val="-6"/>
        </w:rPr>
        <w:t xml:space="preserve"> </w:t>
      </w:r>
      <w:r w:rsidR="00062F8C" w:rsidRPr="00062F8C">
        <w:rPr>
          <w:spacing w:val="-1"/>
        </w:rPr>
        <w:t>time</w:t>
      </w:r>
      <w:r w:rsidR="00062F8C" w:rsidRPr="00062F8C">
        <w:rPr>
          <w:spacing w:val="-5"/>
        </w:rPr>
        <w:t xml:space="preserve"> </w:t>
      </w:r>
      <w:r w:rsidR="00062F8C" w:rsidRPr="00062F8C">
        <w:rPr>
          <w:spacing w:val="-1"/>
        </w:rPr>
        <w:t>impact</w:t>
      </w:r>
      <w:r w:rsidR="00062F8C" w:rsidRPr="00062F8C">
        <w:rPr>
          <w:spacing w:val="-5"/>
        </w:rPr>
        <w:t xml:space="preserve"> </w:t>
      </w:r>
      <w:r w:rsidR="00062F8C" w:rsidRPr="00062F8C">
        <w:t>analysis</w:t>
      </w:r>
      <w:r w:rsidR="00062F8C" w:rsidRPr="00062F8C">
        <w:rPr>
          <w:spacing w:val="-5"/>
        </w:rPr>
        <w:t xml:space="preserve"> </w:t>
      </w:r>
      <w:r w:rsidR="00062F8C" w:rsidRPr="00062F8C">
        <w:t>supporting</w:t>
      </w:r>
      <w:r w:rsidR="00062F8C" w:rsidRPr="00062F8C">
        <w:rPr>
          <w:spacing w:val="-4"/>
        </w:rPr>
        <w:t xml:space="preserve"> </w:t>
      </w:r>
      <w:r w:rsidR="00062F8C" w:rsidRPr="00062F8C">
        <w:t>any</w:t>
      </w:r>
      <w:r w:rsidR="00062F8C" w:rsidRPr="00062F8C">
        <w:rPr>
          <w:spacing w:val="-6"/>
        </w:rPr>
        <w:t xml:space="preserve"> </w:t>
      </w:r>
      <w:r w:rsidR="00062F8C" w:rsidRPr="00062F8C">
        <w:t>alleged</w:t>
      </w:r>
      <w:r w:rsidR="00062F8C" w:rsidRPr="00062F8C">
        <w:rPr>
          <w:spacing w:val="29"/>
          <w:w w:val="99"/>
        </w:rPr>
        <w:t xml:space="preserve"> </w:t>
      </w:r>
      <w:r w:rsidR="00062F8C" w:rsidRPr="00062F8C">
        <w:t>delays</w:t>
      </w:r>
      <w:r w:rsidR="00062F8C" w:rsidRPr="00062F8C">
        <w:rPr>
          <w:spacing w:val="-7"/>
        </w:rPr>
        <w:t xml:space="preserve"> </w:t>
      </w:r>
      <w:r w:rsidR="00062F8C" w:rsidRPr="00062F8C">
        <w:t>due</w:t>
      </w:r>
      <w:r w:rsidR="00062F8C" w:rsidRPr="00062F8C">
        <w:rPr>
          <w:spacing w:val="-6"/>
        </w:rPr>
        <w:t xml:space="preserve"> </w:t>
      </w:r>
      <w:r w:rsidR="00062F8C" w:rsidRPr="00062F8C">
        <w:t>to</w:t>
      </w:r>
      <w:r w:rsidR="00062F8C" w:rsidRPr="00062F8C">
        <w:rPr>
          <w:spacing w:val="-6"/>
        </w:rPr>
        <w:t xml:space="preserve"> </w:t>
      </w:r>
      <w:r w:rsidR="00062F8C" w:rsidRPr="00062F8C">
        <w:t>unusually</w:t>
      </w:r>
      <w:r w:rsidR="00062F8C" w:rsidRPr="00062F8C">
        <w:rPr>
          <w:spacing w:val="-6"/>
        </w:rPr>
        <w:t xml:space="preserve"> </w:t>
      </w:r>
      <w:r w:rsidR="00062F8C" w:rsidRPr="00062F8C">
        <w:t>severe</w:t>
      </w:r>
      <w:r w:rsidR="00062F8C" w:rsidRPr="00062F8C">
        <w:rPr>
          <w:spacing w:val="-5"/>
        </w:rPr>
        <w:t xml:space="preserve"> </w:t>
      </w:r>
      <w:r w:rsidR="00062F8C" w:rsidRPr="00062F8C">
        <w:t>weather</w:t>
      </w:r>
      <w:r w:rsidR="00062F8C" w:rsidRPr="00062F8C">
        <w:rPr>
          <w:spacing w:val="-5"/>
        </w:rPr>
        <w:t xml:space="preserve"> </w:t>
      </w:r>
      <w:r w:rsidR="00062F8C" w:rsidRPr="00062F8C">
        <w:t>or</w:t>
      </w:r>
      <w:r w:rsidR="00062F8C" w:rsidRPr="00062F8C">
        <w:rPr>
          <w:spacing w:val="-6"/>
        </w:rPr>
        <w:t xml:space="preserve"> </w:t>
      </w:r>
      <w:r w:rsidR="00062F8C" w:rsidRPr="00062F8C">
        <w:rPr>
          <w:spacing w:val="-1"/>
        </w:rPr>
        <w:t>soil</w:t>
      </w:r>
      <w:r w:rsidR="00062F8C" w:rsidRPr="00062F8C">
        <w:rPr>
          <w:spacing w:val="-6"/>
        </w:rPr>
        <w:t xml:space="preserve"> </w:t>
      </w:r>
      <w:r w:rsidR="00062F8C" w:rsidRPr="00062F8C">
        <w:t>conditions.</w:t>
      </w:r>
      <w:r w:rsidR="00062F8C" w:rsidRPr="00062F8C">
        <w:rPr>
          <w:spacing w:val="-7"/>
        </w:rPr>
        <w:t xml:space="preserve"> </w:t>
      </w:r>
      <w:r w:rsidR="00062F8C" w:rsidRPr="00062F8C">
        <w:rPr>
          <w:spacing w:val="-1"/>
        </w:rPr>
        <w:t>Submit</w:t>
      </w:r>
      <w:r w:rsidR="00062F8C" w:rsidRPr="00062F8C">
        <w:rPr>
          <w:spacing w:val="-5"/>
        </w:rPr>
        <w:t xml:space="preserve"> </w:t>
      </w:r>
      <w:r w:rsidR="00062F8C" w:rsidRPr="00062F8C">
        <w:t>a</w:t>
      </w:r>
      <w:r w:rsidR="00062F8C" w:rsidRPr="00062F8C">
        <w:rPr>
          <w:spacing w:val="-5"/>
        </w:rPr>
        <w:t xml:space="preserve"> </w:t>
      </w:r>
      <w:r w:rsidR="0068179D" w:rsidRPr="00062F8C">
        <w:t>weather</w:t>
      </w:r>
      <w:r w:rsidR="0068179D" w:rsidRPr="00062F8C">
        <w:rPr>
          <w:spacing w:val="-5"/>
        </w:rPr>
        <w:t>-related</w:t>
      </w:r>
      <w:r w:rsidR="00062F8C" w:rsidRPr="00062F8C">
        <w:rPr>
          <w:spacing w:val="-5"/>
        </w:rPr>
        <w:t xml:space="preserve"> </w:t>
      </w:r>
      <w:r w:rsidR="00062F8C" w:rsidRPr="00062F8C">
        <w:t>soil</w:t>
      </w:r>
      <w:r w:rsidR="00062F8C" w:rsidRPr="00062F8C">
        <w:rPr>
          <w:spacing w:val="-6"/>
        </w:rPr>
        <w:t xml:space="preserve"> </w:t>
      </w:r>
      <w:r w:rsidR="00062F8C" w:rsidRPr="00062F8C">
        <w:t>or</w:t>
      </w:r>
      <w:r w:rsidR="00062F8C" w:rsidRPr="00062F8C">
        <w:rPr>
          <w:spacing w:val="27"/>
        </w:rPr>
        <w:t xml:space="preserve"> </w:t>
      </w:r>
      <w:r w:rsidR="00062F8C" w:rsidRPr="00062F8C">
        <w:t>weather</w:t>
      </w:r>
      <w:r w:rsidR="00062F8C" w:rsidRPr="00062F8C">
        <w:rPr>
          <w:spacing w:val="-5"/>
        </w:rPr>
        <w:t xml:space="preserve"> </w:t>
      </w:r>
      <w:r w:rsidR="00062F8C" w:rsidRPr="00062F8C">
        <w:t>time</w:t>
      </w:r>
      <w:r w:rsidR="00062F8C" w:rsidRPr="00062F8C">
        <w:rPr>
          <w:spacing w:val="-5"/>
        </w:rPr>
        <w:t xml:space="preserve"> </w:t>
      </w:r>
      <w:r w:rsidR="00062F8C" w:rsidRPr="00062F8C">
        <w:rPr>
          <w:spacing w:val="-1"/>
        </w:rPr>
        <w:t>impact</w:t>
      </w:r>
      <w:r w:rsidR="00062F8C" w:rsidRPr="00062F8C">
        <w:rPr>
          <w:spacing w:val="-4"/>
        </w:rPr>
        <w:t xml:space="preserve"> </w:t>
      </w:r>
      <w:r w:rsidR="00062F8C" w:rsidRPr="00062F8C">
        <w:t>analysis</w:t>
      </w:r>
      <w:r w:rsidR="00062F8C" w:rsidRPr="00062F8C">
        <w:rPr>
          <w:spacing w:val="-6"/>
        </w:rPr>
        <w:t xml:space="preserve"> </w:t>
      </w:r>
      <w:r w:rsidR="00062F8C" w:rsidRPr="00062F8C">
        <w:rPr>
          <w:spacing w:val="-1"/>
        </w:rPr>
        <w:t>within</w:t>
      </w:r>
      <w:r w:rsidR="00062F8C" w:rsidRPr="00062F8C">
        <w:rPr>
          <w:spacing w:val="-5"/>
        </w:rPr>
        <w:t xml:space="preserve"> </w:t>
      </w:r>
      <w:r w:rsidR="00062F8C" w:rsidRPr="00062F8C">
        <w:t>the</w:t>
      </w:r>
      <w:r w:rsidR="00062F8C" w:rsidRPr="00062F8C">
        <w:rPr>
          <w:spacing w:val="-5"/>
        </w:rPr>
        <w:t xml:space="preserve"> </w:t>
      </w:r>
      <w:r w:rsidR="00062F8C" w:rsidRPr="00062F8C">
        <w:rPr>
          <w:spacing w:val="-1"/>
        </w:rPr>
        <w:t>month</w:t>
      </w:r>
      <w:r w:rsidR="00062F8C" w:rsidRPr="00062F8C">
        <w:rPr>
          <w:spacing w:val="-6"/>
        </w:rPr>
        <w:t xml:space="preserve"> </w:t>
      </w:r>
      <w:r w:rsidR="00062F8C" w:rsidRPr="00062F8C">
        <w:t>that</w:t>
      </w:r>
      <w:r w:rsidR="00062F8C" w:rsidRPr="00062F8C">
        <w:rPr>
          <w:spacing w:val="-5"/>
        </w:rPr>
        <w:t xml:space="preserve"> </w:t>
      </w:r>
      <w:r w:rsidR="00062F8C" w:rsidRPr="00062F8C">
        <w:t>the</w:t>
      </w:r>
      <w:r w:rsidR="00062F8C" w:rsidRPr="00062F8C">
        <w:rPr>
          <w:spacing w:val="-5"/>
        </w:rPr>
        <w:t xml:space="preserve"> </w:t>
      </w:r>
      <w:r w:rsidR="00062F8C" w:rsidRPr="00062F8C">
        <w:rPr>
          <w:spacing w:val="-1"/>
        </w:rPr>
        <w:t>weather</w:t>
      </w:r>
      <w:r w:rsidR="00062F8C" w:rsidRPr="00062F8C">
        <w:rPr>
          <w:spacing w:val="-4"/>
        </w:rPr>
        <w:t xml:space="preserve"> </w:t>
      </w:r>
      <w:r w:rsidR="00062F8C" w:rsidRPr="00062F8C">
        <w:t>days</w:t>
      </w:r>
      <w:r w:rsidR="00062F8C" w:rsidRPr="00062F8C">
        <w:rPr>
          <w:spacing w:val="-6"/>
        </w:rPr>
        <w:t xml:space="preserve"> </w:t>
      </w:r>
      <w:r w:rsidR="00062F8C" w:rsidRPr="00062F8C">
        <w:t>occur.</w:t>
      </w:r>
      <w:r w:rsidR="00062F8C" w:rsidRPr="00062F8C">
        <w:rPr>
          <w:spacing w:val="51"/>
        </w:rPr>
        <w:t xml:space="preserve"> </w:t>
      </w:r>
      <w:r w:rsidR="00062F8C" w:rsidRPr="00062F8C">
        <w:t>If</w:t>
      </w:r>
      <w:r w:rsidR="00062F8C" w:rsidRPr="00062F8C">
        <w:rPr>
          <w:spacing w:val="-6"/>
        </w:rPr>
        <w:t xml:space="preserve"> </w:t>
      </w:r>
      <w:r w:rsidR="00062F8C" w:rsidRPr="00062F8C">
        <w:t>a</w:t>
      </w:r>
      <w:r w:rsidR="00062F8C" w:rsidRPr="00062F8C">
        <w:rPr>
          <w:spacing w:val="-5"/>
        </w:rPr>
        <w:t xml:space="preserve"> </w:t>
      </w:r>
      <w:r w:rsidR="00062F8C" w:rsidRPr="00062F8C">
        <w:t>period</w:t>
      </w:r>
      <w:r w:rsidR="00062F8C" w:rsidRPr="00062F8C">
        <w:rPr>
          <w:spacing w:val="-5"/>
        </w:rPr>
        <w:t xml:space="preserve"> </w:t>
      </w:r>
      <w:r w:rsidR="00062F8C" w:rsidRPr="00062F8C">
        <w:t>of</w:t>
      </w:r>
      <w:r w:rsidR="00062F8C" w:rsidRPr="00062F8C">
        <w:rPr>
          <w:spacing w:val="25"/>
        </w:rPr>
        <w:t xml:space="preserve"> </w:t>
      </w:r>
      <w:r w:rsidR="00062F8C" w:rsidRPr="00062F8C">
        <w:rPr>
          <w:spacing w:val="-1"/>
        </w:rPr>
        <w:t>weather</w:t>
      </w:r>
      <w:r w:rsidR="00062F8C" w:rsidRPr="00062F8C">
        <w:rPr>
          <w:spacing w:val="-5"/>
        </w:rPr>
        <w:t xml:space="preserve"> </w:t>
      </w:r>
      <w:r w:rsidR="00062F8C" w:rsidRPr="00062F8C">
        <w:t>days</w:t>
      </w:r>
      <w:r w:rsidR="00062F8C" w:rsidRPr="00062F8C">
        <w:rPr>
          <w:spacing w:val="-4"/>
        </w:rPr>
        <w:t xml:space="preserve"> </w:t>
      </w:r>
      <w:r w:rsidR="00062F8C" w:rsidRPr="00062F8C">
        <w:t>or</w:t>
      </w:r>
      <w:r w:rsidR="00062F8C" w:rsidRPr="00062F8C">
        <w:rPr>
          <w:spacing w:val="-5"/>
        </w:rPr>
        <w:t xml:space="preserve"> </w:t>
      </w:r>
      <w:r w:rsidR="00062F8C" w:rsidRPr="00062F8C">
        <w:rPr>
          <w:spacing w:val="-1"/>
        </w:rPr>
        <w:t>soil</w:t>
      </w:r>
      <w:r w:rsidR="00062F8C" w:rsidRPr="00062F8C">
        <w:rPr>
          <w:spacing w:val="-4"/>
        </w:rPr>
        <w:t xml:space="preserve"> </w:t>
      </w:r>
      <w:r w:rsidR="00062F8C" w:rsidRPr="00062F8C">
        <w:t>conditions</w:t>
      </w:r>
      <w:r w:rsidR="00062F8C" w:rsidRPr="00062F8C">
        <w:rPr>
          <w:spacing w:val="-7"/>
        </w:rPr>
        <w:t xml:space="preserve"> </w:t>
      </w:r>
      <w:r w:rsidR="00062F8C" w:rsidRPr="00062F8C">
        <w:t>is</w:t>
      </w:r>
      <w:r w:rsidR="00062F8C" w:rsidRPr="00062F8C">
        <w:rPr>
          <w:spacing w:val="-5"/>
        </w:rPr>
        <w:t xml:space="preserve"> </w:t>
      </w:r>
      <w:r w:rsidR="00062F8C" w:rsidRPr="00062F8C">
        <w:rPr>
          <w:spacing w:val="-1"/>
        </w:rPr>
        <w:t>split</w:t>
      </w:r>
      <w:r w:rsidR="00062F8C" w:rsidRPr="00062F8C">
        <w:rPr>
          <w:spacing w:val="-6"/>
        </w:rPr>
        <w:t xml:space="preserve"> </w:t>
      </w:r>
      <w:r w:rsidR="00062F8C" w:rsidRPr="00062F8C">
        <w:rPr>
          <w:spacing w:val="-1"/>
        </w:rPr>
        <w:t>between</w:t>
      </w:r>
      <w:r w:rsidR="00062F8C" w:rsidRPr="00062F8C">
        <w:rPr>
          <w:spacing w:val="-5"/>
        </w:rPr>
        <w:t xml:space="preserve"> </w:t>
      </w:r>
      <w:r w:rsidR="00062F8C" w:rsidRPr="00062F8C">
        <w:rPr>
          <w:spacing w:val="-1"/>
        </w:rPr>
        <w:t>months,</w:t>
      </w:r>
      <w:r w:rsidR="00062F8C" w:rsidRPr="00062F8C">
        <w:rPr>
          <w:spacing w:val="-5"/>
        </w:rPr>
        <w:t xml:space="preserve"> </w:t>
      </w:r>
      <w:r w:rsidR="00062F8C" w:rsidRPr="00062F8C">
        <w:rPr>
          <w:spacing w:val="-1"/>
        </w:rPr>
        <w:t>submit</w:t>
      </w:r>
      <w:r w:rsidR="00062F8C" w:rsidRPr="00062F8C">
        <w:rPr>
          <w:spacing w:val="-4"/>
        </w:rPr>
        <w:t xml:space="preserve"> </w:t>
      </w:r>
      <w:r w:rsidR="00062F8C" w:rsidRPr="00062F8C">
        <w:t>a</w:t>
      </w:r>
      <w:r w:rsidR="00062F8C" w:rsidRPr="00062F8C">
        <w:rPr>
          <w:spacing w:val="-5"/>
        </w:rPr>
        <w:t xml:space="preserve"> </w:t>
      </w:r>
      <w:r w:rsidR="00062F8C" w:rsidRPr="00062F8C">
        <w:t>weather</w:t>
      </w:r>
      <w:r w:rsidR="00062F8C" w:rsidRPr="00062F8C">
        <w:rPr>
          <w:spacing w:val="-4"/>
        </w:rPr>
        <w:t xml:space="preserve"> </w:t>
      </w:r>
      <w:r w:rsidR="00062F8C" w:rsidRPr="00062F8C">
        <w:t>or</w:t>
      </w:r>
      <w:r w:rsidR="00062F8C" w:rsidRPr="00062F8C">
        <w:rPr>
          <w:spacing w:val="-5"/>
        </w:rPr>
        <w:t xml:space="preserve"> </w:t>
      </w:r>
      <w:r w:rsidR="00062F8C" w:rsidRPr="00062F8C">
        <w:t>soil</w:t>
      </w:r>
      <w:r w:rsidR="00062F8C" w:rsidRPr="00062F8C">
        <w:rPr>
          <w:spacing w:val="-4"/>
        </w:rPr>
        <w:t xml:space="preserve"> </w:t>
      </w:r>
      <w:r w:rsidR="00062F8C" w:rsidRPr="00062F8C">
        <w:t>time</w:t>
      </w:r>
      <w:r w:rsidR="00062F8C" w:rsidRPr="00062F8C">
        <w:rPr>
          <w:spacing w:val="-5"/>
        </w:rPr>
        <w:t xml:space="preserve"> </w:t>
      </w:r>
      <w:r w:rsidR="00062F8C" w:rsidRPr="00062F8C">
        <w:rPr>
          <w:spacing w:val="-1"/>
        </w:rPr>
        <w:t>impact</w:t>
      </w:r>
      <w:r w:rsidR="00062F8C" w:rsidRPr="00062F8C">
        <w:rPr>
          <w:spacing w:val="51"/>
          <w:w w:val="99"/>
        </w:rPr>
        <w:t xml:space="preserve"> </w:t>
      </w:r>
      <w:r w:rsidR="00062F8C" w:rsidRPr="00062F8C">
        <w:rPr>
          <w:spacing w:val="-1"/>
        </w:rPr>
        <w:t>analysis</w:t>
      </w:r>
      <w:r w:rsidR="00062F8C" w:rsidRPr="00062F8C">
        <w:rPr>
          <w:spacing w:val="-6"/>
        </w:rPr>
        <w:t xml:space="preserve"> </w:t>
      </w:r>
      <w:r w:rsidR="00062F8C" w:rsidRPr="00062F8C">
        <w:t>for</w:t>
      </w:r>
      <w:r w:rsidR="00062F8C" w:rsidRPr="00062F8C">
        <w:rPr>
          <w:spacing w:val="-6"/>
        </w:rPr>
        <w:t xml:space="preserve"> </w:t>
      </w:r>
      <w:r w:rsidR="00062F8C" w:rsidRPr="00062F8C">
        <w:t>each</w:t>
      </w:r>
      <w:r w:rsidR="00062F8C" w:rsidRPr="00062F8C">
        <w:rPr>
          <w:spacing w:val="-6"/>
        </w:rPr>
        <w:t xml:space="preserve"> </w:t>
      </w:r>
      <w:r w:rsidR="00062F8C" w:rsidRPr="00062F8C">
        <w:rPr>
          <w:spacing w:val="-1"/>
        </w:rPr>
        <w:t>month</w:t>
      </w:r>
      <w:r w:rsidR="00062F8C" w:rsidRPr="00062F8C">
        <w:rPr>
          <w:spacing w:val="-6"/>
        </w:rPr>
        <w:t xml:space="preserve"> </w:t>
      </w:r>
      <w:r w:rsidR="00062F8C" w:rsidRPr="00062F8C">
        <w:t>of</w:t>
      </w:r>
      <w:r w:rsidR="00062F8C" w:rsidRPr="00062F8C">
        <w:rPr>
          <w:spacing w:val="-6"/>
        </w:rPr>
        <w:t xml:space="preserve"> </w:t>
      </w:r>
      <w:r w:rsidR="00062F8C" w:rsidRPr="00062F8C">
        <w:t>occurrence.</w:t>
      </w:r>
    </w:p>
    <w:p w14:paraId="7864A5FB" w14:textId="3BE4AA5A" w:rsidR="00062F8C" w:rsidRPr="00062F8C" w:rsidRDefault="00AA6DAA" w:rsidP="00AA6DAA">
      <w:pPr>
        <w:kinsoku w:val="0"/>
        <w:overflowPunct w:val="0"/>
        <w:autoSpaceDE w:val="0"/>
        <w:autoSpaceDN w:val="0"/>
        <w:adjustRightInd w:val="0"/>
        <w:spacing w:after="240" w:line="240" w:lineRule="atLeast"/>
        <w:ind w:left="360" w:right="346"/>
      </w:pPr>
      <w:r>
        <w:rPr>
          <w:b/>
          <w:bCs/>
        </w:rPr>
        <w:t xml:space="preserve">(e) </w:t>
      </w:r>
      <w:r w:rsidR="00062F8C" w:rsidRPr="006E191E">
        <w:rPr>
          <w:b/>
          <w:bCs/>
        </w:rPr>
        <w:t>Delays</w:t>
      </w:r>
      <w:r w:rsidR="00062F8C" w:rsidRPr="006E191E">
        <w:rPr>
          <w:b/>
          <w:bCs/>
          <w:spacing w:val="-5"/>
        </w:rPr>
        <w:t xml:space="preserve"> </w:t>
      </w:r>
      <w:r w:rsidR="00062F8C" w:rsidRPr="006E191E">
        <w:rPr>
          <w:b/>
          <w:bCs/>
        </w:rPr>
        <w:t>Due</w:t>
      </w:r>
      <w:r w:rsidR="00062F8C" w:rsidRPr="006E191E">
        <w:rPr>
          <w:b/>
          <w:bCs/>
          <w:spacing w:val="-5"/>
        </w:rPr>
        <w:t xml:space="preserve"> </w:t>
      </w:r>
      <w:r w:rsidR="005A1A1B" w:rsidRPr="006E191E">
        <w:rPr>
          <w:b/>
          <w:bCs/>
        </w:rPr>
        <w:t>to</w:t>
      </w:r>
      <w:r w:rsidR="00062F8C" w:rsidRPr="006E191E">
        <w:rPr>
          <w:b/>
          <w:bCs/>
          <w:spacing w:val="-5"/>
        </w:rPr>
        <w:t xml:space="preserve"> </w:t>
      </w:r>
      <w:r w:rsidR="00062F8C" w:rsidRPr="006E191E">
        <w:rPr>
          <w:b/>
          <w:bCs/>
        </w:rPr>
        <w:t>Other</w:t>
      </w:r>
      <w:r w:rsidR="00062F8C" w:rsidRPr="006E191E">
        <w:rPr>
          <w:b/>
          <w:bCs/>
          <w:spacing w:val="-5"/>
        </w:rPr>
        <w:t xml:space="preserve"> </w:t>
      </w:r>
      <w:r w:rsidR="00062F8C" w:rsidRPr="006E191E">
        <w:rPr>
          <w:b/>
          <w:bCs/>
        </w:rPr>
        <w:t>Weather</w:t>
      </w:r>
      <w:r w:rsidR="00062F8C" w:rsidRPr="006E191E">
        <w:rPr>
          <w:b/>
          <w:bCs/>
          <w:spacing w:val="-5"/>
        </w:rPr>
        <w:t xml:space="preserve"> </w:t>
      </w:r>
      <w:r w:rsidR="00062F8C" w:rsidRPr="006E191E">
        <w:rPr>
          <w:b/>
          <w:bCs/>
        </w:rPr>
        <w:t>Conditions.</w:t>
      </w:r>
      <w:r w:rsidR="00062F8C" w:rsidRPr="006E191E">
        <w:rPr>
          <w:b/>
          <w:bCs/>
          <w:spacing w:val="51"/>
        </w:rPr>
        <w:t xml:space="preserve"> </w:t>
      </w:r>
      <w:r w:rsidR="00062F8C" w:rsidRPr="006E191E">
        <w:rPr>
          <w:spacing w:val="-1"/>
        </w:rPr>
        <w:t>Delays</w:t>
      </w:r>
      <w:r w:rsidR="00062F8C" w:rsidRPr="006E191E">
        <w:rPr>
          <w:spacing w:val="-4"/>
        </w:rPr>
        <w:t xml:space="preserve"> </w:t>
      </w:r>
      <w:r w:rsidR="00062F8C" w:rsidRPr="00062F8C">
        <w:t>due</w:t>
      </w:r>
      <w:r w:rsidR="00062F8C" w:rsidRPr="006E191E">
        <w:rPr>
          <w:spacing w:val="-4"/>
        </w:rPr>
        <w:t xml:space="preserve"> </w:t>
      </w:r>
      <w:r w:rsidR="00062F8C" w:rsidRPr="00062F8C">
        <w:t>to</w:t>
      </w:r>
      <w:r w:rsidR="00062F8C" w:rsidRPr="006E191E">
        <w:rPr>
          <w:spacing w:val="-5"/>
        </w:rPr>
        <w:t xml:space="preserve"> </w:t>
      </w:r>
      <w:r w:rsidR="00062F8C" w:rsidRPr="00062F8C">
        <w:t>other</w:t>
      </w:r>
      <w:r w:rsidR="00062F8C" w:rsidRPr="006E191E">
        <w:rPr>
          <w:spacing w:val="-5"/>
        </w:rPr>
        <w:t xml:space="preserve"> </w:t>
      </w:r>
      <w:r w:rsidR="00062F8C" w:rsidRPr="00062F8C">
        <w:t>unusually</w:t>
      </w:r>
      <w:r w:rsidR="00062F8C" w:rsidRPr="006E191E">
        <w:rPr>
          <w:spacing w:val="-4"/>
        </w:rPr>
        <w:t xml:space="preserve"> </w:t>
      </w:r>
      <w:r w:rsidR="00062F8C" w:rsidRPr="006E191E">
        <w:rPr>
          <w:spacing w:val="-1"/>
        </w:rPr>
        <w:t>severe</w:t>
      </w:r>
      <w:r w:rsidR="00062F8C" w:rsidRPr="006E191E">
        <w:rPr>
          <w:spacing w:val="21"/>
          <w:w w:val="99"/>
        </w:rPr>
        <w:t xml:space="preserve"> </w:t>
      </w:r>
      <w:r w:rsidR="00062F8C" w:rsidRPr="00062F8C">
        <w:t>weather</w:t>
      </w:r>
      <w:r w:rsidR="00062F8C" w:rsidRPr="006E191E">
        <w:rPr>
          <w:spacing w:val="-5"/>
        </w:rPr>
        <w:t xml:space="preserve"> </w:t>
      </w:r>
      <w:r w:rsidR="00062F8C" w:rsidRPr="00062F8C">
        <w:t>conditions</w:t>
      </w:r>
      <w:r w:rsidR="00062F8C" w:rsidRPr="006E191E">
        <w:rPr>
          <w:spacing w:val="-6"/>
        </w:rPr>
        <w:t xml:space="preserve"> </w:t>
      </w:r>
      <w:r w:rsidR="00062F8C" w:rsidRPr="006E191E">
        <w:rPr>
          <w:spacing w:val="-1"/>
        </w:rPr>
        <w:t>(extreme</w:t>
      </w:r>
      <w:r w:rsidR="00062F8C" w:rsidRPr="006E191E">
        <w:rPr>
          <w:spacing w:val="-5"/>
        </w:rPr>
        <w:t xml:space="preserve"> </w:t>
      </w:r>
      <w:r w:rsidR="00062F8C" w:rsidRPr="00062F8C">
        <w:t>cold</w:t>
      </w:r>
      <w:r w:rsidR="00062F8C" w:rsidRPr="006E191E">
        <w:rPr>
          <w:spacing w:val="-6"/>
        </w:rPr>
        <w:t xml:space="preserve"> </w:t>
      </w:r>
      <w:r w:rsidR="00062F8C" w:rsidRPr="00062F8C">
        <w:t>or</w:t>
      </w:r>
      <w:r w:rsidR="00062F8C" w:rsidRPr="006E191E">
        <w:rPr>
          <w:spacing w:val="-5"/>
        </w:rPr>
        <w:t xml:space="preserve"> </w:t>
      </w:r>
      <w:r w:rsidR="00062F8C" w:rsidRPr="00062F8C">
        <w:t>heat,</w:t>
      </w:r>
      <w:r w:rsidR="00062F8C" w:rsidRPr="006E191E">
        <w:rPr>
          <w:spacing w:val="-5"/>
        </w:rPr>
        <w:t xml:space="preserve"> </w:t>
      </w:r>
      <w:r w:rsidR="00062F8C" w:rsidRPr="00062F8C">
        <w:t>high</w:t>
      </w:r>
      <w:r w:rsidR="00062F8C" w:rsidRPr="006E191E">
        <w:rPr>
          <w:spacing w:val="-5"/>
        </w:rPr>
        <w:t xml:space="preserve"> </w:t>
      </w:r>
      <w:r w:rsidR="00062F8C" w:rsidRPr="006E191E">
        <w:rPr>
          <w:spacing w:val="-1"/>
        </w:rPr>
        <w:t>winds,</w:t>
      </w:r>
      <w:r w:rsidR="00062F8C" w:rsidRPr="006E191E">
        <w:rPr>
          <w:spacing w:val="-5"/>
        </w:rPr>
        <w:t xml:space="preserve"> </w:t>
      </w:r>
      <w:r w:rsidR="00062F8C" w:rsidRPr="00062F8C">
        <w:t>etc.)</w:t>
      </w:r>
      <w:r w:rsidR="00062F8C" w:rsidRPr="006E191E">
        <w:rPr>
          <w:spacing w:val="-5"/>
        </w:rPr>
        <w:t xml:space="preserve"> </w:t>
      </w:r>
      <w:r w:rsidR="00062F8C" w:rsidRPr="00062F8C">
        <w:t>or</w:t>
      </w:r>
      <w:r w:rsidR="00062F8C" w:rsidRPr="006E191E">
        <w:rPr>
          <w:spacing w:val="-5"/>
        </w:rPr>
        <w:t xml:space="preserve"> </w:t>
      </w:r>
      <w:r w:rsidR="00062F8C" w:rsidRPr="006E191E">
        <w:rPr>
          <w:spacing w:val="-1"/>
        </w:rPr>
        <w:t>soil</w:t>
      </w:r>
      <w:r w:rsidR="00062F8C" w:rsidRPr="006E191E">
        <w:rPr>
          <w:spacing w:val="-5"/>
        </w:rPr>
        <w:t xml:space="preserve"> </w:t>
      </w:r>
      <w:r w:rsidR="00062F8C" w:rsidRPr="00062F8C">
        <w:t>conditions</w:t>
      </w:r>
      <w:r w:rsidR="00062F8C" w:rsidRPr="006E191E">
        <w:rPr>
          <w:spacing w:val="-6"/>
        </w:rPr>
        <w:t xml:space="preserve"> </w:t>
      </w:r>
      <w:r w:rsidR="00062F8C" w:rsidRPr="006E191E">
        <w:rPr>
          <w:spacing w:val="-1"/>
        </w:rPr>
        <w:t>must</w:t>
      </w:r>
      <w:r w:rsidR="00062F8C" w:rsidRPr="006E191E">
        <w:rPr>
          <w:spacing w:val="-4"/>
        </w:rPr>
        <w:t xml:space="preserve"> </w:t>
      </w:r>
      <w:r w:rsidR="00062F8C" w:rsidRPr="00062F8C">
        <w:t>be</w:t>
      </w:r>
      <w:r w:rsidR="00062F8C" w:rsidRPr="006E191E">
        <w:rPr>
          <w:spacing w:val="27"/>
          <w:w w:val="99"/>
        </w:rPr>
        <w:t xml:space="preserve"> </w:t>
      </w:r>
      <w:r w:rsidR="00062F8C" w:rsidRPr="00062F8C">
        <w:t>supported</w:t>
      </w:r>
      <w:r w:rsidR="00062F8C" w:rsidRPr="006E191E">
        <w:rPr>
          <w:spacing w:val="-7"/>
        </w:rPr>
        <w:t xml:space="preserve"> </w:t>
      </w:r>
      <w:r w:rsidR="00062F8C" w:rsidRPr="006E191E">
        <w:rPr>
          <w:spacing w:val="-1"/>
        </w:rPr>
        <w:t>with</w:t>
      </w:r>
      <w:r w:rsidR="00062F8C" w:rsidRPr="006E191E">
        <w:rPr>
          <w:spacing w:val="-6"/>
        </w:rPr>
        <w:t xml:space="preserve"> </w:t>
      </w:r>
      <w:r w:rsidR="00062F8C" w:rsidRPr="00062F8C">
        <w:t>a</w:t>
      </w:r>
      <w:r w:rsidR="00062F8C" w:rsidRPr="006E191E">
        <w:rPr>
          <w:spacing w:val="-6"/>
        </w:rPr>
        <w:t xml:space="preserve"> </w:t>
      </w:r>
      <w:r w:rsidR="00062F8C" w:rsidRPr="00062F8C">
        <w:t>weather</w:t>
      </w:r>
      <w:r w:rsidR="00062F8C" w:rsidRPr="006E191E">
        <w:rPr>
          <w:spacing w:val="-6"/>
        </w:rPr>
        <w:t xml:space="preserve"> </w:t>
      </w:r>
      <w:r w:rsidR="00062F8C" w:rsidRPr="006E191E">
        <w:rPr>
          <w:spacing w:val="-1"/>
        </w:rPr>
        <w:t>time</w:t>
      </w:r>
      <w:r w:rsidR="00062F8C" w:rsidRPr="006E191E">
        <w:rPr>
          <w:spacing w:val="-7"/>
        </w:rPr>
        <w:t xml:space="preserve"> </w:t>
      </w:r>
      <w:r w:rsidR="00062F8C" w:rsidRPr="006E191E">
        <w:rPr>
          <w:spacing w:val="-1"/>
        </w:rPr>
        <w:t>impact</w:t>
      </w:r>
      <w:r w:rsidR="00062F8C" w:rsidRPr="006E191E">
        <w:rPr>
          <w:spacing w:val="-6"/>
        </w:rPr>
        <w:t xml:space="preserve"> </w:t>
      </w:r>
      <w:r w:rsidR="00062F8C" w:rsidRPr="00062F8C">
        <w:t>analysis</w:t>
      </w:r>
      <w:r w:rsidR="00062F8C" w:rsidRPr="006E191E">
        <w:rPr>
          <w:spacing w:val="-7"/>
        </w:rPr>
        <w:t xml:space="preserve"> </w:t>
      </w:r>
      <w:r w:rsidR="00062F8C" w:rsidRPr="006E191E">
        <w:rPr>
          <w:spacing w:val="-1"/>
        </w:rPr>
        <w:t>using</w:t>
      </w:r>
      <w:r w:rsidR="00062F8C" w:rsidRPr="006E191E">
        <w:rPr>
          <w:spacing w:val="-7"/>
        </w:rPr>
        <w:t xml:space="preserve"> </w:t>
      </w:r>
      <w:r w:rsidR="00062F8C" w:rsidRPr="00062F8C">
        <w:t>historical</w:t>
      </w:r>
      <w:r w:rsidR="00062F8C" w:rsidRPr="006E191E">
        <w:rPr>
          <w:spacing w:val="-6"/>
        </w:rPr>
        <w:t xml:space="preserve"> </w:t>
      </w:r>
      <w:r w:rsidR="00062F8C" w:rsidRPr="006E191E">
        <w:rPr>
          <w:spacing w:val="-1"/>
        </w:rPr>
        <w:t>weather</w:t>
      </w:r>
      <w:r w:rsidR="00062F8C" w:rsidRPr="006E191E">
        <w:rPr>
          <w:spacing w:val="-8"/>
        </w:rPr>
        <w:t xml:space="preserve"> </w:t>
      </w:r>
      <w:r w:rsidR="00062F8C" w:rsidRPr="00062F8C">
        <w:t>data</w:t>
      </w:r>
      <w:r w:rsidR="00062F8C" w:rsidRPr="006E191E">
        <w:rPr>
          <w:spacing w:val="-6"/>
        </w:rPr>
        <w:t xml:space="preserve"> </w:t>
      </w:r>
      <w:r w:rsidR="00062F8C" w:rsidRPr="00062F8C">
        <w:t>or</w:t>
      </w:r>
      <w:r w:rsidR="00062F8C" w:rsidRPr="006E191E">
        <w:rPr>
          <w:spacing w:val="-6"/>
        </w:rPr>
        <w:t xml:space="preserve"> </w:t>
      </w:r>
      <w:r w:rsidR="00062F8C" w:rsidRPr="00062F8C">
        <w:t>construction</w:t>
      </w:r>
      <w:r w:rsidR="00062F8C" w:rsidRPr="006E191E">
        <w:rPr>
          <w:spacing w:val="25"/>
          <w:w w:val="99"/>
        </w:rPr>
        <w:t xml:space="preserve"> </w:t>
      </w:r>
      <w:r w:rsidR="00062F8C" w:rsidRPr="00062F8C">
        <w:t>site</w:t>
      </w:r>
      <w:r w:rsidR="00062F8C" w:rsidRPr="006E191E">
        <w:rPr>
          <w:spacing w:val="-6"/>
        </w:rPr>
        <w:t xml:space="preserve"> </w:t>
      </w:r>
      <w:r w:rsidR="00062F8C" w:rsidRPr="006E191E">
        <w:rPr>
          <w:spacing w:val="-1"/>
        </w:rPr>
        <w:t>weather</w:t>
      </w:r>
      <w:r w:rsidR="00062F8C" w:rsidRPr="006E191E">
        <w:rPr>
          <w:spacing w:val="-5"/>
        </w:rPr>
        <w:t xml:space="preserve"> </w:t>
      </w:r>
      <w:r w:rsidR="00062F8C" w:rsidRPr="006E191E">
        <w:rPr>
          <w:spacing w:val="-1"/>
        </w:rPr>
        <w:t>related</w:t>
      </w:r>
      <w:r w:rsidR="00062F8C" w:rsidRPr="006E191E">
        <w:rPr>
          <w:spacing w:val="-7"/>
        </w:rPr>
        <w:t xml:space="preserve"> </w:t>
      </w:r>
      <w:r w:rsidR="00062F8C" w:rsidRPr="006E191E">
        <w:rPr>
          <w:spacing w:val="-1"/>
        </w:rPr>
        <w:t>soil</w:t>
      </w:r>
      <w:r w:rsidR="00062F8C" w:rsidRPr="006E191E">
        <w:rPr>
          <w:spacing w:val="-6"/>
        </w:rPr>
        <w:t xml:space="preserve"> </w:t>
      </w:r>
      <w:r w:rsidR="00062F8C" w:rsidRPr="006E191E">
        <w:rPr>
          <w:spacing w:val="-1"/>
        </w:rPr>
        <w:t>conditions</w:t>
      </w:r>
      <w:r w:rsidR="00062F8C" w:rsidRPr="006E191E">
        <w:rPr>
          <w:spacing w:val="-6"/>
        </w:rPr>
        <w:t xml:space="preserve"> </w:t>
      </w:r>
      <w:r w:rsidR="00062F8C" w:rsidRPr="00062F8C">
        <w:t>based</w:t>
      </w:r>
      <w:r w:rsidR="00062F8C" w:rsidRPr="006E191E">
        <w:rPr>
          <w:spacing w:val="-7"/>
        </w:rPr>
        <w:t xml:space="preserve"> </w:t>
      </w:r>
      <w:r w:rsidR="00062F8C" w:rsidRPr="00062F8C">
        <w:t>on</w:t>
      </w:r>
      <w:r w:rsidR="00062F8C" w:rsidRPr="006E191E">
        <w:rPr>
          <w:spacing w:val="-6"/>
        </w:rPr>
        <w:t xml:space="preserve"> </w:t>
      </w:r>
      <w:r w:rsidR="00062F8C" w:rsidRPr="00062F8C">
        <w:t>appropriate</w:t>
      </w:r>
      <w:r w:rsidR="00062F8C" w:rsidRPr="006E191E">
        <w:rPr>
          <w:spacing w:val="-6"/>
        </w:rPr>
        <w:t xml:space="preserve"> </w:t>
      </w:r>
      <w:r w:rsidR="00062F8C" w:rsidRPr="006E191E">
        <w:rPr>
          <w:spacing w:val="-1"/>
        </w:rPr>
        <w:t>proctor</w:t>
      </w:r>
      <w:r w:rsidR="00062F8C" w:rsidRPr="006E191E">
        <w:rPr>
          <w:spacing w:val="-7"/>
        </w:rPr>
        <w:t xml:space="preserve"> </w:t>
      </w:r>
      <w:r w:rsidR="00062F8C" w:rsidRPr="006E191E">
        <w:rPr>
          <w:spacing w:val="-1"/>
        </w:rPr>
        <w:t>test</w:t>
      </w:r>
      <w:r w:rsidR="00062F8C" w:rsidRPr="006E191E">
        <w:rPr>
          <w:spacing w:val="-5"/>
        </w:rPr>
        <w:t xml:space="preserve"> </w:t>
      </w:r>
      <w:r w:rsidR="00062F8C" w:rsidRPr="006E191E">
        <w:rPr>
          <w:spacing w:val="-1"/>
        </w:rPr>
        <w:t>results</w:t>
      </w:r>
      <w:r w:rsidR="00062F8C" w:rsidRPr="006E191E">
        <w:rPr>
          <w:spacing w:val="-7"/>
        </w:rPr>
        <w:t xml:space="preserve"> </w:t>
      </w:r>
      <w:r w:rsidR="00062F8C" w:rsidRPr="00062F8C">
        <w:t>and</w:t>
      </w:r>
      <w:r w:rsidR="00062F8C" w:rsidRPr="006E191E">
        <w:rPr>
          <w:spacing w:val="-6"/>
        </w:rPr>
        <w:t xml:space="preserve"> </w:t>
      </w:r>
      <w:r w:rsidR="00062F8C" w:rsidRPr="006E191E">
        <w:rPr>
          <w:spacing w:val="-1"/>
        </w:rPr>
        <w:t>existing</w:t>
      </w:r>
      <w:r w:rsidR="006E191E">
        <w:rPr>
          <w:spacing w:val="-1"/>
        </w:rPr>
        <w:t xml:space="preserve"> </w:t>
      </w:r>
      <w:r w:rsidR="00062F8C" w:rsidRPr="00062F8C">
        <w:t>moisture</w:t>
      </w:r>
      <w:r w:rsidR="00062F8C" w:rsidRPr="006E191E">
        <w:rPr>
          <w:spacing w:val="-18"/>
        </w:rPr>
        <w:t xml:space="preserve"> </w:t>
      </w:r>
      <w:r w:rsidR="00062F8C" w:rsidRPr="006E191E">
        <w:rPr>
          <w:spacing w:val="-1"/>
        </w:rPr>
        <w:t>contents.</w:t>
      </w:r>
    </w:p>
    <w:sectPr w:rsidR="00062F8C" w:rsidRPr="00062F8C">
      <w:pgSz w:w="12240" w:h="15840" w:code="1"/>
      <w:pgMar w:top="720" w:right="1440" w:bottom="1440" w:left="1440" w:header="720" w:footer="1440" w:gutter="0"/>
      <w:paperSrc w:first="15" w:other="15"/>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4BD20F0C"/>
    <w:lvl w:ilvl="0">
      <w:start w:val="1"/>
      <w:numFmt w:val="decimal"/>
      <w:lvlText w:val="(%1)"/>
      <w:lvlJc w:val="left"/>
      <w:pPr>
        <w:ind w:left="800" w:hanging="401"/>
      </w:pPr>
      <w:rPr>
        <w:rFonts w:ascii="Times New Roman" w:hAnsi="Times New Roman" w:cs="Times New Roman" w:hint="default"/>
        <w:b/>
        <w:bCs/>
        <w:sz w:val="24"/>
        <w:szCs w:val="24"/>
      </w:rPr>
    </w:lvl>
    <w:lvl w:ilvl="1">
      <w:numFmt w:val="bullet"/>
      <w:lvlText w:val="•"/>
      <w:lvlJc w:val="left"/>
      <w:pPr>
        <w:ind w:left="1640" w:hanging="401"/>
      </w:pPr>
      <w:rPr>
        <w:rFonts w:hint="default"/>
      </w:rPr>
    </w:lvl>
    <w:lvl w:ilvl="2">
      <w:numFmt w:val="bullet"/>
      <w:lvlText w:val="•"/>
      <w:lvlJc w:val="left"/>
      <w:pPr>
        <w:ind w:left="2480" w:hanging="401"/>
      </w:pPr>
      <w:rPr>
        <w:rFonts w:hint="default"/>
      </w:rPr>
    </w:lvl>
    <w:lvl w:ilvl="3">
      <w:numFmt w:val="bullet"/>
      <w:lvlText w:val="•"/>
      <w:lvlJc w:val="left"/>
      <w:pPr>
        <w:ind w:left="3320" w:hanging="401"/>
      </w:pPr>
      <w:rPr>
        <w:rFonts w:hint="default"/>
      </w:rPr>
    </w:lvl>
    <w:lvl w:ilvl="4">
      <w:numFmt w:val="bullet"/>
      <w:lvlText w:val="•"/>
      <w:lvlJc w:val="left"/>
      <w:pPr>
        <w:ind w:left="4160" w:hanging="401"/>
      </w:pPr>
      <w:rPr>
        <w:rFonts w:hint="default"/>
      </w:rPr>
    </w:lvl>
    <w:lvl w:ilvl="5">
      <w:numFmt w:val="bullet"/>
      <w:lvlText w:val="•"/>
      <w:lvlJc w:val="left"/>
      <w:pPr>
        <w:ind w:left="5000" w:hanging="401"/>
      </w:pPr>
      <w:rPr>
        <w:rFonts w:hint="default"/>
      </w:rPr>
    </w:lvl>
    <w:lvl w:ilvl="6">
      <w:numFmt w:val="bullet"/>
      <w:lvlText w:val="•"/>
      <w:lvlJc w:val="left"/>
      <w:pPr>
        <w:ind w:left="5840" w:hanging="401"/>
      </w:pPr>
      <w:rPr>
        <w:rFonts w:hint="default"/>
      </w:rPr>
    </w:lvl>
    <w:lvl w:ilvl="7">
      <w:numFmt w:val="bullet"/>
      <w:lvlText w:val="•"/>
      <w:lvlJc w:val="left"/>
      <w:pPr>
        <w:ind w:left="6680" w:hanging="401"/>
      </w:pPr>
      <w:rPr>
        <w:rFonts w:hint="default"/>
      </w:rPr>
    </w:lvl>
    <w:lvl w:ilvl="8">
      <w:numFmt w:val="bullet"/>
      <w:lvlText w:val="•"/>
      <w:lvlJc w:val="left"/>
      <w:pPr>
        <w:ind w:left="7520" w:hanging="401"/>
      </w:pPr>
      <w:rPr>
        <w:rFonts w:hint="default"/>
      </w:rPr>
    </w:lvl>
  </w:abstractNum>
  <w:abstractNum w:abstractNumId="1" w15:restartNumberingAfterBreak="0">
    <w:nsid w:val="00000403"/>
    <w:multiLevelType w:val="multilevel"/>
    <w:tmpl w:val="00000886"/>
    <w:lvl w:ilvl="0">
      <w:start w:val="2"/>
      <w:numFmt w:val="lowerLetter"/>
      <w:lvlText w:val="(%1)"/>
      <w:lvlJc w:val="left"/>
      <w:pPr>
        <w:ind w:left="350" w:hanging="414"/>
      </w:pPr>
      <w:rPr>
        <w:rFonts w:ascii="Times New Roman" w:hAnsi="Times New Roman" w:cs="Times New Roman"/>
        <w:b/>
        <w:bCs/>
        <w:sz w:val="24"/>
        <w:szCs w:val="24"/>
      </w:rPr>
    </w:lvl>
    <w:lvl w:ilvl="1">
      <w:start w:val="1"/>
      <w:numFmt w:val="decimal"/>
      <w:lvlText w:val="(%2)"/>
      <w:lvlJc w:val="left"/>
      <w:pPr>
        <w:ind w:left="800" w:hanging="401"/>
      </w:pPr>
      <w:rPr>
        <w:rFonts w:ascii="Times New Roman" w:hAnsi="Times New Roman" w:cs="Times New Roman"/>
        <w:b/>
        <w:bCs/>
        <w:sz w:val="24"/>
        <w:szCs w:val="24"/>
      </w:rPr>
    </w:lvl>
    <w:lvl w:ilvl="2">
      <w:numFmt w:val="bullet"/>
      <w:lvlText w:val="•"/>
      <w:lvlJc w:val="left"/>
      <w:pPr>
        <w:ind w:left="1733" w:hanging="401"/>
      </w:pPr>
    </w:lvl>
    <w:lvl w:ilvl="3">
      <w:numFmt w:val="bullet"/>
      <w:lvlText w:val="•"/>
      <w:lvlJc w:val="left"/>
      <w:pPr>
        <w:ind w:left="2666" w:hanging="401"/>
      </w:pPr>
    </w:lvl>
    <w:lvl w:ilvl="4">
      <w:numFmt w:val="bullet"/>
      <w:lvlText w:val="•"/>
      <w:lvlJc w:val="left"/>
      <w:pPr>
        <w:ind w:left="3600" w:hanging="401"/>
      </w:pPr>
    </w:lvl>
    <w:lvl w:ilvl="5">
      <w:numFmt w:val="bullet"/>
      <w:lvlText w:val="•"/>
      <w:lvlJc w:val="left"/>
      <w:pPr>
        <w:ind w:left="4533" w:hanging="401"/>
      </w:pPr>
    </w:lvl>
    <w:lvl w:ilvl="6">
      <w:numFmt w:val="bullet"/>
      <w:lvlText w:val="•"/>
      <w:lvlJc w:val="left"/>
      <w:pPr>
        <w:ind w:left="5466" w:hanging="401"/>
      </w:pPr>
    </w:lvl>
    <w:lvl w:ilvl="7">
      <w:numFmt w:val="bullet"/>
      <w:lvlText w:val="•"/>
      <w:lvlJc w:val="left"/>
      <w:pPr>
        <w:ind w:left="6400" w:hanging="401"/>
      </w:pPr>
    </w:lvl>
    <w:lvl w:ilvl="8">
      <w:numFmt w:val="bullet"/>
      <w:lvlText w:val="•"/>
      <w:lvlJc w:val="left"/>
      <w:pPr>
        <w:ind w:left="7333" w:hanging="401"/>
      </w:pPr>
    </w:lvl>
  </w:abstractNum>
  <w:abstractNum w:abstractNumId="2" w15:restartNumberingAfterBreak="0">
    <w:nsid w:val="00000404"/>
    <w:multiLevelType w:val="multilevel"/>
    <w:tmpl w:val="00000887"/>
    <w:lvl w:ilvl="0">
      <w:start w:val="3"/>
      <w:numFmt w:val="lowerLetter"/>
      <w:lvlText w:val="(%1)"/>
      <w:lvlJc w:val="left"/>
      <w:pPr>
        <w:ind w:left="120" w:hanging="386"/>
      </w:pPr>
      <w:rPr>
        <w:rFonts w:ascii="Times New Roman" w:hAnsi="Times New Roman" w:cs="Times New Roman"/>
        <w:b/>
        <w:bCs/>
        <w:w w:val="99"/>
        <w:sz w:val="24"/>
        <w:szCs w:val="24"/>
      </w:rPr>
    </w:lvl>
    <w:lvl w:ilvl="1">
      <w:start w:val="1"/>
      <w:numFmt w:val="decimal"/>
      <w:lvlText w:val="(%2)"/>
      <w:lvlJc w:val="left"/>
      <w:pPr>
        <w:ind w:left="840" w:hanging="341"/>
      </w:pPr>
      <w:rPr>
        <w:rFonts w:ascii="Times New Roman" w:hAnsi="Times New Roman" w:cs="Times New Roman"/>
        <w:b/>
        <w:bCs/>
        <w:sz w:val="24"/>
        <w:szCs w:val="24"/>
      </w:rPr>
    </w:lvl>
    <w:lvl w:ilvl="2">
      <w:numFmt w:val="bullet"/>
      <w:lvlText w:val="•"/>
      <w:lvlJc w:val="left"/>
      <w:pPr>
        <w:ind w:left="1773" w:hanging="341"/>
      </w:pPr>
    </w:lvl>
    <w:lvl w:ilvl="3">
      <w:numFmt w:val="bullet"/>
      <w:lvlText w:val="•"/>
      <w:lvlJc w:val="left"/>
      <w:pPr>
        <w:ind w:left="2706" w:hanging="341"/>
      </w:pPr>
    </w:lvl>
    <w:lvl w:ilvl="4">
      <w:numFmt w:val="bullet"/>
      <w:lvlText w:val="•"/>
      <w:lvlJc w:val="left"/>
      <w:pPr>
        <w:ind w:left="3640" w:hanging="341"/>
      </w:pPr>
    </w:lvl>
    <w:lvl w:ilvl="5">
      <w:numFmt w:val="bullet"/>
      <w:lvlText w:val="•"/>
      <w:lvlJc w:val="left"/>
      <w:pPr>
        <w:ind w:left="4573" w:hanging="341"/>
      </w:pPr>
    </w:lvl>
    <w:lvl w:ilvl="6">
      <w:numFmt w:val="bullet"/>
      <w:lvlText w:val="•"/>
      <w:lvlJc w:val="left"/>
      <w:pPr>
        <w:ind w:left="5506" w:hanging="341"/>
      </w:pPr>
    </w:lvl>
    <w:lvl w:ilvl="7">
      <w:numFmt w:val="bullet"/>
      <w:lvlText w:val="•"/>
      <w:lvlJc w:val="left"/>
      <w:pPr>
        <w:ind w:left="6440" w:hanging="341"/>
      </w:pPr>
    </w:lvl>
    <w:lvl w:ilvl="8">
      <w:numFmt w:val="bullet"/>
      <w:lvlText w:val="•"/>
      <w:lvlJc w:val="left"/>
      <w:pPr>
        <w:ind w:left="7373" w:hanging="341"/>
      </w:pPr>
    </w:lvl>
  </w:abstractNum>
  <w:abstractNum w:abstractNumId="3" w15:restartNumberingAfterBreak="0">
    <w:nsid w:val="14E707AF"/>
    <w:multiLevelType w:val="hybridMultilevel"/>
    <w:tmpl w:val="0464BCC4"/>
    <w:lvl w:ilvl="0" w:tplc="E3EC63BE">
      <w:start w:val="2"/>
      <w:numFmt w:val="lowerLetter"/>
      <w:lvlText w:val="(%1)"/>
      <w:lvlJc w:val="left"/>
      <w:pPr>
        <w:tabs>
          <w:tab w:val="num" w:pos="3987"/>
        </w:tabs>
        <w:ind w:left="3987" w:hanging="3645"/>
      </w:pPr>
      <w:rPr>
        <w:rFonts w:hint="default"/>
        <w:b/>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4" w15:restartNumberingAfterBreak="0">
    <w:nsid w:val="212C416C"/>
    <w:multiLevelType w:val="hybridMultilevel"/>
    <w:tmpl w:val="3632760C"/>
    <w:lvl w:ilvl="0" w:tplc="B0203F24">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9954D0"/>
    <w:multiLevelType w:val="multilevel"/>
    <w:tmpl w:val="C22C97C2"/>
    <w:lvl w:ilvl="0">
      <w:start w:val="108"/>
      <w:numFmt w:val="decimal"/>
      <w:lvlText w:val="%1"/>
      <w:lvlJc w:val="left"/>
      <w:pPr>
        <w:tabs>
          <w:tab w:val="num" w:pos="780"/>
        </w:tabs>
        <w:ind w:left="780" w:hanging="780"/>
      </w:pPr>
      <w:rPr>
        <w:rFonts w:hint="default"/>
      </w:rPr>
    </w:lvl>
    <w:lvl w:ilvl="1">
      <w:start w:val="4"/>
      <w:numFmt w:val="decimalZero"/>
      <w:lvlText w:val="%1.%2"/>
      <w:lvlJc w:val="left"/>
      <w:pPr>
        <w:tabs>
          <w:tab w:val="num" w:pos="780"/>
        </w:tabs>
        <w:ind w:left="780" w:hanging="780"/>
      </w:pPr>
      <w:rPr>
        <w:rFonts w:hint="default"/>
        <w:b/>
        <w:i w:val="0"/>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4F62E63"/>
    <w:multiLevelType w:val="hybridMultilevel"/>
    <w:tmpl w:val="117AFA20"/>
    <w:lvl w:ilvl="0" w:tplc="2188B5EE">
      <w:start w:val="1"/>
      <w:numFmt w:val="lowerLetter"/>
      <w:lvlText w:val="(%1)"/>
      <w:lvlJc w:val="left"/>
      <w:pPr>
        <w:ind w:left="1101" w:hanging="360"/>
      </w:pPr>
      <w:rPr>
        <w:rFonts w:hint="default"/>
        <w:b/>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7" w15:restartNumberingAfterBreak="0">
    <w:nsid w:val="69372130"/>
    <w:multiLevelType w:val="hybridMultilevel"/>
    <w:tmpl w:val="117C1DF0"/>
    <w:lvl w:ilvl="0" w:tplc="F6ACCF16">
      <w:start w:val="1"/>
      <w:numFmt w:val="lowerLetter"/>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num w:numId="1" w16cid:durableId="1574655358">
    <w:abstractNumId w:val="5"/>
  </w:num>
  <w:num w:numId="2" w16cid:durableId="898783583">
    <w:abstractNumId w:val="4"/>
  </w:num>
  <w:num w:numId="3" w16cid:durableId="947153537">
    <w:abstractNumId w:val="3"/>
  </w:num>
  <w:num w:numId="4" w16cid:durableId="1949894678">
    <w:abstractNumId w:val="6"/>
  </w:num>
  <w:num w:numId="5" w16cid:durableId="1922369977">
    <w:abstractNumId w:val="7"/>
  </w:num>
  <w:num w:numId="6" w16cid:durableId="341130728">
    <w:abstractNumId w:val="2"/>
  </w:num>
  <w:num w:numId="7" w16cid:durableId="2060593997">
    <w:abstractNumId w:val="1"/>
  </w:num>
  <w:num w:numId="8" w16cid:durableId="84582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57"/>
  <w:drawingGridVerticalSpacing w:val="39"/>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C97"/>
    <w:rsid w:val="00002F94"/>
    <w:rsid w:val="000157CF"/>
    <w:rsid w:val="0004411A"/>
    <w:rsid w:val="00044831"/>
    <w:rsid w:val="00053813"/>
    <w:rsid w:val="00062F8C"/>
    <w:rsid w:val="00073FC7"/>
    <w:rsid w:val="000D557C"/>
    <w:rsid w:val="000E5E72"/>
    <w:rsid w:val="000F2E7C"/>
    <w:rsid w:val="001125F3"/>
    <w:rsid w:val="001140A3"/>
    <w:rsid w:val="00117B13"/>
    <w:rsid w:val="001330E9"/>
    <w:rsid w:val="00134EE8"/>
    <w:rsid w:val="00140E12"/>
    <w:rsid w:val="00144D52"/>
    <w:rsid w:val="001B5DE8"/>
    <w:rsid w:val="001B67E8"/>
    <w:rsid w:val="001D18B6"/>
    <w:rsid w:val="001D2A35"/>
    <w:rsid w:val="001F26B6"/>
    <w:rsid w:val="00201FCD"/>
    <w:rsid w:val="00212E3A"/>
    <w:rsid w:val="00217030"/>
    <w:rsid w:val="002434F4"/>
    <w:rsid w:val="002444BA"/>
    <w:rsid w:val="00252642"/>
    <w:rsid w:val="002578C7"/>
    <w:rsid w:val="00277E8C"/>
    <w:rsid w:val="00283294"/>
    <w:rsid w:val="002861E0"/>
    <w:rsid w:val="00293715"/>
    <w:rsid w:val="0029651D"/>
    <w:rsid w:val="002A1CC3"/>
    <w:rsid w:val="002C2624"/>
    <w:rsid w:val="002D05D3"/>
    <w:rsid w:val="002D14D3"/>
    <w:rsid w:val="002F0C64"/>
    <w:rsid w:val="00313712"/>
    <w:rsid w:val="0031639D"/>
    <w:rsid w:val="00316711"/>
    <w:rsid w:val="00334E01"/>
    <w:rsid w:val="00344EF3"/>
    <w:rsid w:val="00351DA0"/>
    <w:rsid w:val="0036319C"/>
    <w:rsid w:val="003717B9"/>
    <w:rsid w:val="003833BA"/>
    <w:rsid w:val="003937DA"/>
    <w:rsid w:val="003958C6"/>
    <w:rsid w:val="00395960"/>
    <w:rsid w:val="003A134E"/>
    <w:rsid w:val="003A3F62"/>
    <w:rsid w:val="003B5DFC"/>
    <w:rsid w:val="003B6045"/>
    <w:rsid w:val="003C5BD4"/>
    <w:rsid w:val="003D4BDC"/>
    <w:rsid w:val="003E6C17"/>
    <w:rsid w:val="003E77D9"/>
    <w:rsid w:val="00400872"/>
    <w:rsid w:val="004044AF"/>
    <w:rsid w:val="004233FC"/>
    <w:rsid w:val="0042344F"/>
    <w:rsid w:val="00432AE2"/>
    <w:rsid w:val="00442CE0"/>
    <w:rsid w:val="00462C01"/>
    <w:rsid w:val="0048772B"/>
    <w:rsid w:val="004B1CAA"/>
    <w:rsid w:val="004D2702"/>
    <w:rsid w:val="004D3029"/>
    <w:rsid w:val="004E0B62"/>
    <w:rsid w:val="004E164A"/>
    <w:rsid w:val="005010F6"/>
    <w:rsid w:val="00504FC5"/>
    <w:rsid w:val="00533C00"/>
    <w:rsid w:val="00535F6B"/>
    <w:rsid w:val="00541727"/>
    <w:rsid w:val="0054524F"/>
    <w:rsid w:val="005529E6"/>
    <w:rsid w:val="00572032"/>
    <w:rsid w:val="005A1A1B"/>
    <w:rsid w:val="005A382B"/>
    <w:rsid w:val="005A39A3"/>
    <w:rsid w:val="005B35FE"/>
    <w:rsid w:val="005B40F9"/>
    <w:rsid w:val="005B4A60"/>
    <w:rsid w:val="005D2345"/>
    <w:rsid w:val="005F6AC7"/>
    <w:rsid w:val="005F71FF"/>
    <w:rsid w:val="0060341D"/>
    <w:rsid w:val="006079BA"/>
    <w:rsid w:val="00615853"/>
    <w:rsid w:val="006348DB"/>
    <w:rsid w:val="0063730B"/>
    <w:rsid w:val="006606E8"/>
    <w:rsid w:val="0068179D"/>
    <w:rsid w:val="00692070"/>
    <w:rsid w:val="006947CE"/>
    <w:rsid w:val="006C0621"/>
    <w:rsid w:val="006D3F31"/>
    <w:rsid w:val="006E191E"/>
    <w:rsid w:val="00703092"/>
    <w:rsid w:val="00714663"/>
    <w:rsid w:val="00716C53"/>
    <w:rsid w:val="00721F01"/>
    <w:rsid w:val="00742050"/>
    <w:rsid w:val="00744BE2"/>
    <w:rsid w:val="00772BD4"/>
    <w:rsid w:val="00774C98"/>
    <w:rsid w:val="00774FF7"/>
    <w:rsid w:val="00776AD6"/>
    <w:rsid w:val="0078003D"/>
    <w:rsid w:val="007832B1"/>
    <w:rsid w:val="00784597"/>
    <w:rsid w:val="00784D65"/>
    <w:rsid w:val="007876D9"/>
    <w:rsid w:val="007B08A1"/>
    <w:rsid w:val="007B51B9"/>
    <w:rsid w:val="007B534C"/>
    <w:rsid w:val="007E7A57"/>
    <w:rsid w:val="007F4FD7"/>
    <w:rsid w:val="008118D6"/>
    <w:rsid w:val="008120B2"/>
    <w:rsid w:val="00837986"/>
    <w:rsid w:val="00842A89"/>
    <w:rsid w:val="0085509C"/>
    <w:rsid w:val="0085634B"/>
    <w:rsid w:val="0088002C"/>
    <w:rsid w:val="00883B14"/>
    <w:rsid w:val="0089236F"/>
    <w:rsid w:val="008B37D3"/>
    <w:rsid w:val="008B39B2"/>
    <w:rsid w:val="008C7C16"/>
    <w:rsid w:val="008E076B"/>
    <w:rsid w:val="008E0AD0"/>
    <w:rsid w:val="008E5917"/>
    <w:rsid w:val="00902813"/>
    <w:rsid w:val="00905A38"/>
    <w:rsid w:val="00906E57"/>
    <w:rsid w:val="0091336F"/>
    <w:rsid w:val="00917A97"/>
    <w:rsid w:val="009203EB"/>
    <w:rsid w:val="00935D40"/>
    <w:rsid w:val="009514F5"/>
    <w:rsid w:val="00957A46"/>
    <w:rsid w:val="00967220"/>
    <w:rsid w:val="00967726"/>
    <w:rsid w:val="00971528"/>
    <w:rsid w:val="00971DAD"/>
    <w:rsid w:val="00971EEC"/>
    <w:rsid w:val="009A3C97"/>
    <w:rsid w:val="009B7E80"/>
    <w:rsid w:val="009D7C62"/>
    <w:rsid w:val="009E69E8"/>
    <w:rsid w:val="009F1273"/>
    <w:rsid w:val="00A00AAC"/>
    <w:rsid w:val="00A15EBC"/>
    <w:rsid w:val="00A311CE"/>
    <w:rsid w:val="00A444C1"/>
    <w:rsid w:val="00A449A8"/>
    <w:rsid w:val="00A511E9"/>
    <w:rsid w:val="00A65F44"/>
    <w:rsid w:val="00A843F1"/>
    <w:rsid w:val="00A85089"/>
    <w:rsid w:val="00A9063F"/>
    <w:rsid w:val="00A952BC"/>
    <w:rsid w:val="00AA6DAA"/>
    <w:rsid w:val="00AB35D1"/>
    <w:rsid w:val="00AB725B"/>
    <w:rsid w:val="00AC17EB"/>
    <w:rsid w:val="00AC7BD5"/>
    <w:rsid w:val="00AD03A9"/>
    <w:rsid w:val="00AE02A5"/>
    <w:rsid w:val="00AE44D9"/>
    <w:rsid w:val="00B0264E"/>
    <w:rsid w:val="00B13476"/>
    <w:rsid w:val="00B15E89"/>
    <w:rsid w:val="00B27735"/>
    <w:rsid w:val="00B27910"/>
    <w:rsid w:val="00B30625"/>
    <w:rsid w:val="00B50571"/>
    <w:rsid w:val="00B61062"/>
    <w:rsid w:val="00B633AF"/>
    <w:rsid w:val="00B71C9C"/>
    <w:rsid w:val="00BA5752"/>
    <w:rsid w:val="00BB2E76"/>
    <w:rsid w:val="00C04C98"/>
    <w:rsid w:val="00C145A6"/>
    <w:rsid w:val="00C35ECB"/>
    <w:rsid w:val="00C54629"/>
    <w:rsid w:val="00C572D9"/>
    <w:rsid w:val="00C609C3"/>
    <w:rsid w:val="00C6383C"/>
    <w:rsid w:val="00C84FB8"/>
    <w:rsid w:val="00C951F6"/>
    <w:rsid w:val="00C96E39"/>
    <w:rsid w:val="00CB5111"/>
    <w:rsid w:val="00CB5F4E"/>
    <w:rsid w:val="00D163E8"/>
    <w:rsid w:val="00D253EA"/>
    <w:rsid w:val="00D41031"/>
    <w:rsid w:val="00D50DC8"/>
    <w:rsid w:val="00D63257"/>
    <w:rsid w:val="00D6326B"/>
    <w:rsid w:val="00D967C9"/>
    <w:rsid w:val="00DA646B"/>
    <w:rsid w:val="00DC00FE"/>
    <w:rsid w:val="00DC765E"/>
    <w:rsid w:val="00DD72EF"/>
    <w:rsid w:val="00DF2A28"/>
    <w:rsid w:val="00DF703A"/>
    <w:rsid w:val="00E05CA1"/>
    <w:rsid w:val="00E31699"/>
    <w:rsid w:val="00E3737C"/>
    <w:rsid w:val="00E41724"/>
    <w:rsid w:val="00E43B3E"/>
    <w:rsid w:val="00E47D5B"/>
    <w:rsid w:val="00E56048"/>
    <w:rsid w:val="00E60B0A"/>
    <w:rsid w:val="00EA0F6A"/>
    <w:rsid w:val="00EC3798"/>
    <w:rsid w:val="00ED1EB6"/>
    <w:rsid w:val="00ED52EF"/>
    <w:rsid w:val="00EE4309"/>
    <w:rsid w:val="00F131BF"/>
    <w:rsid w:val="00F1549A"/>
    <w:rsid w:val="00F171E4"/>
    <w:rsid w:val="00F456A0"/>
    <w:rsid w:val="00F50DD7"/>
    <w:rsid w:val="00F540E9"/>
    <w:rsid w:val="00F56C6C"/>
    <w:rsid w:val="00F73414"/>
    <w:rsid w:val="00F73907"/>
    <w:rsid w:val="00F74B42"/>
    <w:rsid w:val="00FC1340"/>
    <w:rsid w:val="00FC5922"/>
    <w:rsid w:val="00FD03A9"/>
    <w:rsid w:val="00FE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B0D88"/>
  <w15:docId w15:val="{58B63C02-BB29-430B-8B1B-64C63D7C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971DA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Normal"/>
    <w:link w:val="Heading2Char"/>
    <w:qFormat/>
    <w:rsid w:val="00971DAD"/>
    <w:pPr>
      <w:spacing w:after="480"/>
      <w:jc w:val="center"/>
      <w:outlineLvl w:val="1"/>
    </w:pPr>
    <w:rPr>
      <w:rFonts w:ascii="Times New Roman" w:eastAsia="Times New Roman" w:hAnsi="Times New Roman" w:cs="Times New Roman"/>
      <w:bCs w:val="0"/>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link w:val="PlainTextChar"/>
    <w:uiPriority w:val="99"/>
    <w:semiHidden/>
    <w:rPr>
      <w:rFonts w:ascii="Courier New" w:hAnsi="Courier New"/>
      <w:sz w:val="20"/>
      <w:szCs w:val="20"/>
    </w:rPr>
  </w:style>
  <w:style w:type="paragraph" w:customStyle="1" w:styleId="Subsection">
    <w:name w:val="Subsection"/>
    <w:basedOn w:val="Normal"/>
    <w:rsid w:val="002861E0"/>
    <w:pPr>
      <w:spacing w:after="240"/>
      <w:jc w:val="both"/>
    </w:pPr>
  </w:style>
  <w:style w:type="paragraph" w:customStyle="1" w:styleId="maintext">
    <w:name w:val="main text"/>
    <w:basedOn w:val="Subsection"/>
    <w:rsid w:val="002861E0"/>
  </w:style>
  <w:style w:type="paragraph" w:styleId="CommentText">
    <w:name w:val="annotation text"/>
    <w:basedOn w:val="Normal"/>
    <w:link w:val="CommentTextChar"/>
    <w:rsid w:val="002861E0"/>
    <w:rPr>
      <w:sz w:val="20"/>
      <w:szCs w:val="20"/>
    </w:rPr>
  </w:style>
  <w:style w:type="character" w:customStyle="1" w:styleId="CommentTextChar">
    <w:name w:val="Comment Text Char"/>
    <w:basedOn w:val="DefaultParagraphFont"/>
    <w:link w:val="CommentText"/>
    <w:rsid w:val="002861E0"/>
  </w:style>
  <w:style w:type="character" w:styleId="Hyperlink">
    <w:name w:val="Hyperlink"/>
    <w:rsid w:val="002861E0"/>
    <w:rPr>
      <w:color w:val="0000FF"/>
      <w:u w:val="single"/>
    </w:rPr>
  </w:style>
  <w:style w:type="paragraph" w:styleId="BalloonText">
    <w:name w:val="Balloon Text"/>
    <w:basedOn w:val="Normal"/>
    <w:link w:val="BalloonTextChar"/>
    <w:uiPriority w:val="99"/>
    <w:semiHidden/>
    <w:unhideWhenUsed/>
    <w:rsid w:val="005B4A60"/>
    <w:rPr>
      <w:rFonts w:ascii="Tahoma" w:hAnsi="Tahoma" w:cs="Tahoma"/>
      <w:sz w:val="16"/>
      <w:szCs w:val="16"/>
    </w:rPr>
  </w:style>
  <w:style w:type="character" w:customStyle="1" w:styleId="BalloonTextChar">
    <w:name w:val="Balloon Text Char"/>
    <w:link w:val="BalloonText"/>
    <w:uiPriority w:val="99"/>
    <w:semiHidden/>
    <w:rsid w:val="005B4A60"/>
    <w:rPr>
      <w:rFonts w:ascii="Tahoma" w:hAnsi="Tahoma" w:cs="Tahoma"/>
      <w:sz w:val="16"/>
      <w:szCs w:val="16"/>
    </w:rPr>
  </w:style>
  <w:style w:type="table" w:styleId="TableGrid">
    <w:name w:val="Table Grid"/>
    <w:basedOn w:val="TableNormal"/>
    <w:uiPriority w:val="59"/>
    <w:rsid w:val="00913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CommentReference">
    <w:name w:val="annotation reference"/>
    <w:uiPriority w:val="99"/>
    <w:semiHidden/>
    <w:unhideWhenUsed/>
    <w:rsid w:val="00BB2E76"/>
    <w:rPr>
      <w:sz w:val="16"/>
      <w:szCs w:val="16"/>
    </w:rPr>
  </w:style>
  <w:style w:type="paragraph" w:styleId="CommentSubject">
    <w:name w:val="annotation subject"/>
    <w:basedOn w:val="CommentText"/>
    <w:next w:val="CommentText"/>
    <w:link w:val="CommentSubjectChar"/>
    <w:uiPriority w:val="99"/>
    <w:semiHidden/>
    <w:unhideWhenUsed/>
    <w:rsid w:val="00BB2E76"/>
    <w:rPr>
      <w:b/>
      <w:bCs/>
    </w:rPr>
  </w:style>
  <w:style w:type="character" w:customStyle="1" w:styleId="CommentSubjectChar">
    <w:name w:val="Comment Subject Char"/>
    <w:link w:val="CommentSubject"/>
    <w:uiPriority w:val="99"/>
    <w:semiHidden/>
    <w:rsid w:val="00BB2E76"/>
    <w:rPr>
      <w:b/>
      <w:bCs/>
    </w:rPr>
  </w:style>
  <w:style w:type="character" w:customStyle="1" w:styleId="Heading2Char">
    <w:name w:val="Heading 2 Char"/>
    <w:basedOn w:val="DefaultParagraphFont"/>
    <w:link w:val="Heading2"/>
    <w:rsid w:val="00971DAD"/>
    <w:rPr>
      <w:b/>
      <w:sz w:val="28"/>
      <w:szCs w:val="28"/>
    </w:rPr>
  </w:style>
  <w:style w:type="character" w:customStyle="1" w:styleId="Heading1Char">
    <w:name w:val="Heading 1 Char"/>
    <w:basedOn w:val="DefaultParagraphFont"/>
    <w:link w:val="Heading1"/>
    <w:uiPriority w:val="1"/>
    <w:rsid w:val="00971DAD"/>
    <w:rPr>
      <w:rFonts w:asciiTheme="majorHAnsi" w:eastAsiaTheme="majorEastAsia" w:hAnsiTheme="majorHAnsi" w:cstheme="majorBidi"/>
      <w:b/>
      <w:bCs/>
      <w:kern w:val="32"/>
      <w:sz w:val="32"/>
      <w:szCs w:val="32"/>
    </w:rPr>
  </w:style>
  <w:style w:type="paragraph" w:customStyle="1" w:styleId="tableheaderfont10">
    <w:name w:val="table header font 10"/>
    <w:rsid w:val="00906E57"/>
    <w:pPr>
      <w:jc w:val="center"/>
    </w:pPr>
    <w:rPr>
      <w:b/>
    </w:rPr>
  </w:style>
  <w:style w:type="paragraph" w:customStyle="1" w:styleId="table10text">
    <w:name w:val="table 10 text"/>
    <w:basedOn w:val="Normal"/>
    <w:link w:val="table10textChar"/>
    <w:uiPriority w:val="99"/>
    <w:rsid w:val="00906E57"/>
    <w:pPr>
      <w:widowControl w:val="0"/>
      <w:autoSpaceDE w:val="0"/>
      <w:autoSpaceDN w:val="0"/>
      <w:adjustRightInd w:val="0"/>
      <w:jc w:val="both"/>
    </w:pPr>
    <w:rPr>
      <w:sz w:val="20"/>
      <w:szCs w:val="20"/>
    </w:rPr>
  </w:style>
  <w:style w:type="character" w:customStyle="1" w:styleId="table10textChar">
    <w:name w:val="table 10 text Char"/>
    <w:basedOn w:val="DefaultParagraphFont"/>
    <w:link w:val="table10text"/>
    <w:uiPriority w:val="99"/>
    <w:rsid w:val="00906E57"/>
  </w:style>
  <w:style w:type="paragraph" w:styleId="Revision">
    <w:name w:val="Revision"/>
    <w:hidden/>
    <w:uiPriority w:val="99"/>
    <w:semiHidden/>
    <w:rsid w:val="00774C98"/>
    <w:rPr>
      <w:sz w:val="24"/>
      <w:szCs w:val="24"/>
    </w:rPr>
  </w:style>
  <w:style w:type="character" w:styleId="FollowedHyperlink">
    <w:name w:val="FollowedHyperlink"/>
    <w:basedOn w:val="DefaultParagraphFont"/>
    <w:uiPriority w:val="99"/>
    <w:semiHidden/>
    <w:unhideWhenUsed/>
    <w:rsid w:val="00D253EA"/>
    <w:rPr>
      <w:color w:val="800080" w:themeColor="followedHyperlink"/>
      <w:u w:val="single"/>
    </w:rPr>
  </w:style>
  <w:style w:type="numbering" w:customStyle="1" w:styleId="NoList1">
    <w:name w:val="No List1"/>
    <w:next w:val="NoList"/>
    <w:uiPriority w:val="99"/>
    <w:semiHidden/>
    <w:unhideWhenUsed/>
    <w:rsid w:val="00062F8C"/>
  </w:style>
  <w:style w:type="paragraph" w:styleId="BodyText">
    <w:name w:val="Body Text"/>
    <w:basedOn w:val="Normal"/>
    <w:link w:val="BodyTextChar"/>
    <w:uiPriority w:val="1"/>
    <w:qFormat/>
    <w:rsid w:val="00062F8C"/>
    <w:pPr>
      <w:autoSpaceDE w:val="0"/>
      <w:autoSpaceDN w:val="0"/>
      <w:adjustRightInd w:val="0"/>
      <w:ind w:left="800"/>
    </w:pPr>
  </w:style>
  <w:style w:type="character" w:customStyle="1" w:styleId="BodyTextChar">
    <w:name w:val="Body Text Char"/>
    <w:basedOn w:val="DefaultParagraphFont"/>
    <w:link w:val="BodyText"/>
    <w:uiPriority w:val="1"/>
    <w:rsid w:val="00062F8C"/>
    <w:rPr>
      <w:sz w:val="24"/>
      <w:szCs w:val="24"/>
    </w:rPr>
  </w:style>
  <w:style w:type="paragraph" w:styleId="ListParagraph">
    <w:name w:val="List Paragraph"/>
    <w:basedOn w:val="Normal"/>
    <w:uiPriority w:val="1"/>
    <w:qFormat/>
    <w:rsid w:val="00062F8C"/>
    <w:pPr>
      <w:autoSpaceDE w:val="0"/>
      <w:autoSpaceDN w:val="0"/>
      <w:adjustRightInd w:val="0"/>
    </w:pPr>
  </w:style>
  <w:style w:type="paragraph" w:customStyle="1" w:styleId="TableParagraph">
    <w:name w:val="Table Paragraph"/>
    <w:basedOn w:val="Normal"/>
    <w:uiPriority w:val="1"/>
    <w:qFormat/>
    <w:rsid w:val="00062F8C"/>
    <w:pPr>
      <w:autoSpaceDE w:val="0"/>
      <w:autoSpaceDN w:val="0"/>
      <w:adjustRightInd w:val="0"/>
    </w:pPr>
  </w:style>
  <w:style w:type="character" w:customStyle="1" w:styleId="PlainTextChar">
    <w:name w:val="Plain Text Char"/>
    <w:basedOn w:val="DefaultParagraphFont"/>
    <w:link w:val="PlainText"/>
    <w:uiPriority w:val="99"/>
    <w:semiHidden/>
    <w:rsid w:val="001D2A35"/>
    <w:rPr>
      <w:rFonts w:ascii="Courier New" w:hAnsi="Courier New"/>
    </w:rPr>
  </w:style>
  <w:style w:type="table" w:customStyle="1" w:styleId="TableSCR">
    <w:name w:val="Table SCR"/>
    <w:basedOn w:val="TableNormal"/>
    <w:uiPriority w:val="99"/>
    <w:rsid w:val="00CB5111"/>
    <w:pPr>
      <w:jc w:val="center"/>
    </w:p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hidden/>
    </w:trPr>
    <w:tblStylePr w:type="firstRow">
      <w:pPr>
        <w:keepNext/>
        <w:wordWrap/>
      </w:pPr>
      <w:rPr>
        <w:b/>
      </w:rPr>
      <w:tblPr/>
      <w:trPr>
        <w:hidden/>
      </w:tr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styleId="Caption">
    <w:name w:val="caption"/>
    <w:basedOn w:val="Normal"/>
    <w:next w:val="Normal"/>
    <w:uiPriority w:val="1"/>
    <w:unhideWhenUsed/>
    <w:qFormat/>
    <w:rsid w:val="00CB5111"/>
    <w:pPr>
      <w:keepNext/>
      <w:spacing w:before="240" w:after="120"/>
      <w:ind w:left="720" w:right="720"/>
      <w:contextualSpacing/>
      <w:jc w:val="center"/>
    </w:pPr>
    <w:rPr>
      <w:b/>
      <w:bCs/>
      <w:szCs w:val="18"/>
    </w:rPr>
  </w:style>
  <w:style w:type="character" w:styleId="Mention">
    <w:name w:val="Mention"/>
    <w:basedOn w:val="DefaultParagraphFont"/>
    <w:uiPriority w:val="99"/>
    <w:semiHidden/>
    <w:unhideWhenUsed/>
    <w:rsid w:val="0071466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42532">
      <w:bodyDiv w:val="1"/>
      <w:marLeft w:val="0"/>
      <w:marRight w:val="0"/>
      <w:marTop w:val="0"/>
      <w:marBottom w:val="0"/>
      <w:divBdr>
        <w:top w:val="none" w:sz="0" w:space="0" w:color="auto"/>
        <w:left w:val="none" w:sz="0" w:space="0" w:color="auto"/>
        <w:bottom w:val="none" w:sz="0" w:space="0" w:color="auto"/>
        <w:right w:val="none" w:sz="0" w:space="0" w:color="auto"/>
      </w:divBdr>
    </w:div>
    <w:div w:id="532377262">
      <w:bodyDiv w:val="1"/>
      <w:marLeft w:val="0"/>
      <w:marRight w:val="0"/>
      <w:marTop w:val="0"/>
      <w:marBottom w:val="0"/>
      <w:divBdr>
        <w:top w:val="none" w:sz="0" w:space="0" w:color="auto"/>
        <w:left w:val="none" w:sz="0" w:space="0" w:color="auto"/>
        <w:bottom w:val="none" w:sz="0" w:space="0" w:color="auto"/>
        <w:right w:val="none" w:sz="0" w:space="0" w:color="auto"/>
      </w:divBdr>
    </w:div>
    <w:div w:id="873883769">
      <w:bodyDiv w:val="1"/>
      <w:marLeft w:val="0"/>
      <w:marRight w:val="0"/>
      <w:marTop w:val="0"/>
      <w:marBottom w:val="0"/>
      <w:divBdr>
        <w:top w:val="none" w:sz="0" w:space="0" w:color="auto"/>
        <w:left w:val="none" w:sz="0" w:space="0" w:color="auto"/>
        <w:bottom w:val="none" w:sz="0" w:space="0" w:color="auto"/>
        <w:right w:val="none" w:sz="0" w:space="0" w:color="auto"/>
      </w:divBdr>
    </w:div>
    <w:div w:id="1151172122">
      <w:bodyDiv w:val="1"/>
      <w:marLeft w:val="0"/>
      <w:marRight w:val="0"/>
      <w:marTop w:val="0"/>
      <w:marBottom w:val="0"/>
      <w:divBdr>
        <w:top w:val="none" w:sz="0" w:space="0" w:color="auto"/>
        <w:left w:val="none" w:sz="0" w:space="0" w:color="auto"/>
        <w:bottom w:val="none" w:sz="0" w:space="0" w:color="auto"/>
        <w:right w:val="none" w:sz="0" w:space="0" w:color="auto"/>
      </w:divBdr>
    </w:div>
    <w:div w:id="132882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ighways.dot.gov/federal-lands/estimates/form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C908-FB51-44AD-9A23-92F1DD86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2166</Words>
  <Characters>11897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108</vt:lpstr>
    </vt:vector>
  </TitlesOfParts>
  <Company>Central Federal Lands Highway Division</Company>
  <LinksUpToDate>false</LinksUpToDate>
  <CharactersWithSpaces>14035</CharactersWithSpaces>
  <SharedDoc>false</SharedDoc>
  <HLinks>
    <vt:vector size="6" baseType="variant">
      <vt:variant>
        <vt:i4>3276908</vt:i4>
      </vt:variant>
      <vt:variant>
        <vt:i4>0</vt:i4>
      </vt:variant>
      <vt:variant>
        <vt:i4>0</vt:i4>
      </vt:variant>
      <vt:variant>
        <vt:i4>5</vt:i4>
      </vt:variant>
      <vt:variant>
        <vt:lpwstr>http://flh.fhwa.dot.gov/resources/pse/estimate/accounts.htm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dc:title>
  <dc:creator>andresen</dc:creator>
  <cp:lastModifiedBy>Black, Christine (FHWA)</cp:lastModifiedBy>
  <cp:revision>5</cp:revision>
  <cp:lastPrinted>2014-05-13T22:58:00Z</cp:lastPrinted>
  <dcterms:created xsi:type="dcterms:W3CDTF">2024-08-05T15:18:00Z</dcterms:created>
  <dcterms:modified xsi:type="dcterms:W3CDTF">2024-08-26T19:24:00Z</dcterms:modified>
</cp:coreProperties>
</file>